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EEC" w:rsidRPr="00535894" w:rsidRDefault="008C4EEC" w:rsidP="008C4EEC">
      <w:pPr>
        <w:spacing w:line="240" w:lineRule="exact"/>
        <w:rPr>
          <w:rFonts w:hAnsi="Times New Roman"/>
          <w:spacing w:val="2"/>
        </w:rPr>
      </w:pPr>
      <w:r w:rsidRPr="00535894">
        <w:rPr>
          <w:rFonts w:hint="eastAsia"/>
        </w:rPr>
        <w:t>様式第２号</w:t>
      </w:r>
    </w:p>
    <w:p w:rsidR="008C4EEC" w:rsidRPr="00535894" w:rsidRDefault="008C4EEC" w:rsidP="008C4EEC">
      <w:pPr>
        <w:jc w:val="center"/>
        <w:rPr>
          <w:b/>
          <w:sz w:val="24"/>
          <w:szCs w:val="24"/>
        </w:rPr>
      </w:pPr>
    </w:p>
    <w:p w:rsidR="008C4EEC" w:rsidRPr="00535894" w:rsidRDefault="008C4EEC" w:rsidP="008C4EEC">
      <w:pPr>
        <w:jc w:val="center"/>
        <w:rPr>
          <w:rFonts w:hAnsi="Times New Roman"/>
          <w:b/>
          <w:spacing w:val="2"/>
          <w:sz w:val="24"/>
          <w:szCs w:val="24"/>
        </w:rPr>
      </w:pPr>
      <w:r w:rsidRPr="00535894">
        <w:rPr>
          <w:rFonts w:hint="eastAsia"/>
          <w:b/>
          <w:sz w:val="24"/>
          <w:szCs w:val="24"/>
        </w:rPr>
        <w:t>特定事業許可申請書</w:t>
      </w:r>
    </w:p>
    <w:p w:rsidR="008C4EEC" w:rsidRPr="00535894" w:rsidRDefault="008C4EEC" w:rsidP="008C4EEC">
      <w:pPr>
        <w:spacing w:line="240" w:lineRule="exact"/>
        <w:jc w:val="right"/>
        <w:rPr>
          <w:rFonts w:hAnsi="Times New Roman"/>
          <w:spacing w:val="2"/>
        </w:rPr>
      </w:pPr>
      <w:r w:rsidRPr="00535894">
        <w:rPr>
          <w:rFonts w:hint="eastAsia"/>
        </w:rPr>
        <w:t>年　　月　　日</w:t>
      </w:r>
    </w:p>
    <w:p w:rsidR="008C4EEC" w:rsidRPr="00535894" w:rsidRDefault="008C4EEC" w:rsidP="008C4EEC">
      <w:pPr>
        <w:spacing w:line="240" w:lineRule="exact"/>
        <w:rPr>
          <w:rFonts w:hAnsi="Times New Roman"/>
          <w:spacing w:val="2"/>
        </w:rPr>
      </w:pPr>
      <w:r w:rsidRPr="00535894">
        <w:rPr>
          <w:rFonts w:hint="eastAsia"/>
        </w:rPr>
        <w:t xml:space="preserve">　　（宛先）前橋市長</w:t>
      </w:r>
    </w:p>
    <w:p w:rsidR="008C4EEC" w:rsidRPr="00535894" w:rsidRDefault="001A51E9" w:rsidP="008C4EEC">
      <w:pPr>
        <w:spacing w:line="240" w:lineRule="exact"/>
        <w:ind w:right="848" w:firstLineChars="1500" w:firstLine="3150"/>
      </w:pPr>
      <w:r w:rsidRPr="00535894">
        <w:rPr>
          <w:rFonts w:hint="eastAsia"/>
        </w:rPr>
        <w:t xml:space="preserve">　　　</w:t>
      </w:r>
      <w:r w:rsidR="00A75A2C" w:rsidRPr="00535894">
        <w:rPr>
          <w:rFonts w:hint="eastAsia"/>
        </w:rPr>
        <w:t>郵便番号</w:t>
      </w:r>
    </w:p>
    <w:p w:rsidR="008C4EEC" w:rsidRPr="00535894" w:rsidRDefault="008C4EEC" w:rsidP="008C4EEC">
      <w:pPr>
        <w:spacing w:line="240" w:lineRule="exact"/>
        <w:ind w:right="848" w:firstLineChars="1500" w:firstLine="3150"/>
      </w:pPr>
    </w:p>
    <w:p w:rsidR="008C4EEC" w:rsidRPr="00535894" w:rsidRDefault="008C4EEC" w:rsidP="008C4EEC">
      <w:pPr>
        <w:spacing w:line="240" w:lineRule="exact"/>
        <w:ind w:right="848" w:firstLineChars="1500" w:firstLine="3150"/>
      </w:pPr>
      <w:r w:rsidRPr="00535894">
        <w:rPr>
          <w:rFonts w:hint="eastAsia"/>
        </w:rPr>
        <w:t>住所</w:t>
      </w:r>
    </w:p>
    <w:p w:rsidR="008C4EEC" w:rsidRPr="00535894" w:rsidRDefault="008C4EEC" w:rsidP="008C4EEC">
      <w:pPr>
        <w:spacing w:line="240" w:lineRule="exact"/>
        <w:ind w:right="848" w:firstLineChars="1100" w:firstLine="2310"/>
      </w:pPr>
      <w:r w:rsidRPr="00535894">
        <w:rPr>
          <w:rFonts w:hint="eastAsia"/>
        </w:rPr>
        <w:t>申請者</w:t>
      </w:r>
    </w:p>
    <w:p w:rsidR="008C4EEC" w:rsidRPr="00535894" w:rsidRDefault="008C4EEC" w:rsidP="008C4EEC">
      <w:pPr>
        <w:spacing w:line="240" w:lineRule="exact"/>
        <w:ind w:right="633"/>
        <w:jc w:val="right"/>
        <w:rPr>
          <w:rFonts w:hAnsi="Times New Roman"/>
          <w:spacing w:val="2"/>
        </w:rPr>
      </w:pPr>
      <w:r w:rsidRPr="00535894">
        <w:rPr>
          <w:rFonts w:hint="eastAsia"/>
        </w:rPr>
        <w:t xml:space="preserve">　氏名　　　　　　　　　　　　　　　　　　　　　　印　</w:t>
      </w:r>
    </w:p>
    <w:p w:rsidR="008C4EEC" w:rsidRPr="00535894" w:rsidRDefault="008C4EEC" w:rsidP="008C4EEC">
      <w:pPr>
        <w:spacing w:line="240" w:lineRule="exact"/>
        <w:jc w:val="right"/>
        <w:rPr>
          <w:rFonts w:hAnsi="Times New Roman"/>
          <w:spacing w:val="2"/>
        </w:rPr>
      </w:pPr>
      <w:r w:rsidRPr="00535894">
        <w:rPr>
          <w:rFonts w:hint="eastAsia"/>
          <w:sz w:val="16"/>
          <w:szCs w:val="16"/>
        </w:rPr>
        <w:t>（法人にあっては、主たる事務所の所在地、その名称及び代表者の氏名）</w:t>
      </w:r>
    </w:p>
    <w:p w:rsidR="008C4EEC" w:rsidRPr="00535894" w:rsidRDefault="008C4EEC" w:rsidP="008C4EEC">
      <w:pPr>
        <w:spacing w:line="240" w:lineRule="exact"/>
        <w:ind w:right="848" w:firstLineChars="1500" w:firstLine="3150"/>
        <w:rPr>
          <w:rFonts w:hAnsi="Times New Roman"/>
          <w:spacing w:val="2"/>
        </w:rPr>
      </w:pPr>
      <w:r w:rsidRPr="00535894">
        <w:rPr>
          <w:rFonts w:hint="eastAsia"/>
        </w:rPr>
        <w:t>電話番号</w:t>
      </w:r>
    </w:p>
    <w:p w:rsidR="008C4EEC" w:rsidRPr="00535894" w:rsidRDefault="008C4EEC" w:rsidP="008C4EEC">
      <w:pPr>
        <w:spacing w:line="240" w:lineRule="exact"/>
        <w:rPr>
          <w:rFonts w:hAnsi="Times New Roman"/>
          <w:spacing w:val="2"/>
        </w:rPr>
      </w:pPr>
    </w:p>
    <w:p w:rsidR="008C4EEC" w:rsidRPr="00535894" w:rsidRDefault="008C4EEC" w:rsidP="008C4EEC">
      <w:pPr>
        <w:spacing w:line="240" w:lineRule="exact"/>
        <w:rPr>
          <w:rFonts w:hAnsi="Times New Roman"/>
          <w:spacing w:val="2"/>
        </w:rPr>
      </w:pPr>
      <w:r w:rsidRPr="00535894">
        <w:rPr>
          <w:rFonts w:hint="eastAsia"/>
        </w:rPr>
        <w:t xml:space="preserve">　前橋市土砂等</w:t>
      </w:r>
      <w:r w:rsidRPr="00535894">
        <w:rPr>
          <w:rFonts w:hAnsi="Times New Roman" w:hint="eastAsia"/>
        </w:rPr>
        <w:t>による</w:t>
      </w:r>
      <w:r w:rsidRPr="00535894">
        <w:rPr>
          <w:rFonts w:hint="eastAsia"/>
        </w:rPr>
        <w:t>埋立て等の規制に関する条</w:t>
      </w:r>
      <w:r w:rsidRPr="00535894">
        <w:rPr>
          <w:rFonts w:hAnsi="Times New Roman" w:hint="eastAsia"/>
        </w:rPr>
        <w:t>例第</w:t>
      </w:r>
      <w:r w:rsidRPr="00535894">
        <w:rPr>
          <w:rFonts w:hint="eastAsia"/>
        </w:rPr>
        <w:t>８条第１項の規定による許可を受けたいので、次のとおり申請します。</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9"/>
        <w:gridCol w:w="4253"/>
        <w:gridCol w:w="2269"/>
      </w:tblGrid>
      <w:tr w:rsidR="00535894" w:rsidRPr="00535894" w:rsidTr="001D6766">
        <w:trPr>
          <w:trHeight w:val="944"/>
        </w:trPr>
        <w:tc>
          <w:tcPr>
            <w:tcW w:w="2339" w:type="dxa"/>
            <w:tcBorders>
              <w:top w:val="single" w:sz="4" w:space="0" w:color="000000"/>
              <w:left w:val="single" w:sz="4" w:space="0" w:color="000000"/>
              <w:bottom w:val="nil"/>
              <w:right w:val="single" w:sz="4" w:space="0" w:color="000000"/>
            </w:tcBorders>
            <w:vAlign w:val="center"/>
          </w:tcPr>
          <w:p w:rsidR="008C4EEC" w:rsidRPr="00535894" w:rsidRDefault="008C4EEC" w:rsidP="001D6766">
            <w:pPr>
              <w:pStyle w:val="ab"/>
              <w:suppressAutoHyphens/>
              <w:kinsoku w:val="0"/>
              <w:autoSpaceDE w:val="0"/>
              <w:autoSpaceDN w:val="0"/>
              <w:spacing w:line="240" w:lineRule="exact"/>
              <w:jc w:val="distribute"/>
              <w:rPr>
                <w:rFonts w:hAnsi="Times New Roman" w:cs="Times New Roman"/>
                <w:color w:val="auto"/>
                <w:spacing w:val="2"/>
              </w:rPr>
            </w:pPr>
            <w:r w:rsidRPr="00535894">
              <w:rPr>
                <w:rFonts w:hAnsi="Times New Roman" w:hint="eastAsia"/>
                <w:color w:val="auto"/>
              </w:rPr>
              <w:t>埋</w:t>
            </w:r>
            <w:r w:rsidRPr="00535894">
              <w:rPr>
                <w:rFonts w:hint="eastAsia"/>
                <w:color w:val="auto"/>
              </w:rPr>
              <w:t>立て等の目的</w:t>
            </w:r>
          </w:p>
        </w:tc>
        <w:tc>
          <w:tcPr>
            <w:tcW w:w="6522" w:type="dxa"/>
            <w:gridSpan w:val="2"/>
            <w:tcBorders>
              <w:top w:val="single" w:sz="4" w:space="0" w:color="000000"/>
              <w:left w:val="single" w:sz="4" w:space="0" w:color="000000"/>
              <w:bottom w:val="nil"/>
              <w:right w:val="single" w:sz="4" w:space="0" w:color="000000"/>
            </w:tcBorders>
          </w:tcPr>
          <w:p w:rsidR="008C4EEC" w:rsidRPr="00535894" w:rsidRDefault="008C4EEC" w:rsidP="001D6766">
            <w:pPr>
              <w:pStyle w:val="ab"/>
              <w:suppressAutoHyphens/>
              <w:kinsoku w:val="0"/>
              <w:autoSpaceDE w:val="0"/>
              <w:autoSpaceDN w:val="0"/>
              <w:spacing w:line="240" w:lineRule="exact"/>
              <w:jc w:val="left"/>
              <w:rPr>
                <w:rFonts w:hAnsi="Times New Roman" w:cs="Times New Roman"/>
                <w:color w:val="auto"/>
                <w:spacing w:val="2"/>
              </w:rPr>
            </w:pPr>
          </w:p>
          <w:p w:rsidR="008C4EEC" w:rsidRPr="00535894" w:rsidRDefault="008C4EEC" w:rsidP="001D6766">
            <w:pPr>
              <w:pStyle w:val="ab"/>
              <w:suppressAutoHyphens/>
              <w:kinsoku w:val="0"/>
              <w:autoSpaceDE w:val="0"/>
              <w:autoSpaceDN w:val="0"/>
              <w:spacing w:line="240" w:lineRule="exact"/>
              <w:jc w:val="left"/>
              <w:rPr>
                <w:rFonts w:hAnsi="Times New Roman" w:cs="Times New Roman"/>
                <w:color w:val="auto"/>
                <w:spacing w:val="2"/>
              </w:rPr>
            </w:pPr>
          </w:p>
          <w:p w:rsidR="008C4EEC" w:rsidRPr="00535894" w:rsidRDefault="008C4EEC" w:rsidP="001D6766">
            <w:pPr>
              <w:pStyle w:val="ab"/>
              <w:suppressAutoHyphens/>
              <w:kinsoku w:val="0"/>
              <w:autoSpaceDE w:val="0"/>
              <w:autoSpaceDN w:val="0"/>
              <w:spacing w:line="240" w:lineRule="exact"/>
              <w:jc w:val="left"/>
              <w:rPr>
                <w:rFonts w:hAnsi="Times New Roman" w:cs="Times New Roman"/>
                <w:color w:val="auto"/>
                <w:spacing w:val="2"/>
              </w:rPr>
            </w:pPr>
          </w:p>
          <w:p w:rsidR="008C4EEC" w:rsidRPr="00535894" w:rsidRDefault="008C4EEC" w:rsidP="001D6766">
            <w:pPr>
              <w:pStyle w:val="ab"/>
              <w:suppressAutoHyphens/>
              <w:kinsoku w:val="0"/>
              <w:autoSpaceDE w:val="0"/>
              <w:autoSpaceDN w:val="0"/>
              <w:spacing w:line="240" w:lineRule="exact"/>
              <w:jc w:val="left"/>
              <w:rPr>
                <w:rFonts w:hAnsi="Times New Roman" w:cs="Times New Roman"/>
                <w:color w:val="auto"/>
                <w:spacing w:val="2"/>
              </w:rPr>
            </w:pPr>
          </w:p>
        </w:tc>
      </w:tr>
      <w:tr w:rsidR="00535894" w:rsidRPr="00535894" w:rsidTr="001D6766">
        <w:tc>
          <w:tcPr>
            <w:tcW w:w="2339" w:type="dxa"/>
            <w:tcBorders>
              <w:top w:val="single" w:sz="4" w:space="0" w:color="000000"/>
              <w:left w:val="single" w:sz="4" w:space="0" w:color="000000"/>
              <w:bottom w:val="nil"/>
              <w:right w:val="single" w:sz="4" w:space="0" w:color="000000"/>
            </w:tcBorders>
            <w:vAlign w:val="center"/>
          </w:tcPr>
          <w:p w:rsidR="008C4EEC" w:rsidRPr="00535894" w:rsidRDefault="008C4EEC" w:rsidP="001D6766">
            <w:pPr>
              <w:pStyle w:val="ab"/>
              <w:suppressAutoHyphens/>
              <w:kinsoku w:val="0"/>
              <w:autoSpaceDE w:val="0"/>
              <w:autoSpaceDN w:val="0"/>
              <w:spacing w:line="240" w:lineRule="exact"/>
              <w:jc w:val="distribute"/>
              <w:rPr>
                <w:color w:val="auto"/>
              </w:rPr>
            </w:pPr>
            <w:r w:rsidRPr="00535894">
              <w:rPr>
                <w:rFonts w:hint="eastAsia"/>
                <w:color w:val="auto"/>
              </w:rPr>
              <w:t>特定事業区域の</w:t>
            </w:r>
          </w:p>
          <w:p w:rsidR="008C4EEC" w:rsidRPr="00535894" w:rsidRDefault="00D05D07" w:rsidP="001D6766">
            <w:pPr>
              <w:pStyle w:val="ab"/>
              <w:suppressAutoHyphens/>
              <w:kinsoku w:val="0"/>
              <w:autoSpaceDE w:val="0"/>
              <w:autoSpaceDN w:val="0"/>
              <w:spacing w:line="240" w:lineRule="exact"/>
              <w:jc w:val="distribute"/>
              <w:rPr>
                <w:rFonts w:hAnsi="Times New Roman" w:cs="Times New Roman"/>
                <w:color w:val="auto"/>
                <w:spacing w:val="2"/>
              </w:rPr>
            </w:pPr>
            <w:r w:rsidRPr="00535894">
              <w:rPr>
                <w:rFonts w:hint="eastAsia"/>
                <w:color w:val="auto"/>
              </w:rPr>
              <w:t>位置</w:t>
            </w:r>
            <w:r w:rsidR="00276068" w:rsidRPr="00535894">
              <w:rPr>
                <w:rFonts w:hint="eastAsia"/>
                <w:color w:val="auto"/>
              </w:rPr>
              <w:t>、地目</w:t>
            </w:r>
            <w:r w:rsidR="008C4EEC" w:rsidRPr="00535894">
              <w:rPr>
                <w:rFonts w:hint="eastAsia"/>
                <w:color w:val="auto"/>
              </w:rPr>
              <w:t>及び面積</w:t>
            </w:r>
          </w:p>
        </w:tc>
        <w:tc>
          <w:tcPr>
            <w:tcW w:w="4253" w:type="dxa"/>
            <w:tcBorders>
              <w:top w:val="single" w:sz="4" w:space="0" w:color="000000"/>
              <w:left w:val="single" w:sz="4" w:space="0" w:color="000000"/>
              <w:bottom w:val="nil"/>
              <w:right w:val="single" w:sz="4" w:space="0" w:color="000000"/>
            </w:tcBorders>
          </w:tcPr>
          <w:p w:rsidR="008C4EEC" w:rsidRPr="00535894" w:rsidRDefault="008C4EEC" w:rsidP="001D6766">
            <w:pPr>
              <w:pStyle w:val="ab"/>
              <w:suppressAutoHyphens/>
              <w:kinsoku w:val="0"/>
              <w:autoSpaceDE w:val="0"/>
              <w:autoSpaceDN w:val="0"/>
              <w:spacing w:line="240" w:lineRule="exact"/>
              <w:jc w:val="left"/>
              <w:rPr>
                <w:rFonts w:hAnsi="Times New Roman" w:cs="Times New Roman"/>
                <w:color w:val="auto"/>
                <w:spacing w:val="2"/>
              </w:rPr>
            </w:pPr>
          </w:p>
          <w:p w:rsidR="008C4EEC" w:rsidRPr="00535894" w:rsidRDefault="00D05D07" w:rsidP="001D6766">
            <w:pPr>
              <w:pStyle w:val="ab"/>
              <w:suppressAutoHyphens/>
              <w:kinsoku w:val="0"/>
              <w:autoSpaceDE w:val="0"/>
              <w:autoSpaceDN w:val="0"/>
              <w:spacing w:line="240" w:lineRule="exact"/>
              <w:jc w:val="left"/>
              <w:rPr>
                <w:rFonts w:hAnsi="Times New Roman" w:cs="Times New Roman"/>
                <w:color w:val="auto"/>
                <w:spacing w:val="2"/>
              </w:rPr>
            </w:pPr>
            <w:r w:rsidRPr="00535894">
              <w:rPr>
                <w:rFonts w:hint="eastAsia"/>
                <w:color w:val="auto"/>
              </w:rPr>
              <w:t>位置</w:t>
            </w:r>
            <w:r w:rsidR="00276068" w:rsidRPr="00535894">
              <w:rPr>
                <w:rFonts w:hint="eastAsia"/>
                <w:color w:val="auto"/>
              </w:rPr>
              <w:t>、地目</w:t>
            </w:r>
          </w:p>
          <w:p w:rsidR="008C4EEC" w:rsidRPr="00535894" w:rsidRDefault="008C4EEC" w:rsidP="001D6766">
            <w:pPr>
              <w:pStyle w:val="ab"/>
              <w:suppressAutoHyphens/>
              <w:kinsoku w:val="0"/>
              <w:autoSpaceDE w:val="0"/>
              <w:autoSpaceDN w:val="0"/>
              <w:spacing w:line="240" w:lineRule="exact"/>
              <w:jc w:val="left"/>
              <w:rPr>
                <w:rFonts w:hAnsi="Times New Roman" w:cs="Times New Roman"/>
                <w:color w:val="auto"/>
                <w:spacing w:val="2"/>
              </w:rPr>
            </w:pPr>
          </w:p>
        </w:tc>
        <w:tc>
          <w:tcPr>
            <w:tcW w:w="2269" w:type="dxa"/>
            <w:tcBorders>
              <w:top w:val="single" w:sz="4" w:space="0" w:color="000000"/>
              <w:left w:val="single" w:sz="4" w:space="0" w:color="000000"/>
              <w:bottom w:val="nil"/>
              <w:right w:val="single" w:sz="4" w:space="0" w:color="000000"/>
            </w:tcBorders>
            <w:vAlign w:val="center"/>
          </w:tcPr>
          <w:p w:rsidR="008C4EEC" w:rsidRPr="00535894" w:rsidRDefault="008C4EEC" w:rsidP="001D6766">
            <w:pPr>
              <w:pStyle w:val="ab"/>
              <w:suppressAutoHyphens/>
              <w:kinsoku w:val="0"/>
              <w:autoSpaceDE w:val="0"/>
              <w:autoSpaceDN w:val="0"/>
              <w:spacing w:line="240" w:lineRule="exact"/>
              <w:rPr>
                <w:rFonts w:hAnsi="Times New Roman"/>
                <w:color w:val="auto"/>
              </w:rPr>
            </w:pPr>
            <w:r w:rsidRPr="00535894">
              <w:rPr>
                <w:rFonts w:hint="eastAsia"/>
                <w:color w:val="auto"/>
              </w:rPr>
              <w:t>面積</w:t>
            </w:r>
            <w:r w:rsidRPr="00535894">
              <w:rPr>
                <w:rFonts w:hAnsi="Times New Roman" w:hint="eastAsia"/>
                <w:color w:val="auto"/>
              </w:rPr>
              <w:t>（</w:t>
            </w:r>
            <w:r w:rsidRPr="00535894">
              <w:rPr>
                <w:rFonts w:hint="eastAsia"/>
                <w:color w:val="auto"/>
              </w:rPr>
              <w:t>実測</w:t>
            </w:r>
            <w:r w:rsidRPr="00535894">
              <w:rPr>
                <w:rFonts w:hAnsi="Times New Roman" w:hint="eastAsia"/>
                <w:color w:val="auto"/>
              </w:rPr>
              <w:t>）</w:t>
            </w:r>
          </w:p>
          <w:p w:rsidR="008C4EEC" w:rsidRPr="00535894" w:rsidRDefault="008C4EEC" w:rsidP="001D6766">
            <w:pPr>
              <w:pStyle w:val="ab"/>
              <w:suppressAutoHyphens/>
              <w:kinsoku w:val="0"/>
              <w:autoSpaceDE w:val="0"/>
              <w:autoSpaceDN w:val="0"/>
              <w:spacing w:line="240" w:lineRule="exact"/>
              <w:rPr>
                <w:rFonts w:hAnsi="Times New Roman" w:cs="Times New Roman"/>
                <w:color w:val="auto"/>
                <w:spacing w:val="2"/>
              </w:rPr>
            </w:pPr>
          </w:p>
          <w:p w:rsidR="008C4EEC" w:rsidRPr="00535894" w:rsidRDefault="008C4EEC" w:rsidP="001D6766">
            <w:pPr>
              <w:pStyle w:val="ab"/>
              <w:suppressAutoHyphens/>
              <w:kinsoku w:val="0"/>
              <w:autoSpaceDE w:val="0"/>
              <w:autoSpaceDN w:val="0"/>
              <w:spacing w:line="240" w:lineRule="exact"/>
              <w:rPr>
                <w:rFonts w:hAnsi="Times New Roman" w:cs="Times New Roman"/>
                <w:color w:val="auto"/>
                <w:spacing w:val="2"/>
              </w:rPr>
            </w:pPr>
            <w:r w:rsidRPr="00535894">
              <w:rPr>
                <w:rFonts w:hint="eastAsia"/>
                <w:color w:val="auto"/>
              </w:rPr>
              <w:t xml:space="preserve">　　　　　　　　㎡</w:t>
            </w:r>
          </w:p>
        </w:tc>
      </w:tr>
      <w:tr w:rsidR="00535894" w:rsidRPr="00535894" w:rsidTr="001D6766">
        <w:tc>
          <w:tcPr>
            <w:tcW w:w="2339" w:type="dxa"/>
            <w:tcBorders>
              <w:top w:val="single" w:sz="4" w:space="0" w:color="000000"/>
              <w:left w:val="single" w:sz="4" w:space="0" w:color="000000"/>
              <w:bottom w:val="nil"/>
              <w:right w:val="single" w:sz="4" w:space="0" w:color="000000"/>
            </w:tcBorders>
            <w:vAlign w:val="center"/>
          </w:tcPr>
          <w:p w:rsidR="008C4EEC" w:rsidRPr="00535894" w:rsidRDefault="008C4EEC" w:rsidP="001D6766">
            <w:pPr>
              <w:pStyle w:val="ab"/>
              <w:suppressAutoHyphens/>
              <w:kinsoku w:val="0"/>
              <w:autoSpaceDE w:val="0"/>
              <w:autoSpaceDN w:val="0"/>
              <w:spacing w:line="240" w:lineRule="exact"/>
              <w:jc w:val="distribute"/>
              <w:rPr>
                <w:color w:val="auto"/>
              </w:rPr>
            </w:pPr>
            <w:r w:rsidRPr="00535894">
              <w:rPr>
                <w:rFonts w:hint="eastAsia"/>
                <w:color w:val="auto"/>
              </w:rPr>
              <w:t>土砂等埋立等区域の</w:t>
            </w:r>
          </w:p>
          <w:p w:rsidR="008C4EEC" w:rsidRPr="00535894" w:rsidRDefault="00D05D07" w:rsidP="001D6766">
            <w:pPr>
              <w:pStyle w:val="ab"/>
              <w:suppressAutoHyphens/>
              <w:kinsoku w:val="0"/>
              <w:autoSpaceDE w:val="0"/>
              <w:autoSpaceDN w:val="0"/>
              <w:spacing w:line="240" w:lineRule="exact"/>
              <w:jc w:val="distribute"/>
              <w:rPr>
                <w:rFonts w:hAnsi="Times New Roman" w:cs="Times New Roman"/>
                <w:color w:val="auto"/>
                <w:spacing w:val="2"/>
              </w:rPr>
            </w:pPr>
            <w:r w:rsidRPr="00535894">
              <w:rPr>
                <w:rFonts w:hint="eastAsia"/>
                <w:color w:val="auto"/>
              </w:rPr>
              <w:t>位置</w:t>
            </w:r>
            <w:r w:rsidR="00276068" w:rsidRPr="00535894">
              <w:rPr>
                <w:rFonts w:hint="eastAsia"/>
                <w:color w:val="auto"/>
              </w:rPr>
              <w:t>、地目</w:t>
            </w:r>
            <w:r w:rsidR="008C4EEC" w:rsidRPr="00535894">
              <w:rPr>
                <w:rFonts w:hint="eastAsia"/>
                <w:color w:val="auto"/>
              </w:rPr>
              <w:t>及び面積</w:t>
            </w:r>
          </w:p>
        </w:tc>
        <w:tc>
          <w:tcPr>
            <w:tcW w:w="4253" w:type="dxa"/>
            <w:tcBorders>
              <w:top w:val="single" w:sz="4" w:space="0" w:color="000000"/>
              <w:left w:val="single" w:sz="4" w:space="0" w:color="000000"/>
              <w:bottom w:val="nil"/>
              <w:right w:val="single" w:sz="4" w:space="0" w:color="000000"/>
            </w:tcBorders>
          </w:tcPr>
          <w:p w:rsidR="008C4EEC" w:rsidRPr="00535894" w:rsidRDefault="008C4EEC" w:rsidP="001D6766">
            <w:pPr>
              <w:pStyle w:val="ab"/>
              <w:suppressAutoHyphens/>
              <w:kinsoku w:val="0"/>
              <w:autoSpaceDE w:val="0"/>
              <w:autoSpaceDN w:val="0"/>
              <w:spacing w:line="240" w:lineRule="exact"/>
              <w:jc w:val="left"/>
              <w:rPr>
                <w:rFonts w:hAnsi="Times New Roman" w:cs="Times New Roman"/>
                <w:color w:val="auto"/>
                <w:spacing w:val="2"/>
              </w:rPr>
            </w:pPr>
          </w:p>
          <w:p w:rsidR="008C4EEC" w:rsidRPr="00535894" w:rsidRDefault="008C4EEC" w:rsidP="001D6766">
            <w:pPr>
              <w:pStyle w:val="ab"/>
              <w:suppressAutoHyphens/>
              <w:kinsoku w:val="0"/>
              <w:autoSpaceDE w:val="0"/>
              <w:autoSpaceDN w:val="0"/>
              <w:spacing w:line="240" w:lineRule="exact"/>
              <w:jc w:val="left"/>
              <w:rPr>
                <w:rFonts w:hAnsi="Times New Roman" w:cs="Times New Roman"/>
                <w:color w:val="auto"/>
                <w:spacing w:val="2"/>
              </w:rPr>
            </w:pPr>
            <w:r w:rsidRPr="00535894">
              <w:rPr>
                <w:rFonts w:hint="eastAsia"/>
                <w:color w:val="auto"/>
              </w:rPr>
              <w:t>位置</w:t>
            </w:r>
            <w:r w:rsidR="00276068" w:rsidRPr="00535894">
              <w:rPr>
                <w:rFonts w:hint="eastAsia"/>
                <w:color w:val="auto"/>
              </w:rPr>
              <w:t>、地目</w:t>
            </w:r>
          </w:p>
          <w:p w:rsidR="008C4EEC" w:rsidRPr="00535894" w:rsidRDefault="008C4EEC" w:rsidP="001D6766">
            <w:pPr>
              <w:pStyle w:val="ab"/>
              <w:suppressAutoHyphens/>
              <w:kinsoku w:val="0"/>
              <w:autoSpaceDE w:val="0"/>
              <w:autoSpaceDN w:val="0"/>
              <w:spacing w:line="240" w:lineRule="exact"/>
              <w:jc w:val="left"/>
              <w:rPr>
                <w:rFonts w:hAnsi="Times New Roman" w:cs="Times New Roman"/>
                <w:color w:val="auto"/>
                <w:spacing w:val="2"/>
              </w:rPr>
            </w:pPr>
          </w:p>
        </w:tc>
        <w:tc>
          <w:tcPr>
            <w:tcW w:w="2269" w:type="dxa"/>
            <w:tcBorders>
              <w:top w:val="single" w:sz="4" w:space="0" w:color="000000"/>
              <w:left w:val="single" w:sz="4" w:space="0" w:color="000000"/>
              <w:bottom w:val="nil"/>
              <w:right w:val="single" w:sz="4" w:space="0" w:color="000000"/>
            </w:tcBorders>
            <w:vAlign w:val="center"/>
          </w:tcPr>
          <w:p w:rsidR="008C4EEC" w:rsidRPr="00535894" w:rsidRDefault="008C4EEC" w:rsidP="001D6766">
            <w:pPr>
              <w:pStyle w:val="ab"/>
              <w:suppressAutoHyphens/>
              <w:kinsoku w:val="0"/>
              <w:autoSpaceDE w:val="0"/>
              <w:autoSpaceDN w:val="0"/>
              <w:spacing w:line="240" w:lineRule="exact"/>
              <w:rPr>
                <w:rFonts w:hAnsi="Times New Roman" w:cs="Times New Roman"/>
                <w:color w:val="auto"/>
                <w:spacing w:val="2"/>
              </w:rPr>
            </w:pPr>
            <w:r w:rsidRPr="00535894">
              <w:rPr>
                <w:rFonts w:hint="eastAsia"/>
                <w:color w:val="auto"/>
              </w:rPr>
              <w:t>面積（実測）</w:t>
            </w:r>
          </w:p>
          <w:p w:rsidR="008C4EEC" w:rsidRPr="00535894" w:rsidRDefault="008C4EEC" w:rsidP="001D6766">
            <w:pPr>
              <w:pStyle w:val="ab"/>
              <w:suppressAutoHyphens/>
              <w:kinsoku w:val="0"/>
              <w:autoSpaceDE w:val="0"/>
              <w:autoSpaceDN w:val="0"/>
              <w:spacing w:line="240" w:lineRule="exact"/>
              <w:rPr>
                <w:color w:val="auto"/>
              </w:rPr>
            </w:pPr>
          </w:p>
          <w:p w:rsidR="008C4EEC" w:rsidRPr="00535894" w:rsidRDefault="008C4EEC" w:rsidP="001D6766">
            <w:pPr>
              <w:pStyle w:val="ab"/>
              <w:suppressAutoHyphens/>
              <w:kinsoku w:val="0"/>
              <w:autoSpaceDE w:val="0"/>
              <w:autoSpaceDN w:val="0"/>
              <w:spacing w:line="240" w:lineRule="exact"/>
              <w:rPr>
                <w:rFonts w:hAnsi="Times New Roman" w:cs="Times New Roman"/>
                <w:color w:val="auto"/>
                <w:spacing w:val="2"/>
              </w:rPr>
            </w:pPr>
            <w:r w:rsidRPr="00535894">
              <w:rPr>
                <w:rFonts w:hint="eastAsia"/>
                <w:color w:val="auto"/>
              </w:rPr>
              <w:t xml:space="preserve">　　　　　　　　㎡</w:t>
            </w:r>
          </w:p>
        </w:tc>
      </w:tr>
      <w:tr w:rsidR="00535894" w:rsidRPr="00535894" w:rsidTr="001D6766">
        <w:trPr>
          <w:trHeight w:val="555"/>
        </w:trPr>
        <w:tc>
          <w:tcPr>
            <w:tcW w:w="2339" w:type="dxa"/>
            <w:tcBorders>
              <w:top w:val="single" w:sz="4" w:space="0" w:color="000000"/>
              <w:left w:val="single" w:sz="4" w:space="0" w:color="000000"/>
              <w:bottom w:val="nil"/>
              <w:right w:val="single" w:sz="4" w:space="0" w:color="000000"/>
            </w:tcBorders>
            <w:vAlign w:val="center"/>
          </w:tcPr>
          <w:p w:rsidR="008C4EEC" w:rsidRPr="00535894" w:rsidRDefault="008C4EEC" w:rsidP="001D6766">
            <w:pPr>
              <w:pStyle w:val="ab"/>
              <w:suppressAutoHyphens/>
              <w:kinsoku w:val="0"/>
              <w:autoSpaceDE w:val="0"/>
              <w:autoSpaceDN w:val="0"/>
              <w:spacing w:line="240" w:lineRule="exact"/>
              <w:jc w:val="distribute"/>
              <w:rPr>
                <w:rFonts w:hAnsi="Times New Roman" w:cs="Times New Roman"/>
                <w:color w:val="auto"/>
                <w:spacing w:val="2"/>
              </w:rPr>
            </w:pPr>
            <w:r w:rsidRPr="00535894">
              <w:rPr>
                <w:rFonts w:hint="eastAsia"/>
                <w:color w:val="auto"/>
              </w:rPr>
              <w:t>特定事業を行う期間</w:t>
            </w:r>
          </w:p>
        </w:tc>
        <w:tc>
          <w:tcPr>
            <w:tcW w:w="6522" w:type="dxa"/>
            <w:gridSpan w:val="2"/>
            <w:tcBorders>
              <w:top w:val="single" w:sz="4" w:space="0" w:color="000000"/>
              <w:left w:val="single" w:sz="4" w:space="0" w:color="000000"/>
              <w:bottom w:val="nil"/>
              <w:right w:val="single" w:sz="4" w:space="0" w:color="000000"/>
            </w:tcBorders>
            <w:vAlign w:val="center"/>
          </w:tcPr>
          <w:p w:rsidR="008C4EEC" w:rsidRPr="00535894" w:rsidRDefault="008C4EEC" w:rsidP="001D6766">
            <w:pPr>
              <w:pStyle w:val="ab"/>
              <w:suppressAutoHyphens/>
              <w:kinsoku w:val="0"/>
              <w:autoSpaceDE w:val="0"/>
              <w:autoSpaceDN w:val="0"/>
              <w:spacing w:line="240" w:lineRule="exact"/>
              <w:jc w:val="center"/>
              <w:rPr>
                <w:rFonts w:hAnsi="Times New Roman" w:cs="Times New Roman"/>
                <w:color w:val="auto"/>
                <w:spacing w:val="2"/>
              </w:rPr>
            </w:pPr>
            <w:r w:rsidRPr="00535894">
              <w:rPr>
                <w:rFonts w:hint="eastAsia"/>
                <w:color w:val="auto"/>
              </w:rPr>
              <w:t>年　　月　　日　～　　　　年　　月　　日</w:t>
            </w:r>
          </w:p>
        </w:tc>
      </w:tr>
      <w:tr w:rsidR="00535894" w:rsidRPr="00535894" w:rsidTr="001D6766">
        <w:trPr>
          <w:trHeight w:val="716"/>
        </w:trPr>
        <w:tc>
          <w:tcPr>
            <w:tcW w:w="2339" w:type="dxa"/>
            <w:tcBorders>
              <w:top w:val="single" w:sz="4" w:space="0" w:color="000000"/>
              <w:left w:val="single" w:sz="4" w:space="0" w:color="000000"/>
              <w:bottom w:val="nil"/>
              <w:right w:val="single" w:sz="4" w:space="0" w:color="000000"/>
            </w:tcBorders>
            <w:vAlign w:val="center"/>
          </w:tcPr>
          <w:p w:rsidR="008C4EEC" w:rsidRPr="00535894" w:rsidRDefault="008C4EEC" w:rsidP="001D6766">
            <w:pPr>
              <w:pStyle w:val="ab"/>
              <w:suppressAutoHyphens/>
              <w:kinsoku w:val="0"/>
              <w:autoSpaceDE w:val="0"/>
              <w:autoSpaceDN w:val="0"/>
              <w:spacing w:line="240" w:lineRule="exact"/>
              <w:jc w:val="distribute"/>
              <w:rPr>
                <w:color w:val="auto"/>
              </w:rPr>
            </w:pPr>
            <w:r w:rsidRPr="00535894">
              <w:rPr>
                <w:rFonts w:hint="eastAsia"/>
                <w:color w:val="auto"/>
              </w:rPr>
              <w:t>特定事業区域に搬入</w:t>
            </w:r>
          </w:p>
          <w:p w:rsidR="008C4EEC" w:rsidRPr="00535894" w:rsidRDefault="008C4EEC" w:rsidP="001D6766">
            <w:pPr>
              <w:pStyle w:val="ab"/>
              <w:suppressAutoHyphens/>
              <w:kinsoku w:val="0"/>
              <w:autoSpaceDE w:val="0"/>
              <w:autoSpaceDN w:val="0"/>
              <w:spacing w:line="240" w:lineRule="exact"/>
              <w:jc w:val="distribute"/>
              <w:rPr>
                <w:rFonts w:hAnsi="Times New Roman" w:cs="Times New Roman"/>
                <w:color w:val="auto"/>
                <w:spacing w:val="2"/>
              </w:rPr>
            </w:pPr>
            <w:r w:rsidRPr="00535894">
              <w:rPr>
                <w:rFonts w:hint="eastAsia"/>
                <w:color w:val="auto"/>
              </w:rPr>
              <w:t>する土砂等の数量</w:t>
            </w:r>
          </w:p>
        </w:tc>
        <w:tc>
          <w:tcPr>
            <w:tcW w:w="6522" w:type="dxa"/>
            <w:gridSpan w:val="2"/>
            <w:tcBorders>
              <w:top w:val="single" w:sz="4" w:space="0" w:color="000000"/>
              <w:left w:val="single" w:sz="4" w:space="0" w:color="000000"/>
              <w:bottom w:val="nil"/>
              <w:right w:val="single" w:sz="4" w:space="0" w:color="000000"/>
            </w:tcBorders>
            <w:vAlign w:val="center"/>
          </w:tcPr>
          <w:p w:rsidR="008C4EEC" w:rsidRPr="00535894" w:rsidRDefault="008C4EEC" w:rsidP="001D6766">
            <w:pPr>
              <w:pStyle w:val="ab"/>
              <w:suppressAutoHyphens/>
              <w:kinsoku w:val="0"/>
              <w:autoSpaceDE w:val="0"/>
              <w:autoSpaceDN w:val="0"/>
              <w:spacing w:line="240" w:lineRule="exact"/>
              <w:jc w:val="center"/>
              <w:rPr>
                <w:rFonts w:cs="Times New Roman"/>
                <w:color w:val="auto"/>
                <w:spacing w:val="2"/>
              </w:rPr>
            </w:pPr>
            <w:r w:rsidRPr="00535894">
              <w:rPr>
                <w:rFonts w:hint="eastAsia"/>
                <w:color w:val="auto"/>
              </w:rPr>
              <w:t>㎥</w:t>
            </w:r>
          </w:p>
        </w:tc>
      </w:tr>
      <w:tr w:rsidR="00535894" w:rsidRPr="00535894" w:rsidTr="001D6766">
        <w:trPr>
          <w:trHeight w:val="1109"/>
        </w:trPr>
        <w:tc>
          <w:tcPr>
            <w:tcW w:w="2339" w:type="dxa"/>
            <w:tcBorders>
              <w:top w:val="single" w:sz="4" w:space="0" w:color="000000"/>
              <w:left w:val="single" w:sz="4" w:space="0" w:color="000000"/>
              <w:bottom w:val="nil"/>
              <w:right w:val="single" w:sz="4" w:space="0" w:color="000000"/>
            </w:tcBorders>
            <w:vAlign w:val="center"/>
          </w:tcPr>
          <w:p w:rsidR="008C4EEC" w:rsidRPr="00535894" w:rsidRDefault="008C4EEC" w:rsidP="001D6766">
            <w:pPr>
              <w:pStyle w:val="ab"/>
              <w:suppressAutoHyphens/>
              <w:kinsoku w:val="0"/>
              <w:autoSpaceDE w:val="0"/>
              <w:autoSpaceDN w:val="0"/>
              <w:spacing w:line="240" w:lineRule="exact"/>
              <w:jc w:val="distribute"/>
              <w:rPr>
                <w:color w:val="auto"/>
              </w:rPr>
            </w:pPr>
            <w:r w:rsidRPr="00535894">
              <w:rPr>
                <w:rFonts w:hint="eastAsia"/>
                <w:color w:val="auto"/>
              </w:rPr>
              <w:t>特定事業の施工</w:t>
            </w:r>
          </w:p>
          <w:p w:rsidR="008C4EEC" w:rsidRPr="00535894" w:rsidRDefault="008C4EEC" w:rsidP="001D6766">
            <w:pPr>
              <w:pStyle w:val="ab"/>
              <w:suppressAutoHyphens/>
              <w:kinsoku w:val="0"/>
              <w:autoSpaceDE w:val="0"/>
              <w:autoSpaceDN w:val="0"/>
              <w:spacing w:line="240" w:lineRule="exact"/>
              <w:jc w:val="distribute"/>
              <w:rPr>
                <w:rFonts w:hAnsi="Times New Roman" w:cs="Times New Roman"/>
                <w:color w:val="auto"/>
                <w:spacing w:val="2"/>
              </w:rPr>
            </w:pPr>
            <w:r w:rsidRPr="00535894">
              <w:rPr>
                <w:rFonts w:hint="eastAsia"/>
                <w:color w:val="auto"/>
              </w:rPr>
              <w:t>に関する計画</w:t>
            </w:r>
          </w:p>
        </w:tc>
        <w:tc>
          <w:tcPr>
            <w:tcW w:w="6522" w:type="dxa"/>
            <w:gridSpan w:val="2"/>
            <w:tcBorders>
              <w:top w:val="single" w:sz="4" w:space="0" w:color="000000"/>
              <w:left w:val="single" w:sz="4" w:space="0" w:color="000000"/>
              <w:bottom w:val="nil"/>
              <w:right w:val="single" w:sz="4" w:space="0" w:color="000000"/>
            </w:tcBorders>
          </w:tcPr>
          <w:p w:rsidR="008C4EEC" w:rsidRPr="00535894" w:rsidRDefault="008C4EEC" w:rsidP="001D6766">
            <w:pPr>
              <w:pStyle w:val="ab"/>
              <w:suppressAutoHyphens/>
              <w:kinsoku w:val="0"/>
              <w:autoSpaceDE w:val="0"/>
              <w:autoSpaceDN w:val="0"/>
              <w:spacing w:line="240" w:lineRule="exact"/>
              <w:jc w:val="left"/>
              <w:rPr>
                <w:rFonts w:hAnsi="Times New Roman" w:cs="Times New Roman"/>
                <w:color w:val="auto"/>
                <w:spacing w:val="2"/>
              </w:rPr>
            </w:pPr>
          </w:p>
          <w:p w:rsidR="008C4EEC" w:rsidRPr="00535894" w:rsidRDefault="008C4EEC" w:rsidP="001D6766">
            <w:pPr>
              <w:pStyle w:val="ab"/>
              <w:suppressAutoHyphens/>
              <w:kinsoku w:val="0"/>
              <w:autoSpaceDE w:val="0"/>
              <w:autoSpaceDN w:val="0"/>
              <w:spacing w:line="240" w:lineRule="exact"/>
              <w:jc w:val="left"/>
              <w:rPr>
                <w:rFonts w:hAnsi="Times New Roman" w:cs="Times New Roman"/>
                <w:color w:val="auto"/>
                <w:spacing w:val="2"/>
              </w:rPr>
            </w:pPr>
          </w:p>
          <w:p w:rsidR="008C4EEC" w:rsidRPr="00535894" w:rsidRDefault="00A75A2C" w:rsidP="001D6766">
            <w:pPr>
              <w:pStyle w:val="ab"/>
              <w:suppressAutoHyphens/>
              <w:kinsoku w:val="0"/>
              <w:autoSpaceDE w:val="0"/>
              <w:autoSpaceDN w:val="0"/>
              <w:spacing w:line="240" w:lineRule="exact"/>
              <w:jc w:val="left"/>
              <w:rPr>
                <w:rFonts w:hAnsi="Times New Roman" w:cs="Times New Roman"/>
                <w:color w:val="auto"/>
                <w:spacing w:val="2"/>
              </w:rPr>
            </w:pPr>
            <w:r w:rsidRPr="00535894">
              <w:rPr>
                <w:rFonts w:hAnsi="Times New Roman" w:cs="Times New Roman" w:hint="eastAsia"/>
                <w:color w:val="auto"/>
                <w:spacing w:val="2"/>
              </w:rPr>
              <w:t xml:space="preserve">　別紙のとおり。</w:t>
            </w:r>
          </w:p>
          <w:p w:rsidR="008C4EEC" w:rsidRPr="00535894" w:rsidRDefault="008C4EEC" w:rsidP="001D6766">
            <w:pPr>
              <w:pStyle w:val="ab"/>
              <w:suppressAutoHyphens/>
              <w:kinsoku w:val="0"/>
              <w:autoSpaceDE w:val="0"/>
              <w:autoSpaceDN w:val="0"/>
              <w:spacing w:line="240" w:lineRule="exact"/>
              <w:jc w:val="left"/>
              <w:rPr>
                <w:rFonts w:hAnsi="Times New Roman" w:cs="Times New Roman"/>
                <w:color w:val="auto"/>
                <w:spacing w:val="2"/>
              </w:rPr>
            </w:pPr>
          </w:p>
          <w:p w:rsidR="008C4EEC" w:rsidRPr="00535894" w:rsidRDefault="008C4EEC" w:rsidP="001D6766">
            <w:pPr>
              <w:pStyle w:val="ab"/>
              <w:suppressAutoHyphens/>
              <w:kinsoku w:val="0"/>
              <w:autoSpaceDE w:val="0"/>
              <w:autoSpaceDN w:val="0"/>
              <w:spacing w:line="240" w:lineRule="exact"/>
              <w:jc w:val="left"/>
              <w:rPr>
                <w:rFonts w:hAnsi="Times New Roman" w:cs="Times New Roman"/>
                <w:color w:val="auto"/>
                <w:spacing w:val="2"/>
              </w:rPr>
            </w:pPr>
          </w:p>
        </w:tc>
      </w:tr>
      <w:tr w:rsidR="00535894" w:rsidRPr="00535894" w:rsidTr="00BE5FB6">
        <w:trPr>
          <w:trHeight w:val="1258"/>
        </w:trPr>
        <w:tc>
          <w:tcPr>
            <w:tcW w:w="2339" w:type="dxa"/>
            <w:tcBorders>
              <w:top w:val="single" w:sz="4" w:space="0" w:color="000000"/>
              <w:left w:val="single" w:sz="4" w:space="0" w:color="000000"/>
              <w:bottom w:val="nil"/>
              <w:right w:val="single" w:sz="4" w:space="0" w:color="000000"/>
            </w:tcBorders>
            <w:vAlign w:val="center"/>
          </w:tcPr>
          <w:p w:rsidR="008C4EEC" w:rsidRPr="00535894" w:rsidRDefault="008C4EEC" w:rsidP="001D6766">
            <w:pPr>
              <w:pStyle w:val="ab"/>
              <w:suppressAutoHyphens/>
              <w:kinsoku w:val="0"/>
              <w:autoSpaceDE w:val="0"/>
              <w:autoSpaceDN w:val="0"/>
              <w:spacing w:line="240" w:lineRule="exact"/>
              <w:jc w:val="distribute"/>
              <w:rPr>
                <w:rFonts w:hAnsi="Times New Roman" w:cs="Times New Roman"/>
                <w:color w:val="auto"/>
                <w:spacing w:val="2"/>
              </w:rPr>
            </w:pPr>
            <w:r w:rsidRPr="00535894">
              <w:rPr>
                <w:rFonts w:hint="eastAsia"/>
                <w:color w:val="auto"/>
              </w:rPr>
              <w:t>特定事業区域の周辺の地域の生活環境の保全及び災害の発生の防止に関する計画</w:t>
            </w:r>
          </w:p>
        </w:tc>
        <w:tc>
          <w:tcPr>
            <w:tcW w:w="6522" w:type="dxa"/>
            <w:gridSpan w:val="2"/>
            <w:tcBorders>
              <w:top w:val="single" w:sz="4" w:space="0" w:color="000000"/>
              <w:left w:val="single" w:sz="4" w:space="0" w:color="000000"/>
              <w:bottom w:val="nil"/>
              <w:right w:val="single" w:sz="4" w:space="0" w:color="000000"/>
            </w:tcBorders>
          </w:tcPr>
          <w:p w:rsidR="008C4EEC" w:rsidRPr="00535894" w:rsidRDefault="008C4EEC" w:rsidP="001D6766">
            <w:pPr>
              <w:pStyle w:val="ab"/>
              <w:suppressAutoHyphens/>
              <w:kinsoku w:val="0"/>
              <w:autoSpaceDE w:val="0"/>
              <w:autoSpaceDN w:val="0"/>
              <w:spacing w:line="240" w:lineRule="exact"/>
              <w:jc w:val="left"/>
              <w:rPr>
                <w:rFonts w:hAnsi="Times New Roman" w:cs="Times New Roman"/>
                <w:color w:val="auto"/>
                <w:spacing w:val="2"/>
              </w:rPr>
            </w:pPr>
          </w:p>
          <w:p w:rsidR="008C4EEC" w:rsidRPr="00535894" w:rsidRDefault="008C4EEC" w:rsidP="001D6766">
            <w:pPr>
              <w:pStyle w:val="ab"/>
              <w:suppressAutoHyphens/>
              <w:kinsoku w:val="0"/>
              <w:autoSpaceDE w:val="0"/>
              <w:autoSpaceDN w:val="0"/>
              <w:spacing w:line="240" w:lineRule="exact"/>
              <w:jc w:val="left"/>
              <w:rPr>
                <w:rFonts w:hAnsi="Times New Roman" w:cs="Times New Roman"/>
                <w:color w:val="auto"/>
                <w:spacing w:val="2"/>
              </w:rPr>
            </w:pPr>
          </w:p>
          <w:p w:rsidR="008C4EEC" w:rsidRPr="00535894" w:rsidRDefault="00A75A2C" w:rsidP="001D6766">
            <w:pPr>
              <w:pStyle w:val="ab"/>
              <w:suppressAutoHyphens/>
              <w:kinsoku w:val="0"/>
              <w:autoSpaceDE w:val="0"/>
              <w:autoSpaceDN w:val="0"/>
              <w:spacing w:line="240" w:lineRule="exact"/>
              <w:jc w:val="left"/>
              <w:rPr>
                <w:rFonts w:hAnsi="Times New Roman" w:cs="Times New Roman"/>
                <w:color w:val="auto"/>
                <w:spacing w:val="2"/>
              </w:rPr>
            </w:pPr>
            <w:r w:rsidRPr="00535894">
              <w:rPr>
                <w:rFonts w:hAnsi="Times New Roman" w:cs="Times New Roman" w:hint="eastAsia"/>
                <w:color w:val="auto"/>
                <w:spacing w:val="2"/>
              </w:rPr>
              <w:t xml:space="preserve">　別紙のとおり。</w:t>
            </w:r>
          </w:p>
          <w:p w:rsidR="008C4EEC" w:rsidRPr="00535894" w:rsidRDefault="008C4EEC" w:rsidP="001D6766">
            <w:pPr>
              <w:pStyle w:val="ab"/>
              <w:suppressAutoHyphens/>
              <w:kinsoku w:val="0"/>
              <w:autoSpaceDE w:val="0"/>
              <w:autoSpaceDN w:val="0"/>
              <w:spacing w:line="240" w:lineRule="exact"/>
              <w:jc w:val="left"/>
              <w:rPr>
                <w:rFonts w:hAnsi="Times New Roman" w:cs="Times New Roman"/>
                <w:color w:val="auto"/>
                <w:spacing w:val="2"/>
              </w:rPr>
            </w:pPr>
          </w:p>
          <w:p w:rsidR="008C4EEC" w:rsidRPr="00535894" w:rsidRDefault="008C4EEC" w:rsidP="001D6766">
            <w:pPr>
              <w:pStyle w:val="ab"/>
              <w:suppressAutoHyphens/>
              <w:kinsoku w:val="0"/>
              <w:autoSpaceDE w:val="0"/>
              <w:autoSpaceDN w:val="0"/>
              <w:spacing w:line="240" w:lineRule="exact"/>
              <w:jc w:val="left"/>
              <w:rPr>
                <w:rFonts w:hAnsi="Times New Roman" w:cs="Times New Roman"/>
                <w:color w:val="auto"/>
                <w:spacing w:val="2"/>
              </w:rPr>
            </w:pPr>
          </w:p>
        </w:tc>
      </w:tr>
      <w:tr w:rsidR="00535894" w:rsidRPr="00535894" w:rsidTr="001D6766">
        <w:trPr>
          <w:trHeight w:val="2256"/>
        </w:trPr>
        <w:tc>
          <w:tcPr>
            <w:tcW w:w="2339" w:type="dxa"/>
            <w:tcBorders>
              <w:top w:val="single" w:sz="4" w:space="0" w:color="000000"/>
              <w:left w:val="single" w:sz="4" w:space="0" w:color="000000"/>
              <w:bottom w:val="nil"/>
              <w:right w:val="single" w:sz="4" w:space="0" w:color="000000"/>
            </w:tcBorders>
            <w:vAlign w:val="center"/>
          </w:tcPr>
          <w:p w:rsidR="008C4EEC" w:rsidRPr="00535894" w:rsidRDefault="008C4EEC" w:rsidP="001D6766">
            <w:pPr>
              <w:pStyle w:val="ab"/>
              <w:suppressAutoHyphens/>
              <w:kinsoku w:val="0"/>
              <w:autoSpaceDE w:val="0"/>
              <w:autoSpaceDN w:val="0"/>
              <w:spacing w:line="240" w:lineRule="exact"/>
              <w:jc w:val="distribute"/>
              <w:rPr>
                <w:rFonts w:hAnsi="Times New Roman" w:cs="Times New Roman"/>
                <w:color w:val="auto"/>
                <w:spacing w:val="2"/>
              </w:rPr>
            </w:pPr>
            <w:r w:rsidRPr="00535894">
              <w:rPr>
                <w:rFonts w:hint="eastAsia"/>
                <w:color w:val="auto"/>
              </w:rPr>
              <w:t>施工管理者の氏名及び住所</w:t>
            </w:r>
            <w:r w:rsidRPr="00535894">
              <w:rPr>
                <w:rFonts w:hAnsi="Times New Roman" w:hint="eastAsia"/>
                <w:color w:val="auto"/>
              </w:rPr>
              <w:t>並びに通常所在する事務所等の所在地及び電話番号</w:t>
            </w:r>
          </w:p>
        </w:tc>
        <w:tc>
          <w:tcPr>
            <w:tcW w:w="6522" w:type="dxa"/>
            <w:gridSpan w:val="2"/>
            <w:tcBorders>
              <w:top w:val="single" w:sz="4" w:space="0" w:color="000000"/>
              <w:left w:val="single" w:sz="4" w:space="0" w:color="000000"/>
              <w:bottom w:val="nil"/>
              <w:right w:val="single" w:sz="4" w:space="0" w:color="000000"/>
            </w:tcBorders>
          </w:tcPr>
          <w:p w:rsidR="008C4EEC" w:rsidRPr="00535894" w:rsidRDefault="008C4EEC" w:rsidP="001D6766">
            <w:pPr>
              <w:pStyle w:val="ab"/>
              <w:suppressAutoHyphens/>
              <w:kinsoku w:val="0"/>
              <w:autoSpaceDE w:val="0"/>
              <w:autoSpaceDN w:val="0"/>
              <w:spacing w:line="240" w:lineRule="exact"/>
              <w:jc w:val="left"/>
              <w:rPr>
                <w:rFonts w:hAnsi="Times New Roman" w:cs="Times New Roman"/>
                <w:color w:val="auto"/>
                <w:spacing w:val="2"/>
              </w:rPr>
            </w:pPr>
          </w:p>
          <w:p w:rsidR="008C4EEC" w:rsidRPr="00535894" w:rsidRDefault="008C4EEC" w:rsidP="001D6766">
            <w:pPr>
              <w:pStyle w:val="ab"/>
              <w:suppressAutoHyphens/>
              <w:kinsoku w:val="0"/>
              <w:autoSpaceDE w:val="0"/>
              <w:autoSpaceDN w:val="0"/>
              <w:spacing w:line="240" w:lineRule="exact"/>
              <w:jc w:val="left"/>
              <w:rPr>
                <w:rFonts w:hAnsi="Times New Roman" w:cs="Times New Roman"/>
                <w:color w:val="auto"/>
                <w:spacing w:val="2"/>
              </w:rPr>
            </w:pPr>
            <w:r w:rsidRPr="00535894">
              <w:rPr>
                <w:rFonts w:hint="eastAsia"/>
                <w:color w:val="auto"/>
              </w:rPr>
              <w:t>氏名</w:t>
            </w:r>
          </w:p>
          <w:p w:rsidR="008C4EEC" w:rsidRPr="00535894" w:rsidRDefault="008C4EEC" w:rsidP="001D6766">
            <w:pPr>
              <w:pStyle w:val="ab"/>
              <w:suppressAutoHyphens/>
              <w:kinsoku w:val="0"/>
              <w:autoSpaceDE w:val="0"/>
              <w:autoSpaceDN w:val="0"/>
              <w:spacing w:line="240" w:lineRule="exact"/>
              <w:jc w:val="left"/>
              <w:rPr>
                <w:rFonts w:hAnsi="Times New Roman" w:cs="Times New Roman"/>
                <w:color w:val="auto"/>
                <w:spacing w:val="2"/>
              </w:rPr>
            </w:pPr>
          </w:p>
          <w:p w:rsidR="008C4EEC" w:rsidRPr="00535894" w:rsidRDefault="008C4EEC" w:rsidP="001D6766">
            <w:pPr>
              <w:pStyle w:val="ab"/>
              <w:suppressAutoHyphens/>
              <w:kinsoku w:val="0"/>
              <w:autoSpaceDE w:val="0"/>
              <w:autoSpaceDN w:val="0"/>
              <w:spacing w:line="240" w:lineRule="exact"/>
              <w:jc w:val="left"/>
              <w:rPr>
                <w:rFonts w:hAnsi="Times New Roman" w:cs="Times New Roman"/>
                <w:color w:val="auto"/>
                <w:spacing w:val="2"/>
              </w:rPr>
            </w:pPr>
            <w:r w:rsidRPr="00535894">
              <w:rPr>
                <w:rFonts w:hint="eastAsia"/>
                <w:color w:val="auto"/>
              </w:rPr>
              <w:t>住所</w:t>
            </w:r>
          </w:p>
          <w:p w:rsidR="008C4EEC" w:rsidRPr="00535894" w:rsidRDefault="008C4EEC" w:rsidP="001D6766">
            <w:pPr>
              <w:pStyle w:val="ab"/>
              <w:suppressAutoHyphens/>
              <w:kinsoku w:val="0"/>
              <w:autoSpaceDE w:val="0"/>
              <w:autoSpaceDN w:val="0"/>
              <w:spacing w:line="240" w:lineRule="exact"/>
              <w:jc w:val="left"/>
              <w:rPr>
                <w:rFonts w:hAnsi="Times New Roman" w:cs="Times New Roman"/>
                <w:color w:val="auto"/>
                <w:spacing w:val="2"/>
              </w:rPr>
            </w:pPr>
          </w:p>
          <w:p w:rsidR="008C4EEC" w:rsidRPr="00535894" w:rsidRDefault="008C4EEC" w:rsidP="001D6766">
            <w:pPr>
              <w:pStyle w:val="ab"/>
              <w:suppressAutoHyphens/>
              <w:kinsoku w:val="0"/>
              <w:autoSpaceDE w:val="0"/>
              <w:autoSpaceDN w:val="0"/>
              <w:spacing w:line="240" w:lineRule="exact"/>
              <w:jc w:val="left"/>
              <w:rPr>
                <w:rFonts w:hAnsi="Times New Roman" w:cs="Times New Roman"/>
                <w:color w:val="auto"/>
                <w:spacing w:val="2"/>
              </w:rPr>
            </w:pPr>
            <w:r w:rsidRPr="00535894">
              <w:rPr>
                <w:rFonts w:hAnsi="Times New Roman" w:hint="eastAsia"/>
                <w:color w:val="auto"/>
              </w:rPr>
              <w:t>通常所在する事務所等の所在地</w:t>
            </w:r>
          </w:p>
          <w:p w:rsidR="008C4EEC" w:rsidRPr="00535894" w:rsidRDefault="008C4EEC" w:rsidP="001D6766">
            <w:pPr>
              <w:pStyle w:val="ab"/>
              <w:suppressAutoHyphens/>
              <w:kinsoku w:val="0"/>
              <w:autoSpaceDE w:val="0"/>
              <w:autoSpaceDN w:val="0"/>
              <w:spacing w:line="240" w:lineRule="exact"/>
              <w:jc w:val="left"/>
              <w:rPr>
                <w:rFonts w:hAnsi="Times New Roman" w:cs="Times New Roman"/>
                <w:color w:val="auto"/>
                <w:spacing w:val="2"/>
              </w:rPr>
            </w:pPr>
          </w:p>
          <w:p w:rsidR="008C4EEC" w:rsidRPr="00535894" w:rsidRDefault="008C4EEC" w:rsidP="001D6766">
            <w:pPr>
              <w:pStyle w:val="ab"/>
              <w:suppressAutoHyphens/>
              <w:kinsoku w:val="0"/>
              <w:autoSpaceDE w:val="0"/>
              <w:autoSpaceDN w:val="0"/>
              <w:spacing w:line="240" w:lineRule="exact"/>
              <w:jc w:val="left"/>
              <w:rPr>
                <w:color w:val="auto"/>
              </w:rPr>
            </w:pPr>
            <w:r w:rsidRPr="00535894">
              <w:rPr>
                <w:rFonts w:hAnsi="Times New Roman" w:hint="eastAsia"/>
                <w:color w:val="auto"/>
              </w:rPr>
              <w:t>通常所在する事務所等の</w:t>
            </w:r>
            <w:r w:rsidRPr="00535894">
              <w:rPr>
                <w:rFonts w:hint="eastAsia"/>
                <w:color w:val="auto"/>
              </w:rPr>
              <w:t>電話番号</w:t>
            </w:r>
          </w:p>
          <w:p w:rsidR="008C4EEC" w:rsidRPr="00535894" w:rsidRDefault="008C4EEC" w:rsidP="001D6766">
            <w:pPr>
              <w:pStyle w:val="ab"/>
              <w:suppressAutoHyphens/>
              <w:kinsoku w:val="0"/>
              <w:autoSpaceDE w:val="0"/>
              <w:autoSpaceDN w:val="0"/>
              <w:spacing w:line="240" w:lineRule="exact"/>
              <w:jc w:val="left"/>
              <w:rPr>
                <w:rFonts w:hAnsi="Times New Roman" w:cs="Times New Roman"/>
                <w:color w:val="auto"/>
                <w:spacing w:val="2"/>
              </w:rPr>
            </w:pPr>
          </w:p>
        </w:tc>
      </w:tr>
      <w:tr w:rsidR="00535894" w:rsidRPr="00535894" w:rsidTr="001D6766">
        <w:trPr>
          <w:trHeight w:val="70"/>
        </w:trPr>
        <w:tc>
          <w:tcPr>
            <w:tcW w:w="2339" w:type="dxa"/>
            <w:tcBorders>
              <w:top w:val="single" w:sz="4" w:space="0" w:color="000000"/>
              <w:left w:val="single" w:sz="4" w:space="0" w:color="000000"/>
              <w:bottom w:val="single" w:sz="4" w:space="0" w:color="000000"/>
              <w:right w:val="single" w:sz="4" w:space="0" w:color="000000"/>
            </w:tcBorders>
            <w:vAlign w:val="center"/>
          </w:tcPr>
          <w:p w:rsidR="008C4EEC" w:rsidRPr="00535894" w:rsidRDefault="008C4EEC" w:rsidP="001D6766">
            <w:pPr>
              <w:pStyle w:val="ab"/>
              <w:suppressAutoHyphens/>
              <w:kinsoku w:val="0"/>
              <w:autoSpaceDE w:val="0"/>
              <w:autoSpaceDN w:val="0"/>
              <w:spacing w:line="240" w:lineRule="exact"/>
              <w:jc w:val="distribute"/>
              <w:rPr>
                <w:rFonts w:hAnsi="Times New Roman" w:cs="Times New Roman"/>
                <w:color w:val="auto"/>
                <w:spacing w:val="2"/>
              </w:rPr>
            </w:pPr>
            <w:r w:rsidRPr="00535894">
              <w:rPr>
                <w:rFonts w:hint="eastAsia"/>
                <w:color w:val="auto"/>
              </w:rPr>
              <w:t>その他</w:t>
            </w:r>
          </w:p>
        </w:tc>
        <w:tc>
          <w:tcPr>
            <w:tcW w:w="6522" w:type="dxa"/>
            <w:gridSpan w:val="2"/>
            <w:tcBorders>
              <w:top w:val="single" w:sz="4" w:space="0" w:color="000000"/>
              <w:left w:val="single" w:sz="4" w:space="0" w:color="000000"/>
              <w:bottom w:val="single" w:sz="4" w:space="0" w:color="000000"/>
              <w:right w:val="single" w:sz="4" w:space="0" w:color="000000"/>
            </w:tcBorders>
          </w:tcPr>
          <w:p w:rsidR="008C4EEC" w:rsidRPr="00535894" w:rsidRDefault="008C4EEC" w:rsidP="001D6766">
            <w:pPr>
              <w:pStyle w:val="ab"/>
              <w:suppressAutoHyphens/>
              <w:kinsoku w:val="0"/>
              <w:autoSpaceDE w:val="0"/>
              <w:autoSpaceDN w:val="0"/>
              <w:spacing w:line="240" w:lineRule="exact"/>
              <w:jc w:val="left"/>
              <w:rPr>
                <w:rFonts w:hAnsi="Times New Roman" w:cs="Times New Roman"/>
                <w:color w:val="auto"/>
                <w:spacing w:val="2"/>
              </w:rPr>
            </w:pPr>
          </w:p>
          <w:p w:rsidR="008C4EEC" w:rsidRPr="00535894" w:rsidRDefault="008C4EEC" w:rsidP="001D6766">
            <w:pPr>
              <w:pStyle w:val="ab"/>
              <w:suppressAutoHyphens/>
              <w:kinsoku w:val="0"/>
              <w:autoSpaceDE w:val="0"/>
              <w:autoSpaceDN w:val="0"/>
              <w:spacing w:line="240" w:lineRule="exact"/>
              <w:jc w:val="left"/>
              <w:rPr>
                <w:rFonts w:hAnsi="Times New Roman" w:cs="Times New Roman"/>
                <w:color w:val="auto"/>
                <w:spacing w:val="2"/>
              </w:rPr>
            </w:pPr>
          </w:p>
        </w:tc>
      </w:tr>
    </w:tbl>
    <w:p w:rsidR="00371728" w:rsidRPr="00535894" w:rsidRDefault="00371728" w:rsidP="00BE5FB6">
      <w:pPr>
        <w:spacing w:line="240" w:lineRule="exact"/>
        <w:ind w:left="630" w:hangingChars="300" w:hanging="630"/>
        <w:jc w:val="left"/>
      </w:pPr>
      <w:r w:rsidRPr="00535894">
        <w:rPr>
          <w:rFonts w:hint="eastAsia"/>
        </w:rPr>
        <w:t xml:space="preserve">　　備考</w:t>
      </w:r>
    </w:p>
    <w:p w:rsidR="00371728" w:rsidRPr="00535894" w:rsidRDefault="008C4EEC" w:rsidP="00371728">
      <w:pPr>
        <w:spacing w:line="240" w:lineRule="exact"/>
        <w:ind w:firstLineChars="300" w:firstLine="630"/>
        <w:jc w:val="left"/>
      </w:pPr>
      <w:r w:rsidRPr="00535894">
        <w:rPr>
          <w:rFonts w:hint="eastAsia"/>
        </w:rPr>
        <w:t>特定事業の施工に関する計画並びに特定事業区域の周辺の地域の生活環境の保全及び災</w:t>
      </w:r>
    </w:p>
    <w:p w:rsidR="008C4EEC" w:rsidRPr="00535894" w:rsidRDefault="008C4EEC" w:rsidP="00371728">
      <w:pPr>
        <w:spacing w:line="240" w:lineRule="exact"/>
        <w:ind w:firstLineChars="200" w:firstLine="420"/>
        <w:jc w:val="left"/>
      </w:pPr>
      <w:r w:rsidRPr="00535894">
        <w:rPr>
          <w:rFonts w:hint="eastAsia"/>
        </w:rPr>
        <w:t>害の</w:t>
      </w:r>
      <w:r w:rsidRPr="00535894">
        <w:rPr>
          <w:rFonts w:hAnsi="Times New Roman" w:hint="eastAsia"/>
        </w:rPr>
        <w:t>発生の</w:t>
      </w:r>
      <w:r w:rsidRPr="00535894">
        <w:rPr>
          <w:rFonts w:hint="eastAsia"/>
        </w:rPr>
        <w:t>防止に関する計画の欄</w:t>
      </w:r>
      <w:r w:rsidR="002C3AC8" w:rsidRPr="00535894">
        <w:rPr>
          <w:rFonts w:hint="eastAsia"/>
        </w:rPr>
        <w:t>は</w:t>
      </w:r>
      <w:r w:rsidRPr="00535894">
        <w:rPr>
          <w:rFonts w:hint="eastAsia"/>
        </w:rPr>
        <w:t>別紙</w:t>
      </w:r>
      <w:r w:rsidR="00371728" w:rsidRPr="00535894">
        <w:rPr>
          <w:rFonts w:hint="eastAsia"/>
        </w:rPr>
        <w:t>によることとし</w:t>
      </w:r>
      <w:r w:rsidRPr="00535894">
        <w:rPr>
          <w:rFonts w:hint="eastAsia"/>
        </w:rPr>
        <w:t>、</w:t>
      </w:r>
      <w:r w:rsidRPr="00535894">
        <w:rPr>
          <w:rFonts w:hAnsi="Times New Roman" w:hint="eastAsia"/>
        </w:rPr>
        <w:t>それらの</w:t>
      </w:r>
      <w:r w:rsidRPr="00535894">
        <w:rPr>
          <w:rFonts w:hint="eastAsia"/>
        </w:rPr>
        <w:t>計画書を添付すること。</w:t>
      </w:r>
    </w:p>
    <w:p w:rsidR="008C4EEC" w:rsidRPr="00535894" w:rsidRDefault="008C4EEC" w:rsidP="008C4EEC">
      <w:pPr>
        <w:spacing w:line="240" w:lineRule="exact"/>
        <w:ind w:left="420" w:hangingChars="200" w:hanging="420"/>
      </w:pPr>
    </w:p>
    <w:tbl>
      <w:tblPr>
        <w:tblW w:w="8967"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8542"/>
      </w:tblGrid>
      <w:tr w:rsidR="00535894" w:rsidRPr="00535894" w:rsidTr="00E96995">
        <w:trPr>
          <w:trHeight w:val="12039"/>
        </w:trPr>
        <w:tc>
          <w:tcPr>
            <w:tcW w:w="425" w:type="dxa"/>
            <w:tcBorders>
              <w:top w:val="single" w:sz="4" w:space="0" w:color="000000"/>
              <w:left w:val="single" w:sz="4" w:space="0" w:color="000000"/>
              <w:right w:val="single" w:sz="4" w:space="0" w:color="000000"/>
            </w:tcBorders>
          </w:tcPr>
          <w:p w:rsidR="00D565BD" w:rsidRPr="00535894" w:rsidRDefault="00D565BD" w:rsidP="007F2992">
            <w:pPr>
              <w:pStyle w:val="ab"/>
              <w:suppressAutoHyphens/>
              <w:kinsoku w:val="0"/>
              <w:wordWrap w:val="0"/>
              <w:autoSpaceDE w:val="0"/>
              <w:autoSpaceDN w:val="0"/>
              <w:spacing w:line="252" w:lineRule="exact"/>
              <w:jc w:val="left"/>
              <w:rPr>
                <w:rFonts w:hAnsi="Times New Roman" w:cs="Times New Roman"/>
                <w:color w:val="auto"/>
                <w:spacing w:val="2"/>
              </w:rPr>
            </w:pPr>
            <w:r w:rsidRPr="00535894">
              <w:rPr>
                <w:rFonts w:hAnsi="Times New Roman"/>
                <w:color w:val="auto"/>
                <w:sz w:val="24"/>
                <w:szCs w:val="24"/>
              </w:rPr>
              <w:lastRenderedPageBreak/>
              <w:br w:type="page"/>
            </w:r>
          </w:p>
          <w:p w:rsidR="00D565BD" w:rsidRPr="00535894" w:rsidRDefault="00D565BD" w:rsidP="00BE5FB6">
            <w:pPr>
              <w:pStyle w:val="ab"/>
              <w:suppressAutoHyphens/>
              <w:kinsoku w:val="0"/>
              <w:autoSpaceDE w:val="0"/>
              <w:autoSpaceDN w:val="0"/>
              <w:spacing w:line="220" w:lineRule="exact"/>
              <w:ind w:right="106"/>
              <w:jc w:val="center"/>
              <w:rPr>
                <w:color w:val="auto"/>
              </w:rPr>
            </w:pPr>
            <w:r w:rsidRPr="00535894">
              <w:rPr>
                <w:rFonts w:hint="eastAsia"/>
                <w:color w:val="auto"/>
              </w:rPr>
              <w:t>添</w:t>
            </w:r>
          </w:p>
          <w:p w:rsidR="00D565BD" w:rsidRPr="00535894" w:rsidRDefault="00D565BD" w:rsidP="00BE5FB6">
            <w:pPr>
              <w:pStyle w:val="ab"/>
              <w:suppressAutoHyphens/>
              <w:kinsoku w:val="0"/>
              <w:autoSpaceDE w:val="0"/>
              <w:autoSpaceDN w:val="0"/>
              <w:spacing w:line="220" w:lineRule="exact"/>
              <w:ind w:right="108"/>
              <w:jc w:val="center"/>
              <w:rPr>
                <w:color w:val="auto"/>
              </w:rPr>
            </w:pPr>
          </w:p>
          <w:p w:rsidR="00D565BD" w:rsidRPr="00535894" w:rsidRDefault="00D565BD" w:rsidP="00BE5FB6">
            <w:pPr>
              <w:pStyle w:val="ab"/>
              <w:suppressAutoHyphens/>
              <w:kinsoku w:val="0"/>
              <w:autoSpaceDE w:val="0"/>
              <w:autoSpaceDN w:val="0"/>
              <w:spacing w:line="220" w:lineRule="exact"/>
              <w:ind w:right="106"/>
              <w:jc w:val="center"/>
              <w:rPr>
                <w:color w:val="auto"/>
              </w:rPr>
            </w:pPr>
            <w:r w:rsidRPr="00535894">
              <w:rPr>
                <w:rFonts w:hint="eastAsia"/>
                <w:color w:val="auto"/>
              </w:rPr>
              <w:t>付</w:t>
            </w:r>
          </w:p>
          <w:p w:rsidR="00D565BD" w:rsidRPr="00535894" w:rsidRDefault="00D565BD" w:rsidP="00BE5FB6">
            <w:pPr>
              <w:pStyle w:val="ab"/>
              <w:suppressAutoHyphens/>
              <w:kinsoku w:val="0"/>
              <w:autoSpaceDE w:val="0"/>
              <w:autoSpaceDN w:val="0"/>
              <w:spacing w:line="220" w:lineRule="exact"/>
              <w:ind w:right="106"/>
              <w:jc w:val="center"/>
              <w:rPr>
                <w:color w:val="auto"/>
              </w:rPr>
            </w:pPr>
          </w:p>
          <w:p w:rsidR="00D565BD" w:rsidRPr="00535894" w:rsidRDefault="00D565BD" w:rsidP="00BE5FB6">
            <w:pPr>
              <w:pStyle w:val="ab"/>
              <w:suppressAutoHyphens/>
              <w:kinsoku w:val="0"/>
              <w:autoSpaceDE w:val="0"/>
              <w:autoSpaceDN w:val="0"/>
              <w:spacing w:line="220" w:lineRule="exact"/>
              <w:ind w:right="106"/>
              <w:jc w:val="center"/>
              <w:rPr>
                <w:color w:val="auto"/>
              </w:rPr>
            </w:pPr>
            <w:r w:rsidRPr="00535894">
              <w:rPr>
                <w:rFonts w:hint="eastAsia"/>
                <w:color w:val="auto"/>
              </w:rPr>
              <w:t>書</w:t>
            </w:r>
          </w:p>
          <w:p w:rsidR="00D565BD" w:rsidRPr="00535894" w:rsidRDefault="00D565BD" w:rsidP="00BE5FB6">
            <w:pPr>
              <w:pStyle w:val="ab"/>
              <w:suppressAutoHyphens/>
              <w:kinsoku w:val="0"/>
              <w:autoSpaceDE w:val="0"/>
              <w:autoSpaceDN w:val="0"/>
              <w:spacing w:line="220" w:lineRule="exact"/>
              <w:ind w:right="106"/>
              <w:jc w:val="center"/>
              <w:rPr>
                <w:color w:val="auto"/>
              </w:rPr>
            </w:pPr>
          </w:p>
          <w:p w:rsidR="00D565BD" w:rsidRPr="00535894" w:rsidRDefault="00D565BD" w:rsidP="00BE5FB6">
            <w:pPr>
              <w:pStyle w:val="ab"/>
              <w:suppressAutoHyphens/>
              <w:kinsoku w:val="0"/>
              <w:autoSpaceDE w:val="0"/>
              <w:autoSpaceDN w:val="0"/>
              <w:spacing w:line="220" w:lineRule="exact"/>
              <w:ind w:right="106"/>
              <w:jc w:val="center"/>
              <w:rPr>
                <w:rFonts w:hAnsi="Times New Roman" w:cs="Times New Roman"/>
                <w:color w:val="auto"/>
                <w:spacing w:val="2"/>
              </w:rPr>
            </w:pPr>
            <w:r w:rsidRPr="00535894">
              <w:rPr>
                <w:rFonts w:hint="eastAsia"/>
                <w:color w:val="auto"/>
              </w:rPr>
              <w:t>類</w:t>
            </w:r>
          </w:p>
        </w:tc>
        <w:tc>
          <w:tcPr>
            <w:tcW w:w="8542" w:type="dxa"/>
            <w:tcBorders>
              <w:top w:val="single" w:sz="4" w:space="0" w:color="000000"/>
              <w:left w:val="single" w:sz="4" w:space="0" w:color="000000"/>
              <w:right w:val="single" w:sz="4" w:space="0" w:color="000000"/>
            </w:tcBorders>
            <w:vAlign w:val="center"/>
          </w:tcPr>
          <w:p w:rsidR="008F20E1" w:rsidRPr="00535894" w:rsidRDefault="008F20E1" w:rsidP="008F20E1">
            <w:pPr>
              <w:spacing w:line="360" w:lineRule="exact"/>
            </w:pPr>
            <w:r w:rsidRPr="00535894">
              <w:rPr>
                <w:rFonts w:hint="eastAsia"/>
              </w:rPr>
              <w:t>１　特定事業区域の位置を示す図面</w:t>
            </w:r>
          </w:p>
          <w:p w:rsidR="008F20E1" w:rsidRPr="00535894" w:rsidRDefault="008F20E1" w:rsidP="008F20E1">
            <w:pPr>
              <w:spacing w:line="360" w:lineRule="exact"/>
            </w:pPr>
            <w:r w:rsidRPr="00535894">
              <w:rPr>
                <w:rFonts w:hint="eastAsia"/>
              </w:rPr>
              <w:t>２　特定事業区域の付近の見取図</w:t>
            </w:r>
          </w:p>
          <w:p w:rsidR="008F20E1" w:rsidRPr="00535894" w:rsidRDefault="008F20E1" w:rsidP="008F20E1">
            <w:pPr>
              <w:spacing w:line="360" w:lineRule="exact"/>
            </w:pPr>
            <w:r w:rsidRPr="00535894">
              <w:rPr>
                <w:rFonts w:hint="eastAsia"/>
              </w:rPr>
              <w:t>３　土砂等埋立等区域の見取図</w:t>
            </w:r>
          </w:p>
          <w:p w:rsidR="008F20E1" w:rsidRPr="00535894" w:rsidRDefault="008F20E1" w:rsidP="008F20E1">
            <w:pPr>
              <w:spacing w:line="360" w:lineRule="exact"/>
            </w:pPr>
            <w:r w:rsidRPr="00535894">
              <w:rPr>
                <w:rFonts w:hint="eastAsia"/>
              </w:rPr>
              <w:t>４　申請者が個人である場合にあっては、申請者の住民票の写し及び印鑑登録証明書</w:t>
            </w:r>
          </w:p>
          <w:p w:rsidR="008F20E1" w:rsidRPr="00535894" w:rsidRDefault="008F20E1" w:rsidP="008F20E1">
            <w:pPr>
              <w:spacing w:line="360" w:lineRule="exact"/>
              <w:ind w:left="210" w:hangingChars="100" w:hanging="210"/>
            </w:pPr>
            <w:r w:rsidRPr="00535894">
              <w:rPr>
                <w:rFonts w:hint="eastAsia"/>
              </w:rPr>
              <w:t>５　申請者が法人である場合にあっては、法人の登記事項証明書、法人の印鑑証明書及び法人の役員の全員の住民票の写し</w:t>
            </w:r>
          </w:p>
          <w:p w:rsidR="008F20E1" w:rsidRPr="00535894" w:rsidRDefault="008F20E1" w:rsidP="008F20E1">
            <w:pPr>
              <w:spacing w:line="360" w:lineRule="exact"/>
            </w:pPr>
            <w:r w:rsidRPr="00535894">
              <w:rPr>
                <w:rFonts w:hint="eastAsia"/>
              </w:rPr>
              <w:t>６　特定事業施工に係る資金調達計画書（様式第３号）</w:t>
            </w:r>
          </w:p>
          <w:p w:rsidR="008F20E1" w:rsidRPr="00535894" w:rsidRDefault="008F20E1" w:rsidP="008F20E1">
            <w:pPr>
              <w:spacing w:line="360" w:lineRule="exact"/>
              <w:ind w:left="210" w:hangingChars="100" w:hanging="210"/>
            </w:pPr>
            <w:r w:rsidRPr="00535894">
              <w:rPr>
                <w:rFonts w:hint="eastAsia"/>
              </w:rPr>
              <w:t>７　申請者が個人である場合にあっては、資産及び負債に関する調書（様式第４号）、直近３年間の所得税の納付すべき額及び納付済額を証する書類並びに前橋市税を滞納していないことを証する書類</w:t>
            </w:r>
          </w:p>
          <w:p w:rsidR="008F20E1" w:rsidRPr="00535894" w:rsidRDefault="008F20E1" w:rsidP="008F20E1">
            <w:pPr>
              <w:spacing w:line="360" w:lineRule="exact"/>
              <w:ind w:left="210" w:hangingChars="100" w:hanging="210"/>
            </w:pPr>
            <w:r w:rsidRPr="00535894">
              <w:rPr>
                <w:rFonts w:hint="eastAsia"/>
              </w:rPr>
              <w:t>８　申請者が法人である場合にあっては、直近３年間に終了した各事業年度の貸借対照表、損益計算書、株主資本等変動計算書、個別注記表、法人税の納付すべき額及び納付済額を証する書類並びに前橋市税を滞納していないことを証する書類</w:t>
            </w:r>
          </w:p>
          <w:p w:rsidR="008F20E1" w:rsidRPr="00535894" w:rsidRDefault="008F20E1" w:rsidP="008F20E1">
            <w:pPr>
              <w:spacing w:line="360" w:lineRule="exact"/>
              <w:ind w:left="210" w:hangingChars="100" w:hanging="210"/>
            </w:pPr>
            <w:r w:rsidRPr="00535894">
              <w:rPr>
                <w:rFonts w:hint="eastAsia"/>
              </w:rPr>
              <w:t>９　特定事業区域の土地の登記事項証明書及び不動産登記法第１４条第１項に規定する地図の写し又は同条第４項に規定する地図に準ずる図面の写し</w:t>
            </w:r>
          </w:p>
          <w:p w:rsidR="008F20E1" w:rsidRPr="00535894" w:rsidRDefault="008F20E1" w:rsidP="008F20E1">
            <w:pPr>
              <w:spacing w:line="360" w:lineRule="exact"/>
              <w:ind w:left="420" w:hangingChars="200" w:hanging="420"/>
            </w:pPr>
            <w:r w:rsidRPr="00535894">
              <w:rPr>
                <w:rFonts w:hint="eastAsia"/>
              </w:rPr>
              <w:t>１０　申請者が特定事業区域内の全部又は一部の土地の所有権を有しない場合にあっては、当該所有権を有しない土地を使用する権原を証する書類</w:t>
            </w:r>
          </w:p>
          <w:p w:rsidR="008F20E1" w:rsidRPr="00535894" w:rsidRDefault="008F20E1" w:rsidP="008F20E1">
            <w:pPr>
              <w:spacing w:line="360" w:lineRule="exact"/>
            </w:pPr>
            <w:r w:rsidRPr="00535894">
              <w:rPr>
                <w:rFonts w:hint="eastAsia"/>
              </w:rPr>
              <w:t>１１　特定事業の施工が請負によって行われる場合にあっては、当該請負の契約書の写し</w:t>
            </w:r>
          </w:p>
          <w:p w:rsidR="008F20E1" w:rsidRPr="00535894" w:rsidRDefault="008F20E1" w:rsidP="008F20E1">
            <w:pPr>
              <w:spacing w:line="360" w:lineRule="exact"/>
            </w:pPr>
            <w:r w:rsidRPr="00535894">
              <w:rPr>
                <w:rFonts w:hint="eastAsia"/>
              </w:rPr>
              <w:t>１２　施工管理者の住民票の写し</w:t>
            </w:r>
          </w:p>
          <w:p w:rsidR="008F20E1" w:rsidRPr="00535894" w:rsidRDefault="008F20E1" w:rsidP="008F20E1">
            <w:pPr>
              <w:spacing w:line="360" w:lineRule="exact"/>
            </w:pPr>
            <w:r w:rsidRPr="00535894">
              <w:rPr>
                <w:rFonts w:hint="eastAsia"/>
              </w:rPr>
              <w:t>１３　特定事業区域の現況平面図、現況断面図及び面積計算書</w:t>
            </w:r>
          </w:p>
          <w:p w:rsidR="008F20E1" w:rsidRPr="00535894" w:rsidRDefault="008F20E1" w:rsidP="008F20E1">
            <w:pPr>
              <w:spacing w:line="360" w:lineRule="exact"/>
            </w:pPr>
            <w:r w:rsidRPr="00535894">
              <w:rPr>
                <w:rFonts w:hint="eastAsia"/>
              </w:rPr>
              <w:t>１４　特定事業区域の計画平面図、計画断面図及び雨水排水図</w:t>
            </w:r>
          </w:p>
          <w:p w:rsidR="008F20E1" w:rsidRPr="00535894" w:rsidRDefault="008F20E1" w:rsidP="008F20E1">
            <w:pPr>
              <w:spacing w:line="360" w:lineRule="exact"/>
            </w:pPr>
            <w:r w:rsidRPr="00535894">
              <w:rPr>
                <w:rFonts w:hint="eastAsia"/>
              </w:rPr>
              <w:t>１５　土砂等埋立等区域の計画平面図、計画断面図及び面積計算書</w:t>
            </w:r>
          </w:p>
          <w:p w:rsidR="008F20E1" w:rsidRPr="00535894" w:rsidRDefault="008F20E1" w:rsidP="008F20E1">
            <w:pPr>
              <w:spacing w:line="360" w:lineRule="exact"/>
            </w:pPr>
            <w:r w:rsidRPr="00535894">
              <w:rPr>
                <w:rFonts w:hint="eastAsia"/>
              </w:rPr>
              <w:t>１６　埋立て等をする土砂等の予定容量計算書</w:t>
            </w:r>
          </w:p>
          <w:p w:rsidR="008F20E1" w:rsidRPr="00535894" w:rsidRDefault="008F20E1" w:rsidP="008F20E1">
            <w:pPr>
              <w:spacing w:line="360" w:lineRule="exact"/>
            </w:pPr>
            <w:r w:rsidRPr="00535894">
              <w:rPr>
                <w:rFonts w:hint="eastAsia"/>
              </w:rPr>
              <w:t>１７　特定事業の構造の安定計算を行うときは、安定計算を記載した書面</w:t>
            </w:r>
          </w:p>
          <w:p w:rsidR="008F20E1" w:rsidRPr="00535894" w:rsidRDefault="008F20E1" w:rsidP="008F20E1">
            <w:pPr>
              <w:spacing w:line="360" w:lineRule="exact"/>
              <w:ind w:left="420" w:hangingChars="200" w:hanging="420"/>
            </w:pPr>
            <w:r w:rsidRPr="00535894">
              <w:rPr>
                <w:rFonts w:hint="eastAsia"/>
              </w:rPr>
              <w:t>１８　擁壁を設置する場合にあっては、当該擁壁の構造計画及び構造計算を記載した書面（応力算定及び断面算定を記載した書面を含む。）</w:t>
            </w:r>
          </w:p>
          <w:p w:rsidR="008F20E1" w:rsidRPr="00535894" w:rsidRDefault="008F20E1" w:rsidP="008F20E1">
            <w:pPr>
              <w:spacing w:line="360" w:lineRule="exact"/>
              <w:ind w:left="420" w:hangingChars="200" w:hanging="420"/>
            </w:pPr>
            <w:r w:rsidRPr="00535894">
              <w:rPr>
                <w:rFonts w:hint="eastAsia"/>
              </w:rPr>
              <w:t>１９　雨水等を適切に排水しなければ埋立て等をした土砂等が流出し、又は崩落による災害が発生するおそれがある場合にあっては、当該特定事業区域における排水施設の構造計画図並びに流出量算定及び排水断面算定を記載した書面</w:t>
            </w:r>
          </w:p>
          <w:p w:rsidR="008F20E1" w:rsidRPr="00535894" w:rsidRDefault="008F20E1" w:rsidP="008F20E1">
            <w:pPr>
              <w:spacing w:line="360" w:lineRule="exact"/>
              <w:ind w:left="420" w:hangingChars="200" w:hanging="420"/>
            </w:pPr>
            <w:r w:rsidRPr="00535894">
              <w:rPr>
                <w:rFonts w:hint="eastAsia"/>
              </w:rPr>
              <w:t>２０　法令等に基づく許認可等を要するものである場合にあっては、特定事業が当該法令等に基づく許認可等を要するものであることを示す書類</w:t>
            </w:r>
          </w:p>
          <w:p w:rsidR="00D565BD" w:rsidRPr="00535894" w:rsidRDefault="008F20E1" w:rsidP="008F20E1">
            <w:pPr>
              <w:spacing w:line="360" w:lineRule="exact"/>
            </w:pPr>
            <w:r w:rsidRPr="00535894">
              <w:rPr>
                <w:rFonts w:hint="eastAsia"/>
              </w:rPr>
              <w:t>２１　前各号に掲げるもののほか、市長が必要と認める書類</w:t>
            </w:r>
          </w:p>
        </w:tc>
      </w:tr>
    </w:tbl>
    <w:p w:rsidR="00407942" w:rsidRPr="00535894" w:rsidRDefault="008C4EEC" w:rsidP="00B33C8C">
      <w:pPr>
        <w:rPr>
          <w:rFonts w:ascii="ＭＳ ゴシック" w:eastAsia="ＭＳ ゴシック" w:hAnsi="ＭＳ ゴシック"/>
          <w:sz w:val="32"/>
          <w:szCs w:val="32"/>
          <w:bdr w:val="single" w:sz="4" w:space="0" w:color="auto"/>
        </w:rPr>
      </w:pPr>
      <w:r w:rsidRPr="00535894">
        <w:rPr>
          <w:rFonts w:hAnsi="Times New Roman"/>
          <w:spacing w:val="2"/>
        </w:rPr>
        <w:br w:type="page"/>
      </w:r>
      <w:r w:rsidR="00B33C8C" w:rsidRPr="00535894">
        <w:rPr>
          <w:rFonts w:ascii="ＭＳ ゴシック" w:eastAsia="ＭＳ ゴシック" w:hAnsi="ＭＳ ゴシック"/>
          <w:sz w:val="32"/>
          <w:szCs w:val="32"/>
          <w:bdr w:val="single" w:sz="4" w:space="0" w:color="auto"/>
        </w:rPr>
        <w:lastRenderedPageBreak/>
        <w:t xml:space="preserve"> </w:t>
      </w:r>
    </w:p>
    <w:p w:rsidR="00145726" w:rsidRDefault="00145726" w:rsidP="008C4EEC">
      <w:pPr>
        <w:jc w:val="left"/>
        <w:rPr>
          <w:rFonts w:ascii="ＭＳ ゴシック" w:eastAsia="ＭＳ ゴシック" w:hAnsi="ＭＳ ゴシック"/>
          <w:sz w:val="32"/>
          <w:szCs w:val="32"/>
        </w:rPr>
      </w:pPr>
    </w:p>
    <w:p w:rsidR="00147F72" w:rsidRPr="00535894" w:rsidRDefault="00147F72" w:rsidP="008C4EEC">
      <w:pPr>
        <w:jc w:val="left"/>
        <w:rPr>
          <w:rFonts w:ascii="ＭＳ ゴシック" w:eastAsia="ＭＳ ゴシック" w:hAnsi="ＭＳ ゴシック"/>
          <w:sz w:val="32"/>
          <w:szCs w:val="32"/>
        </w:rPr>
      </w:pPr>
    </w:p>
    <w:p w:rsidR="008C4EEC" w:rsidRPr="00535894" w:rsidRDefault="008C4EEC" w:rsidP="008C4EEC">
      <w:pPr>
        <w:jc w:val="center"/>
        <w:rPr>
          <w:rFonts w:ascii="ＭＳ ゴシック" w:eastAsia="ＭＳ ゴシック" w:hAnsi="ＭＳ ゴシック"/>
          <w:b/>
          <w:sz w:val="32"/>
          <w:szCs w:val="32"/>
        </w:rPr>
      </w:pPr>
      <w:r w:rsidRPr="00535894">
        <w:rPr>
          <w:rFonts w:ascii="ＭＳ ゴシック" w:eastAsia="ＭＳ ゴシック" w:hAnsi="ＭＳ ゴシック" w:hint="eastAsia"/>
          <w:b/>
          <w:sz w:val="32"/>
          <w:szCs w:val="32"/>
        </w:rPr>
        <w:t>特定事業の施工に関する（変更）計画書</w:t>
      </w: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ind w:firstLineChars="400" w:firstLine="1120"/>
        <w:jc w:val="left"/>
        <w:rPr>
          <w:sz w:val="28"/>
          <w:szCs w:val="28"/>
        </w:rPr>
      </w:pPr>
      <w:r w:rsidRPr="00535894">
        <w:rPr>
          <w:rFonts w:hint="eastAsia"/>
          <w:sz w:val="28"/>
          <w:szCs w:val="28"/>
        </w:rPr>
        <w:t>施工期間　　　自　　許　　　　可　　　　日</w:t>
      </w:r>
    </w:p>
    <w:p w:rsidR="008C4EEC" w:rsidRPr="00535894" w:rsidRDefault="008C4EEC" w:rsidP="008C4EEC">
      <w:pPr>
        <w:jc w:val="left"/>
        <w:rPr>
          <w:sz w:val="28"/>
          <w:szCs w:val="28"/>
        </w:rPr>
      </w:pPr>
      <w:r w:rsidRPr="00535894">
        <w:rPr>
          <w:rFonts w:hint="eastAsia"/>
          <w:sz w:val="28"/>
          <w:szCs w:val="28"/>
        </w:rPr>
        <w:t xml:space="preserve">　　　　　　　　　　　至　　　　　　年　　月　　日</w:t>
      </w: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center"/>
        <w:rPr>
          <w:sz w:val="28"/>
          <w:szCs w:val="28"/>
          <w:u w:val="single"/>
        </w:rPr>
      </w:pPr>
      <w:r w:rsidRPr="00535894">
        <w:rPr>
          <w:rFonts w:hint="eastAsia"/>
          <w:sz w:val="28"/>
          <w:szCs w:val="28"/>
          <w:u w:val="single"/>
        </w:rPr>
        <w:t>事業者　　　　　　　　　　　印</w:t>
      </w:r>
    </w:p>
    <w:p w:rsidR="003B1862" w:rsidRPr="00535894" w:rsidRDefault="003B1862" w:rsidP="003B1862">
      <w:pPr>
        <w:rPr>
          <w:sz w:val="28"/>
          <w:szCs w:val="28"/>
          <w:u w:val="single"/>
        </w:rPr>
      </w:pPr>
    </w:p>
    <w:p w:rsidR="003B1862" w:rsidRPr="00535894" w:rsidRDefault="003B1862">
      <w:pPr>
        <w:widowControl/>
        <w:jc w:val="left"/>
        <w:rPr>
          <w:sz w:val="28"/>
          <w:szCs w:val="28"/>
        </w:rPr>
      </w:pPr>
      <w:r w:rsidRPr="00535894">
        <w:rPr>
          <w:sz w:val="28"/>
          <w:szCs w:val="28"/>
        </w:rPr>
        <w:br w:type="page"/>
      </w:r>
    </w:p>
    <w:p w:rsidR="003B1862" w:rsidRPr="00535894" w:rsidRDefault="003B1862" w:rsidP="003B1862">
      <w:pPr>
        <w:rPr>
          <w:sz w:val="28"/>
          <w:szCs w:val="28"/>
          <w:u w:val="single"/>
        </w:rPr>
      </w:pPr>
    </w:p>
    <w:p w:rsidR="008C4EEC" w:rsidRPr="00535894" w:rsidRDefault="008C4EEC" w:rsidP="008C4EEC">
      <w:pPr>
        <w:jc w:val="left"/>
        <w:rPr>
          <w:rFonts w:ascii="ＭＳ ゴシック" w:eastAsia="ＭＳ ゴシック" w:hAnsi="ＭＳ ゴシック"/>
          <w:b/>
          <w:sz w:val="24"/>
          <w:szCs w:val="24"/>
        </w:rPr>
      </w:pPr>
      <w:r w:rsidRPr="00535894">
        <w:rPr>
          <w:rFonts w:ascii="ＭＳ ゴシック" w:eastAsia="ＭＳ ゴシック" w:hAnsi="ＭＳ ゴシック" w:hint="eastAsia"/>
          <w:b/>
          <w:sz w:val="24"/>
          <w:szCs w:val="24"/>
        </w:rPr>
        <w:t>１　現場組織表</w:t>
      </w:r>
    </w:p>
    <w:p w:rsidR="008C4EEC" w:rsidRPr="00535894" w:rsidRDefault="008C4EEC" w:rsidP="008C4EEC">
      <w:pPr>
        <w:ind w:firstLineChars="100" w:firstLine="210"/>
        <w:rPr>
          <w:rFonts w:ascii="ＭＳ 明朝" w:hAnsi="ＭＳ 明朝"/>
        </w:rPr>
      </w:pPr>
    </w:p>
    <w:p w:rsidR="008C4EEC" w:rsidRPr="00535894" w:rsidRDefault="008C4EEC" w:rsidP="008C4EEC">
      <w:pPr>
        <w:ind w:firstLineChars="100" w:firstLine="210"/>
        <w:rPr>
          <w:rFonts w:ascii="ＭＳ 明朝" w:hAnsi="ＭＳ 明朝"/>
        </w:rPr>
      </w:pPr>
      <w:r w:rsidRPr="00535894">
        <w:rPr>
          <w:rFonts w:ascii="ＭＳ 明朝" w:hAnsi="ＭＳ 明朝" w:hint="eastAsia"/>
        </w:rPr>
        <w:t>(1) 施工事業者名　住  　　所</w:t>
      </w:r>
    </w:p>
    <w:p w:rsidR="008C4EEC" w:rsidRPr="00535894" w:rsidRDefault="008C4EEC" w:rsidP="008C4EEC">
      <w:pPr>
        <w:rPr>
          <w:rFonts w:ascii="ＭＳ 明朝" w:hAnsi="ＭＳ 明朝"/>
        </w:rPr>
      </w:pPr>
      <w:r w:rsidRPr="00535894">
        <w:rPr>
          <w:rFonts w:ascii="ＭＳ 明朝" w:hAnsi="ＭＳ 明朝" w:hint="eastAsia"/>
        </w:rPr>
        <w:t xml:space="preserve">　　　　　　　　　　氏　    名</w:t>
      </w:r>
    </w:p>
    <w:p w:rsidR="008C4EEC" w:rsidRPr="00535894" w:rsidRDefault="008C4EEC" w:rsidP="008C4EEC">
      <w:pPr>
        <w:rPr>
          <w:rFonts w:ascii="ＭＳ 明朝" w:hAnsi="ＭＳ 明朝"/>
        </w:rPr>
      </w:pPr>
      <w:r w:rsidRPr="00535894">
        <w:rPr>
          <w:rFonts w:ascii="ＭＳ 明朝" w:hAnsi="ＭＳ 明朝" w:hint="eastAsia"/>
        </w:rPr>
        <w:t xml:space="preserve">　　　　　　　　　　電　    話</w:t>
      </w:r>
    </w:p>
    <w:p w:rsidR="008C4EEC" w:rsidRPr="00535894" w:rsidRDefault="008C4EEC" w:rsidP="008C4EEC">
      <w:pPr>
        <w:rPr>
          <w:rFonts w:ascii="ＭＳ 明朝" w:hAnsi="ＭＳ 明朝"/>
        </w:rPr>
      </w:pPr>
    </w:p>
    <w:p w:rsidR="008C4EEC" w:rsidRPr="00535894" w:rsidRDefault="008C4EEC" w:rsidP="008C4EEC">
      <w:pPr>
        <w:ind w:firstLineChars="100" w:firstLine="210"/>
      </w:pPr>
      <w:r w:rsidRPr="00535894">
        <w:rPr>
          <w:rFonts w:ascii="ＭＳ 明朝" w:hAnsi="ＭＳ 明朝" w:hint="eastAsia"/>
        </w:rPr>
        <w:t>(2) 現場施工</w:t>
      </w:r>
      <w:r w:rsidRPr="00535894">
        <w:rPr>
          <w:rFonts w:hint="eastAsia"/>
        </w:rPr>
        <w:t>体制　施工管理者</w:t>
      </w:r>
    </w:p>
    <w:p w:rsidR="008C4EEC" w:rsidRPr="00535894" w:rsidRDefault="008C4EEC" w:rsidP="008C4EEC">
      <w:r w:rsidRPr="00535894">
        <w:rPr>
          <w:rFonts w:hint="eastAsia"/>
        </w:rPr>
        <w:t xml:space="preserve">　　　　　　　　</w:t>
      </w:r>
      <w:r w:rsidRPr="00535894">
        <w:rPr>
          <w:rFonts w:hint="eastAsia"/>
        </w:rPr>
        <w:t xml:space="preserve">    </w:t>
      </w:r>
      <w:r w:rsidRPr="00535894">
        <w:rPr>
          <w:rFonts w:hint="eastAsia"/>
        </w:rPr>
        <w:t>電　　　話</w:t>
      </w:r>
    </w:p>
    <w:p w:rsidR="008C4EEC" w:rsidRPr="00535894" w:rsidRDefault="008C4EEC" w:rsidP="008C4EEC"/>
    <w:p w:rsidR="008C4EEC" w:rsidRPr="00535894" w:rsidRDefault="008C4EEC" w:rsidP="008C4EEC">
      <w:pPr>
        <w:ind w:firstLineChars="1000" w:firstLine="2100"/>
      </w:pPr>
      <w:r w:rsidRPr="00535894">
        <w:rPr>
          <w:rFonts w:hint="eastAsia"/>
        </w:rPr>
        <w:t>重機責任者</w:t>
      </w:r>
    </w:p>
    <w:p w:rsidR="008C4EEC" w:rsidRPr="00535894" w:rsidRDefault="008C4EEC" w:rsidP="008C4EEC">
      <w:pPr>
        <w:ind w:firstLineChars="1000" w:firstLine="2100"/>
      </w:pPr>
      <w:r w:rsidRPr="00535894">
        <w:rPr>
          <w:rFonts w:hint="eastAsia"/>
        </w:rPr>
        <w:t>電　　　話</w:t>
      </w:r>
    </w:p>
    <w:p w:rsidR="008C4EEC" w:rsidRPr="00535894" w:rsidRDefault="008C4EEC" w:rsidP="008C4EEC">
      <w:pPr>
        <w:jc w:val="left"/>
      </w:pPr>
    </w:p>
    <w:p w:rsidR="008C4EEC" w:rsidRPr="00535894" w:rsidRDefault="008C4EEC" w:rsidP="008C4EEC">
      <w:pPr>
        <w:ind w:firstLineChars="1000" w:firstLine="2100"/>
        <w:jc w:val="left"/>
      </w:pPr>
      <w:r w:rsidRPr="00535894">
        <w:rPr>
          <w:rFonts w:hint="eastAsia"/>
        </w:rPr>
        <w:t>事務責任者</w:t>
      </w:r>
    </w:p>
    <w:p w:rsidR="008C4EEC" w:rsidRPr="00535894" w:rsidRDefault="008C4EEC" w:rsidP="008C4EEC">
      <w:pPr>
        <w:ind w:firstLineChars="1000" w:firstLine="2100"/>
        <w:jc w:val="left"/>
      </w:pPr>
      <w:r w:rsidRPr="00535894">
        <w:rPr>
          <w:rFonts w:hint="eastAsia"/>
        </w:rPr>
        <w:t>電　　　話</w:t>
      </w:r>
    </w:p>
    <w:p w:rsidR="008C4EEC" w:rsidRPr="00535894" w:rsidRDefault="008C4EEC" w:rsidP="008C4EEC">
      <w:pPr>
        <w:jc w:val="left"/>
      </w:pPr>
    </w:p>
    <w:p w:rsidR="008C4EEC" w:rsidRPr="00535894" w:rsidRDefault="008C4EEC" w:rsidP="008C4EEC">
      <w:pPr>
        <w:jc w:val="left"/>
        <w:rPr>
          <w:rFonts w:ascii="ＭＳ ゴシック" w:eastAsia="ＭＳ ゴシック" w:hAnsi="ＭＳ ゴシック"/>
          <w:b/>
          <w:sz w:val="24"/>
          <w:szCs w:val="24"/>
        </w:rPr>
      </w:pPr>
      <w:r w:rsidRPr="00535894">
        <w:rPr>
          <w:rFonts w:ascii="ＭＳ ゴシック" w:eastAsia="ＭＳ ゴシック" w:hAnsi="ＭＳ ゴシック" w:hint="eastAsia"/>
          <w:b/>
          <w:sz w:val="24"/>
          <w:szCs w:val="24"/>
        </w:rPr>
        <w:t>２　特定事業に使用する機械、資材</w:t>
      </w:r>
    </w:p>
    <w:p w:rsidR="008C4EEC" w:rsidRPr="00535894" w:rsidRDefault="008C4EEC" w:rsidP="008C4EEC">
      <w:pPr>
        <w:jc w:val="left"/>
      </w:pPr>
      <w:r w:rsidRPr="00535894">
        <w:rPr>
          <w:rFonts w:hint="eastAsia"/>
        </w:rPr>
        <w:t xml:space="preserve">　</w:t>
      </w:r>
      <w:r w:rsidRPr="00535894">
        <w:rPr>
          <w:rFonts w:ascii="ＭＳ 明朝" w:hAnsi="ＭＳ 明朝" w:hint="eastAsia"/>
        </w:rPr>
        <w:t>(1) 使</w:t>
      </w:r>
      <w:r w:rsidRPr="00535894">
        <w:rPr>
          <w:rFonts w:hint="eastAsia"/>
        </w:rPr>
        <w:t>用機械</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2185"/>
        <w:gridCol w:w="2497"/>
        <w:gridCol w:w="1978"/>
      </w:tblGrid>
      <w:tr w:rsidR="00535894" w:rsidRPr="00535894" w:rsidTr="001D6766">
        <w:tc>
          <w:tcPr>
            <w:tcW w:w="2099" w:type="dxa"/>
            <w:shd w:val="clear" w:color="auto" w:fill="auto"/>
          </w:tcPr>
          <w:p w:rsidR="008C4EEC" w:rsidRPr="00535894" w:rsidRDefault="008C4EEC" w:rsidP="001D6766">
            <w:pPr>
              <w:jc w:val="center"/>
            </w:pPr>
            <w:r w:rsidRPr="00535894">
              <w:rPr>
                <w:rFonts w:hint="eastAsia"/>
              </w:rPr>
              <w:t>名　　称</w:t>
            </w:r>
          </w:p>
        </w:tc>
        <w:tc>
          <w:tcPr>
            <w:tcW w:w="2205" w:type="dxa"/>
            <w:shd w:val="clear" w:color="auto" w:fill="auto"/>
          </w:tcPr>
          <w:p w:rsidR="008C4EEC" w:rsidRPr="00535894" w:rsidRDefault="008C4EEC" w:rsidP="001D6766">
            <w:pPr>
              <w:jc w:val="center"/>
            </w:pPr>
            <w:r w:rsidRPr="00535894">
              <w:rPr>
                <w:rFonts w:hint="eastAsia"/>
              </w:rPr>
              <w:t>規　　格</w:t>
            </w:r>
          </w:p>
        </w:tc>
        <w:tc>
          <w:tcPr>
            <w:tcW w:w="2520" w:type="dxa"/>
            <w:shd w:val="clear" w:color="auto" w:fill="auto"/>
          </w:tcPr>
          <w:p w:rsidR="008C4EEC" w:rsidRPr="00535894" w:rsidRDefault="008C4EEC" w:rsidP="001D6766">
            <w:pPr>
              <w:jc w:val="center"/>
            </w:pPr>
            <w:r w:rsidRPr="00535894">
              <w:rPr>
                <w:rFonts w:hint="eastAsia"/>
              </w:rPr>
              <w:t>数　　量</w:t>
            </w:r>
          </w:p>
        </w:tc>
        <w:tc>
          <w:tcPr>
            <w:tcW w:w="1995" w:type="dxa"/>
            <w:shd w:val="clear" w:color="auto" w:fill="auto"/>
          </w:tcPr>
          <w:p w:rsidR="008C4EEC" w:rsidRPr="00535894" w:rsidRDefault="008C4EEC" w:rsidP="001D6766">
            <w:pPr>
              <w:jc w:val="center"/>
            </w:pPr>
            <w:r w:rsidRPr="00535894">
              <w:rPr>
                <w:rFonts w:hint="eastAsia"/>
              </w:rPr>
              <w:t>備　　考</w:t>
            </w:r>
          </w:p>
        </w:tc>
      </w:tr>
      <w:tr w:rsidR="00535894" w:rsidRPr="00535894" w:rsidTr="001D6766">
        <w:tc>
          <w:tcPr>
            <w:tcW w:w="2099" w:type="dxa"/>
            <w:shd w:val="clear" w:color="auto" w:fill="auto"/>
          </w:tcPr>
          <w:p w:rsidR="008C4EEC" w:rsidRPr="00535894" w:rsidRDefault="008C4EEC" w:rsidP="001D6766">
            <w:pPr>
              <w:jc w:val="left"/>
            </w:pPr>
          </w:p>
        </w:tc>
        <w:tc>
          <w:tcPr>
            <w:tcW w:w="2205" w:type="dxa"/>
            <w:shd w:val="clear" w:color="auto" w:fill="auto"/>
          </w:tcPr>
          <w:p w:rsidR="008C4EEC" w:rsidRPr="00535894" w:rsidRDefault="008C4EEC" w:rsidP="001D6766">
            <w:pPr>
              <w:jc w:val="left"/>
            </w:pPr>
          </w:p>
        </w:tc>
        <w:tc>
          <w:tcPr>
            <w:tcW w:w="2520" w:type="dxa"/>
            <w:shd w:val="clear" w:color="auto" w:fill="auto"/>
          </w:tcPr>
          <w:p w:rsidR="008C4EEC" w:rsidRPr="00535894" w:rsidRDefault="008C4EEC" w:rsidP="001D6766">
            <w:pPr>
              <w:jc w:val="left"/>
            </w:pPr>
          </w:p>
        </w:tc>
        <w:tc>
          <w:tcPr>
            <w:tcW w:w="1995" w:type="dxa"/>
            <w:shd w:val="clear" w:color="auto" w:fill="auto"/>
          </w:tcPr>
          <w:p w:rsidR="008C4EEC" w:rsidRPr="00535894" w:rsidRDefault="008C4EEC" w:rsidP="001D6766">
            <w:pPr>
              <w:jc w:val="left"/>
            </w:pPr>
          </w:p>
        </w:tc>
      </w:tr>
      <w:tr w:rsidR="00535894" w:rsidRPr="00535894" w:rsidTr="001D6766">
        <w:tc>
          <w:tcPr>
            <w:tcW w:w="2099" w:type="dxa"/>
            <w:shd w:val="clear" w:color="auto" w:fill="auto"/>
          </w:tcPr>
          <w:p w:rsidR="008C4EEC" w:rsidRPr="00535894" w:rsidRDefault="008C4EEC" w:rsidP="001D6766">
            <w:pPr>
              <w:jc w:val="left"/>
            </w:pPr>
          </w:p>
        </w:tc>
        <w:tc>
          <w:tcPr>
            <w:tcW w:w="2205" w:type="dxa"/>
            <w:shd w:val="clear" w:color="auto" w:fill="auto"/>
          </w:tcPr>
          <w:p w:rsidR="008C4EEC" w:rsidRPr="00535894" w:rsidRDefault="008C4EEC" w:rsidP="001D6766">
            <w:pPr>
              <w:jc w:val="left"/>
            </w:pPr>
          </w:p>
        </w:tc>
        <w:tc>
          <w:tcPr>
            <w:tcW w:w="2520" w:type="dxa"/>
            <w:shd w:val="clear" w:color="auto" w:fill="auto"/>
          </w:tcPr>
          <w:p w:rsidR="008C4EEC" w:rsidRPr="00535894" w:rsidRDefault="008C4EEC" w:rsidP="001D6766">
            <w:pPr>
              <w:jc w:val="left"/>
            </w:pPr>
          </w:p>
        </w:tc>
        <w:tc>
          <w:tcPr>
            <w:tcW w:w="1995" w:type="dxa"/>
            <w:shd w:val="clear" w:color="auto" w:fill="auto"/>
          </w:tcPr>
          <w:p w:rsidR="008C4EEC" w:rsidRPr="00535894" w:rsidRDefault="008C4EEC" w:rsidP="001D6766">
            <w:pPr>
              <w:jc w:val="left"/>
            </w:pPr>
          </w:p>
        </w:tc>
      </w:tr>
      <w:tr w:rsidR="00535894" w:rsidRPr="00535894" w:rsidTr="001D6766">
        <w:tc>
          <w:tcPr>
            <w:tcW w:w="2099" w:type="dxa"/>
            <w:shd w:val="clear" w:color="auto" w:fill="auto"/>
          </w:tcPr>
          <w:p w:rsidR="008C4EEC" w:rsidRPr="00535894" w:rsidRDefault="008C4EEC" w:rsidP="001D6766">
            <w:pPr>
              <w:jc w:val="left"/>
            </w:pPr>
          </w:p>
        </w:tc>
        <w:tc>
          <w:tcPr>
            <w:tcW w:w="2205" w:type="dxa"/>
            <w:shd w:val="clear" w:color="auto" w:fill="auto"/>
          </w:tcPr>
          <w:p w:rsidR="008C4EEC" w:rsidRPr="00535894" w:rsidRDefault="008C4EEC" w:rsidP="001D6766">
            <w:pPr>
              <w:jc w:val="left"/>
            </w:pPr>
          </w:p>
        </w:tc>
        <w:tc>
          <w:tcPr>
            <w:tcW w:w="2520" w:type="dxa"/>
            <w:shd w:val="clear" w:color="auto" w:fill="auto"/>
          </w:tcPr>
          <w:p w:rsidR="008C4EEC" w:rsidRPr="00535894" w:rsidRDefault="008C4EEC" w:rsidP="001D6766">
            <w:pPr>
              <w:jc w:val="left"/>
            </w:pPr>
          </w:p>
        </w:tc>
        <w:tc>
          <w:tcPr>
            <w:tcW w:w="1995" w:type="dxa"/>
            <w:shd w:val="clear" w:color="auto" w:fill="auto"/>
          </w:tcPr>
          <w:p w:rsidR="008C4EEC" w:rsidRPr="00535894" w:rsidRDefault="008C4EEC" w:rsidP="001D6766">
            <w:pPr>
              <w:jc w:val="left"/>
            </w:pPr>
          </w:p>
        </w:tc>
      </w:tr>
      <w:tr w:rsidR="00535894" w:rsidRPr="00535894" w:rsidTr="001D6766">
        <w:tc>
          <w:tcPr>
            <w:tcW w:w="2099" w:type="dxa"/>
            <w:shd w:val="clear" w:color="auto" w:fill="auto"/>
          </w:tcPr>
          <w:p w:rsidR="008C4EEC" w:rsidRPr="00535894" w:rsidRDefault="008C4EEC" w:rsidP="001D6766">
            <w:pPr>
              <w:jc w:val="left"/>
            </w:pPr>
          </w:p>
        </w:tc>
        <w:tc>
          <w:tcPr>
            <w:tcW w:w="2205" w:type="dxa"/>
            <w:shd w:val="clear" w:color="auto" w:fill="auto"/>
          </w:tcPr>
          <w:p w:rsidR="008C4EEC" w:rsidRPr="00535894" w:rsidRDefault="008C4EEC" w:rsidP="001D6766">
            <w:pPr>
              <w:jc w:val="left"/>
            </w:pPr>
          </w:p>
        </w:tc>
        <w:tc>
          <w:tcPr>
            <w:tcW w:w="2520" w:type="dxa"/>
            <w:shd w:val="clear" w:color="auto" w:fill="auto"/>
          </w:tcPr>
          <w:p w:rsidR="008C4EEC" w:rsidRPr="00535894" w:rsidRDefault="008C4EEC" w:rsidP="001D6766">
            <w:pPr>
              <w:jc w:val="left"/>
            </w:pPr>
          </w:p>
        </w:tc>
        <w:tc>
          <w:tcPr>
            <w:tcW w:w="1995" w:type="dxa"/>
            <w:shd w:val="clear" w:color="auto" w:fill="auto"/>
          </w:tcPr>
          <w:p w:rsidR="008C4EEC" w:rsidRPr="00535894" w:rsidRDefault="008C4EEC" w:rsidP="001D6766">
            <w:pPr>
              <w:jc w:val="left"/>
            </w:pPr>
          </w:p>
        </w:tc>
      </w:tr>
      <w:tr w:rsidR="008C4EEC" w:rsidRPr="00535894" w:rsidTr="001D6766">
        <w:tc>
          <w:tcPr>
            <w:tcW w:w="2099" w:type="dxa"/>
            <w:shd w:val="clear" w:color="auto" w:fill="auto"/>
          </w:tcPr>
          <w:p w:rsidR="008C4EEC" w:rsidRPr="00535894" w:rsidRDefault="008C4EEC" w:rsidP="001D6766">
            <w:pPr>
              <w:jc w:val="left"/>
            </w:pPr>
          </w:p>
        </w:tc>
        <w:tc>
          <w:tcPr>
            <w:tcW w:w="2205" w:type="dxa"/>
            <w:shd w:val="clear" w:color="auto" w:fill="auto"/>
          </w:tcPr>
          <w:p w:rsidR="008C4EEC" w:rsidRPr="00535894" w:rsidRDefault="008C4EEC" w:rsidP="001D6766">
            <w:pPr>
              <w:jc w:val="left"/>
            </w:pPr>
          </w:p>
        </w:tc>
        <w:tc>
          <w:tcPr>
            <w:tcW w:w="2520" w:type="dxa"/>
            <w:shd w:val="clear" w:color="auto" w:fill="auto"/>
          </w:tcPr>
          <w:p w:rsidR="008C4EEC" w:rsidRPr="00535894" w:rsidRDefault="008C4EEC" w:rsidP="001D6766">
            <w:pPr>
              <w:jc w:val="left"/>
            </w:pPr>
          </w:p>
        </w:tc>
        <w:tc>
          <w:tcPr>
            <w:tcW w:w="1995" w:type="dxa"/>
            <w:shd w:val="clear" w:color="auto" w:fill="auto"/>
          </w:tcPr>
          <w:p w:rsidR="008C4EEC" w:rsidRPr="00535894" w:rsidRDefault="008C4EEC" w:rsidP="001D6766">
            <w:pPr>
              <w:jc w:val="left"/>
            </w:pPr>
          </w:p>
        </w:tc>
      </w:tr>
    </w:tbl>
    <w:p w:rsidR="008C4EEC" w:rsidRPr="00535894" w:rsidRDefault="008C4EEC" w:rsidP="008C4EEC">
      <w:pPr>
        <w:jc w:val="left"/>
      </w:pPr>
    </w:p>
    <w:p w:rsidR="008C4EEC" w:rsidRPr="00535894" w:rsidRDefault="008C4EEC" w:rsidP="008C4EEC">
      <w:pPr>
        <w:jc w:val="left"/>
      </w:pPr>
      <w:r w:rsidRPr="00535894">
        <w:rPr>
          <w:rFonts w:hint="eastAsia"/>
        </w:rPr>
        <w:t xml:space="preserve">　</w:t>
      </w:r>
      <w:r w:rsidRPr="00535894">
        <w:rPr>
          <w:rFonts w:ascii="ＭＳ 明朝" w:hAnsi="ＭＳ 明朝" w:hint="eastAsia"/>
        </w:rPr>
        <w:t xml:space="preserve">(2) </w:t>
      </w:r>
      <w:r w:rsidRPr="00535894">
        <w:rPr>
          <w:rFonts w:hint="eastAsia"/>
        </w:rPr>
        <w:t>使用資材</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2185"/>
        <w:gridCol w:w="2497"/>
        <w:gridCol w:w="1978"/>
      </w:tblGrid>
      <w:tr w:rsidR="00535894" w:rsidRPr="00535894" w:rsidTr="001D6766">
        <w:tc>
          <w:tcPr>
            <w:tcW w:w="2100" w:type="dxa"/>
            <w:shd w:val="clear" w:color="auto" w:fill="auto"/>
          </w:tcPr>
          <w:p w:rsidR="008C4EEC" w:rsidRPr="00535894" w:rsidRDefault="008C4EEC" w:rsidP="001D6766">
            <w:pPr>
              <w:jc w:val="center"/>
            </w:pPr>
            <w:r w:rsidRPr="00535894">
              <w:rPr>
                <w:rFonts w:hint="eastAsia"/>
              </w:rPr>
              <w:t>名　　称</w:t>
            </w:r>
          </w:p>
        </w:tc>
        <w:tc>
          <w:tcPr>
            <w:tcW w:w="2205" w:type="dxa"/>
            <w:shd w:val="clear" w:color="auto" w:fill="auto"/>
          </w:tcPr>
          <w:p w:rsidR="008C4EEC" w:rsidRPr="00535894" w:rsidRDefault="008C4EEC" w:rsidP="001D6766">
            <w:pPr>
              <w:jc w:val="center"/>
            </w:pPr>
            <w:r w:rsidRPr="00535894">
              <w:rPr>
                <w:rFonts w:hint="eastAsia"/>
              </w:rPr>
              <w:t>規　　格</w:t>
            </w:r>
          </w:p>
        </w:tc>
        <w:tc>
          <w:tcPr>
            <w:tcW w:w="2520" w:type="dxa"/>
            <w:shd w:val="clear" w:color="auto" w:fill="auto"/>
          </w:tcPr>
          <w:p w:rsidR="008C4EEC" w:rsidRPr="00535894" w:rsidRDefault="008C4EEC" w:rsidP="001D6766">
            <w:pPr>
              <w:jc w:val="center"/>
            </w:pPr>
            <w:r w:rsidRPr="00535894">
              <w:rPr>
                <w:rFonts w:hint="eastAsia"/>
              </w:rPr>
              <w:t>数　　量</w:t>
            </w:r>
          </w:p>
        </w:tc>
        <w:tc>
          <w:tcPr>
            <w:tcW w:w="1995" w:type="dxa"/>
            <w:shd w:val="clear" w:color="auto" w:fill="auto"/>
          </w:tcPr>
          <w:p w:rsidR="008C4EEC" w:rsidRPr="00535894" w:rsidRDefault="008C4EEC" w:rsidP="001D6766">
            <w:pPr>
              <w:jc w:val="center"/>
            </w:pPr>
            <w:r w:rsidRPr="00535894">
              <w:rPr>
                <w:rFonts w:hint="eastAsia"/>
              </w:rPr>
              <w:t>備　　考</w:t>
            </w:r>
          </w:p>
        </w:tc>
      </w:tr>
      <w:tr w:rsidR="00535894" w:rsidRPr="00535894" w:rsidTr="001D6766">
        <w:tc>
          <w:tcPr>
            <w:tcW w:w="2100" w:type="dxa"/>
            <w:shd w:val="clear" w:color="auto" w:fill="auto"/>
          </w:tcPr>
          <w:p w:rsidR="008C4EEC" w:rsidRPr="00535894" w:rsidRDefault="008C4EEC" w:rsidP="001D6766">
            <w:pPr>
              <w:jc w:val="left"/>
            </w:pPr>
          </w:p>
        </w:tc>
        <w:tc>
          <w:tcPr>
            <w:tcW w:w="2205" w:type="dxa"/>
            <w:shd w:val="clear" w:color="auto" w:fill="auto"/>
          </w:tcPr>
          <w:p w:rsidR="008C4EEC" w:rsidRPr="00535894" w:rsidRDefault="008C4EEC" w:rsidP="001D6766">
            <w:pPr>
              <w:jc w:val="left"/>
            </w:pPr>
          </w:p>
        </w:tc>
        <w:tc>
          <w:tcPr>
            <w:tcW w:w="2520" w:type="dxa"/>
            <w:shd w:val="clear" w:color="auto" w:fill="auto"/>
          </w:tcPr>
          <w:p w:rsidR="008C4EEC" w:rsidRPr="00535894" w:rsidRDefault="008C4EEC" w:rsidP="001D6766">
            <w:pPr>
              <w:jc w:val="left"/>
            </w:pPr>
          </w:p>
        </w:tc>
        <w:tc>
          <w:tcPr>
            <w:tcW w:w="1995" w:type="dxa"/>
            <w:shd w:val="clear" w:color="auto" w:fill="auto"/>
          </w:tcPr>
          <w:p w:rsidR="008C4EEC" w:rsidRPr="00535894" w:rsidRDefault="008C4EEC" w:rsidP="001D6766">
            <w:pPr>
              <w:jc w:val="left"/>
            </w:pPr>
          </w:p>
        </w:tc>
      </w:tr>
      <w:tr w:rsidR="00535894" w:rsidRPr="00535894" w:rsidTr="001D6766">
        <w:tc>
          <w:tcPr>
            <w:tcW w:w="2100" w:type="dxa"/>
            <w:shd w:val="clear" w:color="auto" w:fill="auto"/>
          </w:tcPr>
          <w:p w:rsidR="008C4EEC" w:rsidRPr="00535894" w:rsidRDefault="008C4EEC" w:rsidP="001D6766">
            <w:pPr>
              <w:jc w:val="left"/>
            </w:pPr>
          </w:p>
        </w:tc>
        <w:tc>
          <w:tcPr>
            <w:tcW w:w="2205" w:type="dxa"/>
            <w:shd w:val="clear" w:color="auto" w:fill="auto"/>
          </w:tcPr>
          <w:p w:rsidR="008C4EEC" w:rsidRPr="00535894" w:rsidRDefault="008C4EEC" w:rsidP="001D6766">
            <w:pPr>
              <w:jc w:val="left"/>
            </w:pPr>
          </w:p>
        </w:tc>
        <w:tc>
          <w:tcPr>
            <w:tcW w:w="2520" w:type="dxa"/>
            <w:shd w:val="clear" w:color="auto" w:fill="auto"/>
          </w:tcPr>
          <w:p w:rsidR="008C4EEC" w:rsidRPr="00535894" w:rsidRDefault="008C4EEC" w:rsidP="001D6766">
            <w:pPr>
              <w:jc w:val="left"/>
            </w:pPr>
          </w:p>
        </w:tc>
        <w:tc>
          <w:tcPr>
            <w:tcW w:w="1995" w:type="dxa"/>
            <w:shd w:val="clear" w:color="auto" w:fill="auto"/>
          </w:tcPr>
          <w:p w:rsidR="008C4EEC" w:rsidRPr="00535894" w:rsidRDefault="008C4EEC" w:rsidP="001D6766">
            <w:pPr>
              <w:jc w:val="left"/>
            </w:pPr>
          </w:p>
        </w:tc>
      </w:tr>
      <w:tr w:rsidR="00535894" w:rsidRPr="00535894" w:rsidTr="001D6766">
        <w:tc>
          <w:tcPr>
            <w:tcW w:w="2100" w:type="dxa"/>
            <w:shd w:val="clear" w:color="auto" w:fill="auto"/>
          </w:tcPr>
          <w:p w:rsidR="008C4EEC" w:rsidRPr="00535894" w:rsidRDefault="008C4EEC" w:rsidP="001D6766">
            <w:pPr>
              <w:jc w:val="left"/>
            </w:pPr>
          </w:p>
        </w:tc>
        <w:tc>
          <w:tcPr>
            <w:tcW w:w="2205" w:type="dxa"/>
            <w:shd w:val="clear" w:color="auto" w:fill="auto"/>
          </w:tcPr>
          <w:p w:rsidR="008C4EEC" w:rsidRPr="00535894" w:rsidRDefault="008C4EEC" w:rsidP="001D6766">
            <w:pPr>
              <w:jc w:val="left"/>
            </w:pPr>
          </w:p>
        </w:tc>
        <w:tc>
          <w:tcPr>
            <w:tcW w:w="2520" w:type="dxa"/>
            <w:shd w:val="clear" w:color="auto" w:fill="auto"/>
          </w:tcPr>
          <w:p w:rsidR="008C4EEC" w:rsidRPr="00535894" w:rsidRDefault="008C4EEC" w:rsidP="001D6766">
            <w:pPr>
              <w:jc w:val="left"/>
            </w:pPr>
          </w:p>
        </w:tc>
        <w:tc>
          <w:tcPr>
            <w:tcW w:w="1995" w:type="dxa"/>
            <w:shd w:val="clear" w:color="auto" w:fill="auto"/>
          </w:tcPr>
          <w:p w:rsidR="008C4EEC" w:rsidRPr="00535894" w:rsidRDefault="008C4EEC" w:rsidP="001D6766">
            <w:pPr>
              <w:jc w:val="left"/>
            </w:pPr>
          </w:p>
        </w:tc>
      </w:tr>
      <w:tr w:rsidR="00535894" w:rsidRPr="00535894" w:rsidTr="001D6766">
        <w:tc>
          <w:tcPr>
            <w:tcW w:w="2100" w:type="dxa"/>
            <w:shd w:val="clear" w:color="auto" w:fill="auto"/>
          </w:tcPr>
          <w:p w:rsidR="008C4EEC" w:rsidRPr="00535894" w:rsidRDefault="008C4EEC" w:rsidP="001D6766">
            <w:pPr>
              <w:jc w:val="left"/>
            </w:pPr>
          </w:p>
        </w:tc>
        <w:tc>
          <w:tcPr>
            <w:tcW w:w="2205" w:type="dxa"/>
            <w:shd w:val="clear" w:color="auto" w:fill="auto"/>
          </w:tcPr>
          <w:p w:rsidR="008C4EEC" w:rsidRPr="00535894" w:rsidRDefault="008C4EEC" w:rsidP="001D6766">
            <w:pPr>
              <w:jc w:val="left"/>
            </w:pPr>
          </w:p>
        </w:tc>
        <w:tc>
          <w:tcPr>
            <w:tcW w:w="2520" w:type="dxa"/>
            <w:shd w:val="clear" w:color="auto" w:fill="auto"/>
          </w:tcPr>
          <w:p w:rsidR="008C4EEC" w:rsidRPr="00535894" w:rsidRDefault="008C4EEC" w:rsidP="001D6766">
            <w:pPr>
              <w:jc w:val="left"/>
            </w:pPr>
          </w:p>
        </w:tc>
        <w:tc>
          <w:tcPr>
            <w:tcW w:w="1995" w:type="dxa"/>
            <w:shd w:val="clear" w:color="auto" w:fill="auto"/>
          </w:tcPr>
          <w:p w:rsidR="008C4EEC" w:rsidRPr="00535894" w:rsidRDefault="008C4EEC" w:rsidP="001D6766">
            <w:pPr>
              <w:jc w:val="left"/>
            </w:pPr>
          </w:p>
        </w:tc>
      </w:tr>
      <w:tr w:rsidR="00535894" w:rsidRPr="00535894" w:rsidTr="001D6766">
        <w:tc>
          <w:tcPr>
            <w:tcW w:w="2100" w:type="dxa"/>
            <w:shd w:val="clear" w:color="auto" w:fill="auto"/>
          </w:tcPr>
          <w:p w:rsidR="008C4EEC" w:rsidRPr="00535894" w:rsidRDefault="008C4EEC" w:rsidP="001D6766">
            <w:pPr>
              <w:jc w:val="left"/>
            </w:pPr>
          </w:p>
        </w:tc>
        <w:tc>
          <w:tcPr>
            <w:tcW w:w="2205" w:type="dxa"/>
            <w:shd w:val="clear" w:color="auto" w:fill="auto"/>
          </w:tcPr>
          <w:p w:rsidR="008C4EEC" w:rsidRPr="00535894" w:rsidRDefault="008C4EEC" w:rsidP="001D6766">
            <w:pPr>
              <w:jc w:val="left"/>
            </w:pPr>
          </w:p>
        </w:tc>
        <w:tc>
          <w:tcPr>
            <w:tcW w:w="2520" w:type="dxa"/>
            <w:shd w:val="clear" w:color="auto" w:fill="auto"/>
          </w:tcPr>
          <w:p w:rsidR="008C4EEC" w:rsidRPr="00535894" w:rsidRDefault="008C4EEC" w:rsidP="001D6766">
            <w:pPr>
              <w:jc w:val="left"/>
            </w:pPr>
          </w:p>
        </w:tc>
        <w:tc>
          <w:tcPr>
            <w:tcW w:w="1995" w:type="dxa"/>
            <w:shd w:val="clear" w:color="auto" w:fill="auto"/>
          </w:tcPr>
          <w:p w:rsidR="008C4EEC" w:rsidRPr="00535894" w:rsidRDefault="008C4EEC" w:rsidP="001D6766">
            <w:pPr>
              <w:jc w:val="left"/>
            </w:pPr>
          </w:p>
        </w:tc>
      </w:tr>
      <w:tr w:rsidR="00535894" w:rsidRPr="00535894" w:rsidTr="001D6766">
        <w:tc>
          <w:tcPr>
            <w:tcW w:w="2100" w:type="dxa"/>
            <w:shd w:val="clear" w:color="auto" w:fill="auto"/>
          </w:tcPr>
          <w:p w:rsidR="008C4EEC" w:rsidRPr="00535894" w:rsidRDefault="008C4EEC" w:rsidP="001D6766">
            <w:pPr>
              <w:jc w:val="left"/>
            </w:pPr>
          </w:p>
        </w:tc>
        <w:tc>
          <w:tcPr>
            <w:tcW w:w="2205" w:type="dxa"/>
            <w:shd w:val="clear" w:color="auto" w:fill="auto"/>
          </w:tcPr>
          <w:p w:rsidR="008C4EEC" w:rsidRPr="00535894" w:rsidRDefault="008C4EEC" w:rsidP="001D6766">
            <w:pPr>
              <w:jc w:val="left"/>
            </w:pPr>
          </w:p>
        </w:tc>
        <w:tc>
          <w:tcPr>
            <w:tcW w:w="2520" w:type="dxa"/>
            <w:shd w:val="clear" w:color="auto" w:fill="auto"/>
          </w:tcPr>
          <w:p w:rsidR="008C4EEC" w:rsidRPr="00535894" w:rsidRDefault="008C4EEC" w:rsidP="001D6766">
            <w:pPr>
              <w:jc w:val="left"/>
            </w:pPr>
          </w:p>
        </w:tc>
        <w:tc>
          <w:tcPr>
            <w:tcW w:w="1995" w:type="dxa"/>
            <w:shd w:val="clear" w:color="auto" w:fill="auto"/>
          </w:tcPr>
          <w:p w:rsidR="008C4EEC" w:rsidRPr="00535894" w:rsidRDefault="008C4EEC" w:rsidP="001D6766">
            <w:pPr>
              <w:jc w:val="left"/>
            </w:pPr>
          </w:p>
        </w:tc>
      </w:tr>
      <w:tr w:rsidR="008C4EEC" w:rsidRPr="00535894" w:rsidTr="001D6766">
        <w:tc>
          <w:tcPr>
            <w:tcW w:w="2100" w:type="dxa"/>
            <w:shd w:val="clear" w:color="auto" w:fill="auto"/>
          </w:tcPr>
          <w:p w:rsidR="008C4EEC" w:rsidRPr="00535894" w:rsidRDefault="008C4EEC" w:rsidP="001D6766">
            <w:pPr>
              <w:jc w:val="left"/>
            </w:pPr>
          </w:p>
        </w:tc>
        <w:tc>
          <w:tcPr>
            <w:tcW w:w="2205" w:type="dxa"/>
            <w:shd w:val="clear" w:color="auto" w:fill="auto"/>
          </w:tcPr>
          <w:p w:rsidR="008C4EEC" w:rsidRPr="00535894" w:rsidRDefault="008C4EEC" w:rsidP="001D6766">
            <w:pPr>
              <w:jc w:val="left"/>
            </w:pPr>
          </w:p>
        </w:tc>
        <w:tc>
          <w:tcPr>
            <w:tcW w:w="2520" w:type="dxa"/>
            <w:shd w:val="clear" w:color="auto" w:fill="auto"/>
          </w:tcPr>
          <w:p w:rsidR="008C4EEC" w:rsidRPr="00535894" w:rsidRDefault="008C4EEC" w:rsidP="001D6766">
            <w:pPr>
              <w:jc w:val="left"/>
            </w:pPr>
          </w:p>
        </w:tc>
        <w:tc>
          <w:tcPr>
            <w:tcW w:w="1995" w:type="dxa"/>
            <w:shd w:val="clear" w:color="auto" w:fill="auto"/>
          </w:tcPr>
          <w:p w:rsidR="008C4EEC" w:rsidRPr="00535894" w:rsidRDefault="008C4EEC" w:rsidP="001D6766">
            <w:pPr>
              <w:jc w:val="left"/>
            </w:pPr>
          </w:p>
        </w:tc>
      </w:tr>
    </w:tbl>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rPr>
          <w:rFonts w:ascii="ＭＳ ゴシック" w:eastAsia="ＭＳ ゴシック" w:hAnsi="ＭＳ ゴシック"/>
          <w:b/>
          <w:sz w:val="24"/>
          <w:szCs w:val="24"/>
        </w:rPr>
      </w:pPr>
      <w:r w:rsidRPr="00535894">
        <w:br w:type="page"/>
      </w:r>
      <w:r w:rsidRPr="00535894">
        <w:rPr>
          <w:rFonts w:ascii="ＭＳ ゴシック" w:eastAsia="ＭＳ ゴシック" w:hAnsi="ＭＳ ゴシック" w:hint="eastAsia"/>
          <w:b/>
          <w:sz w:val="24"/>
          <w:szCs w:val="24"/>
        </w:rPr>
        <w:lastRenderedPageBreak/>
        <w:t>３　施工内容</w:t>
      </w:r>
    </w:p>
    <w:tbl>
      <w:tblPr>
        <w:tblStyle w:val="a3"/>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040"/>
      </w:tblGrid>
      <w:tr w:rsidR="0067183F" w:rsidRPr="00535894" w:rsidTr="00C54F53">
        <w:tc>
          <w:tcPr>
            <w:tcW w:w="9060" w:type="dxa"/>
          </w:tcPr>
          <w:p w:rsidR="0067183F" w:rsidRPr="00C54F53" w:rsidRDefault="0067183F" w:rsidP="0067183F">
            <w:pPr>
              <w:spacing w:line="320" w:lineRule="exact"/>
              <w:rPr>
                <w:rFonts w:asciiTheme="minorEastAsia" w:eastAsiaTheme="minorEastAsia" w:hAnsiTheme="minorEastAsia"/>
                <w:color w:val="FF0000"/>
                <w:szCs w:val="21"/>
              </w:rPr>
            </w:pPr>
            <w:r w:rsidRPr="00C54F53">
              <w:rPr>
                <w:rFonts w:asciiTheme="minorEastAsia" w:eastAsiaTheme="minorEastAsia" w:hAnsiTheme="minorEastAsia" w:hint="eastAsia"/>
                <w:color w:val="FF0000"/>
                <w:szCs w:val="21"/>
              </w:rPr>
              <w:t>※以下の記載例は、施工・技術の基準についての記載例を示したものです。</w:t>
            </w:r>
          </w:p>
          <w:p w:rsidR="0067183F" w:rsidRPr="00C54F53" w:rsidRDefault="0067183F" w:rsidP="0067183F">
            <w:pPr>
              <w:spacing w:line="320" w:lineRule="exact"/>
              <w:ind w:leftChars="100" w:left="210"/>
              <w:rPr>
                <w:rFonts w:asciiTheme="minorEastAsia" w:eastAsiaTheme="minorEastAsia" w:hAnsiTheme="minorEastAsia"/>
                <w:color w:val="FF0000"/>
                <w:szCs w:val="21"/>
              </w:rPr>
            </w:pPr>
            <w:r w:rsidRPr="00C54F53">
              <w:rPr>
                <w:rFonts w:asciiTheme="minorEastAsia" w:eastAsiaTheme="minorEastAsia" w:hAnsiTheme="minorEastAsia" w:hint="eastAsia"/>
                <w:color w:val="FF0000"/>
                <w:szCs w:val="21"/>
              </w:rPr>
              <w:t>実際の施工計画の作成に当たっては、必要な部分を記載することとし、このページをそのままコピーして申請書に添付しないで、計画にあった適切な内容、文言としてください。</w:t>
            </w:r>
          </w:p>
          <w:p w:rsidR="0067183F" w:rsidRPr="00535894" w:rsidRDefault="0067183F" w:rsidP="0067183F">
            <w:pPr>
              <w:spacing w:line="320" w:lineRule="exact"/>
              <w:ind w:left="210" w:hangingChars="100" w:hanging="210"/>
              <w:rPr>
                <w:rFonts w:ascii="ＭＳ ゴシック" w:eastAsia="ＭＳ ゴシック" w:hAnsi="ＭＳ ゴシック"/>
                <w:szCs w:val="21"/>
                <w:u w:val="wave"/>
              </w:rPr>
            </w:pPr>
            <w:r w:rsidRPr="00C54F53">
              <w:rPr>
                <w:rFonts w:asciiTheme="minorEastAsia" w:eastAsiaTheme="minorEastAsia" w:hAnsiTheme="minorEastAsia" w:hint="eastAsia"/>
                <w:color w:val="FF0000"/>
                <w:szCs w:val="21"/>
              </w:rPr>
              <w:t>※施工計画に変更が生じた場合は、施工する前に変更に関する事項について、特定事業の施工に関する変更計画書を作成し、提出してください。</w:t>
            </w:r>
          </w:p>
        </w:tc>
      </w:tr>
    </w:tbl>
    <w:p w:rsidR="0067183F" w:rsidRPr="00535894" w:rsidRDefault="0067183F" w:rsidP="0067183F">
      <w:pPr>
        <w:spacing w:line="160" w:lineRule="exact"/>
        <w:jc w:val="left"/>
        <w:rPr>
          <w:rFonts w:ascii="ＭＳ ゴシック" w:eastAsia="ＭＳ ゴシック" w:hAnsi="ＭＳ ゴシック"/>
          <w:b/>
          <w:sz w:val="24"/>
          <w:szCs w:val="24"/>
        </w:rPr>
      </w:pPr>
    </w:p>
    <w:tbl>
      <w:tblPr>
        <w:tblStyle w:val="a3"/>
        <w:tblW w:w="0" w:type="auto"/>
        <w:tblLook w:val="04A0" w:firstRow="1" w:lastRow="0" w:firstColumn="1" w:lastColumn="0" w:noHBand="0" w:noVBand="1"/>
      </w:tblPr>
      <w:tblGrid>
        <w:gridCol w:w="9060"/>
      </w:tblGrid>
      <w:tr w:rsidR="00535894" w:rsidRPr="00535894" w:rsidTr="0067183F">
        <w:tc>
          <w:tcPr>
            <w:tcW w:w="9060" w:type="dxa"/>
          </w:tcPr>
          <w:p w:rsidR="0067183F" w:rsidRPr="00535894" w:rsidRDefault="0067183F" w:rsidP="0067183F">
            <w:pPr>
              <w:spacing w:line="360" w:lineRule="exact"/>
              <w:jc w:val="center"/>
              <w:rPr>
                <w:rFonts w:ascii="ＭＳ ゴシック" w:eastAsia="ＭＳ ゴシック" w:hAnsi="ＭＳ ゴシック"/>
                <w:b/>
                <w:sz w:val="28"/>
                <w:szCs w:val="28"/>
                <w:u w:val="wave"/>
              </w:rPr>
            </w:pPr>
            <w:r w:rsidRPr="00C54F53">
              <w:rPr>
                <w:rFonts w:ascii="ＭＳ ゴシック" w:eastAsia="ＭＳ ゴシック" w:hAnsi="ＭＳ ゴシック" w:hint="eastAsia"/>
                <w:b/>
                <w:color w:val="FF0000"/>
                <w:sz w:val="28"/>
                <w:szCs w:val="28"/>
                <w:u w:val="wave"/>
              </w:rPr>
              <w:t>記　載　例</w:t>
            </w:r>
          </w:p>
          <w:p w:rsidR="0067183F" w:rsidRPr="00535894" w:rsidRDefault="0067183F" w:rsidP="0067183F">
            <w:pPr>
              <w:spacing w:line="340" w:lineRule="exact"/>
              <w:rPr>
                <w:b/>
                <w:sz w:val="22"/>
              </w:rPr>
            </w:pPr>
            <w:r w:rsidRPr="00535894">
              <w:rPr>
                <w:rFonts w:hint="eastAsia"/>
                <w:b/>
                <w:sz w:val="24"/>
                <w:szCs w:val="24"/>
              </w:rPr>
              <w:t>【施工概要】</w:t>
            </w:r>
          </w:p>
          <w:p w:rsidR="0067183F" w:rsidRPr="00535894" w:rsidRDefault="0067183F" w:rsidP="0067183F">
            <w:pPr>
              <w:spacing w:line="340" w:lineRule="exact"/>
            </w:pPr>
            <w:r w:rsidRPr="00535894">
              <w:rPr>
                <w:rFonts w:hint="eastAsia"/>
              </w:rPr>
              <w:t>・当該地を資材置場として利用するため、東側道路高まで埋土する。</w:t>
            </w:r>
          </w:p>
          <w:p w:rsidR="0067183F" w:rsidRPr="00535894" w:rsidRDefault="0067183F" w:rsidP="0067183F">
            <w:pPr>
              <w:spacing w:line="340" w:lineRule="exact"/>
            </w:pPr>
            <w:r w:rsidRPr="00535894">
              <w:rPr>
                <w:rFonts w:hint="eastAsia"/>
              </w:rPr>
              <w:t>・埋立て準備工として丁張りを設置する。</w:t>
            </w:r>
          </w:p>
          <w:p w:rsidR="0067183F" w:rsidRPr="00535894" w:rsidRDefault="0067183F" w:rsidP="0067183F">
            <w:pPr>
              <w:spacing w:line="340" w:lineRule="exact"/>
            </w:pPr>
            <w:r w:rsidRPr="00535894">
              <w:rPr>
                <w:rFonts w:hint="eastAsia"/>
              </w:rPr>
              <w:t>・土留めとして南方向に●メートルの擁壁を設置する。</w:t>
            </w:r>
          </w:p>
          <w:p w:rsidR="0067183F" w:rsidRPr="00535894" w:rsidRDefault="0067183F" w:rsidP="0067183F">
            <w:pPr>
              <w:spacing w:line="340" w:lineRule="exact"/>
            </w:pPr>
            <w:r w:rsidRPr="00535894">
              <w:rPr>
                <w:rFonts w:hint="eastAsia"/>
              </w:rPr>
              <w:t>・埋立て地内及び流入する区域の雨水を排水するため、</w:t>
            </w:r>
            <w:r w:rsidRPr="00535894">
              <w:rPr>
                <w:rFonts w:ascii="ＭＳ 明朝" w:hAnsi="ＭＳ 明朝" w:hint="eastAsia"/>
                <w:szCs w:val="21"/>
              </w:rPr>
              <w:t>排水施設工を設置する。</w:t>
            </w:r>
          </w:p>
          <w:p w:rsidR="0067183F" w:rsidRPr="00535894" w:rsidRDefault="0067183F" w:rsidP="0067183F">
            <w:pPr>
              <w:spacing w:line="340" w:lineRule="exact"/>
            </w:pPr>
            <w:r w:rsidRPr="00535894">
              <w:rPr>
                <w:rFonts w:hint="eastAsia"/>
              </w:rPr>
              <w:t>・</w:t>
            </w:r>
            <w:r w:rsidRPr="00535894">
              <w:rPr>
                <w:rFonts w:hint="eastAsia"/>
                <w:szCs w:val="21"/>
              </w:rPr>
              <w:t>完了後の法面は、種子の吹付け植生工によって風化その他の浸食から保護する。</w:t>
            </w:r>
          </w:p>
          <w:p w:rsidR="0067183F" w:rsidRPr="00535894" w:rsidRDefault="0067183F" w:rsidP="0067183F">
            <w:pPr>
              <w:spacing w:line="200" w:lineRule="exact"/>
            </w:pPr>
          </w:p>
          <w:p w:rsidR="0067183F" w:rsidRPr="00535894" w:rsidRDefault="0067183F" w:rsidP="0067183F">
            <w:pPr>
              <w:spacing w:line="340" w:lineRule="exact"/>
              <w:rPr>
                <w:b/>
                <w:sz w:val="22"/>
              </w:rPr>
            </w:pPr>
            <w:r w:rsidRPr="00535894">
              <w:rPr>
                <w:rFonts w:hint="eastAsia"/>
                <w:b/>
                <w:sz w:val="24"/>
                <w:szCs w:val="24"/>
              </w:rPr>
              <w:t>【施工の基準】</w:t>
            </w:r>
          </w:p>
          <w:p w:rsidR="0067183F" w:rsidRPr="00535894" w:rsidRDefault="0067183F" w:rsidP="0067183F">
            <w:pPr>
              <w:spacing w:line="340" w:lineRule="exact"/>
              <w:rPr>
                <w:rFonts w:ascii="ＭＳ ゴシック" w:eastAsia="ＭＳ ゴシック" w:hAnsi="ＭＳ ゴシック"/>
              </w:rPr>
            </w:pPr>
            <w:r w:rsidRPr="00535894">
              <w:rPr>
                <w:rFonts w:ascii="ＭＳ ゴシック" w:eastAsia="ＭＳ ゴシック" w:hAnsi="ＭＳ ゴシック" w:hint="eastAsia"/>
              </w:rPr>
              <w:t>１　土砂等の性状による搬入の制限</w:t>
            </w:r>
          </w:p>
          <w:p w:rsidR="0067183F" w:rsidRPr="00535894" w:rsidRDefault="0067183F" w:rsidP="0067183F">
            <w:pPr>
              <w:spacing w:line="340" w:lineRule="exact"/>
            </w:pPr>
            <w:r w:rsidRPr="00535894">
              <w:rPr>
                <w:rFonts w:hint="eastAsia"/>
              </w:rPr>
              <w:t xml:space="preserve">　　次に掲げる土砂は、特定事業区域に搬入しない。</w:t>
            </w:r>
          </w:p>
          <w:p w:rsidR="0067183F" w:rsidRPr="00535894" w:rsidRDefault="0067183F" w:rsidP="0067183F">
            <w:pPr>
              <w:spacing w:line="340" w:lineRule="exact"/>
            </w:pPr>
            <w:r w:rsidRPr="00535894">
              <w:rPr>
                <w:rFonts w:hint="eastAsia"/>
              </w:rPr>
              <w:t xml:space="preserve">　（１）土砂条例第６条で定められている土壌基準に適合していないもの。</w:t>
            </w:r>
          </w:p>
          <w:p w:rsidR="0067183F" w:rsidRPr="00535894" w:rsidRDefault="0067183F" w:rsidP="0067183F">
            <w:pPr>
              <w:spacing w:line="340" w:lineRule="exact"/>
              <w:ind w:left="840" w:hangingChars="400" w:hanging="840"/>
            </w:pPr>
            <w:r w:rsidRPr="00535894">
              <w:rPr>
                <w:rFonts w:hint="eastAsia"/>
              </w:rPr>
              <w:t xml:space="preserve">　（２）建設省令で定められている第一種建設発生土、第二種建設発生土、第三種建設発生土のいずれにも該当しないもの。</w:t>
            </w:r>
          </w:p>
          <w:p w:rsidR="0067183F" w:rsidRPr="00535894" w:rsidRDefault="0067183F" w:rsidP="0067183F">
            <w:pPr>
              <w:spacing w:line="340" w:lineRule="exact"/>
            </w:pPr>
            <w:r w:rsidRPr="00535894">
              <w:rPr>
                <w:rFonts w:hint="eastAsia"/>
              </w:rPr>
              <w:t xml:space="preserve">　（３）セメントや石灰を混合し、化学的安定処理をしたもの。</w:t>
            </w:r>
          </w:p>
          <w:p w:rsidR="0067183F" w:rsidRPr="00535894" w:rsidRDefault="0067183F" w:rsidP="0067183F">
            <w:pPr>
              <w:spacing w:line="340" w:lineRule="exact"/>
            </w:pPr>
            <w:r w:rsidRPr="00535894">
              <w:rPr>
                <w:rFonts w:hint="eastAsia"/>
              </w:rPr>
              <w:t xml:space="preserve">　（４）産業廃棄物に該当する汚泥。</w:t>
            </w:r>
          </w:p>
          <w:p w:rsidR="0067183F" w:rsidRPr="00535894" w:rsidRDefault="0067183F" w:rsidP="0067183F">
            <w:pPr>
              <w:spacing w:line="160" w:lineRule="exact"/>
              <w:rPr>
                <w:rFonts w:ascii="ＭＳ ゴシック" w:eastAsia="ＭＳ ゴシック" w:hAnsi="ＭＳ ゴシック"/>
              </w:rPr>
            </w:pPr>
          </w:p>
          <w:p w:rsidR="0067183F" w:rsidRPr="00535894" w:rsidRDefault="0067183F" w:rsidP="0067183F">
            <w:pPr>
              <w:spacing w:line="340" w:lineRule="exact"/>
              <w:rPr>
                <w:rFonts w:ascii="ＭＳ ゴシック" w:eastAsia="ＭＳ ゴシック" w:hAnsi="ＭＳ ゴシック"/>
              </w:rPr>
            </w:pPr>
            <w:r w:rsidRPr="00535894">
              <w:rPr>
                <w:rFonts w:ascii="ＭＳ ゴシック" w:eastAsia="ＭＳ ゴシック" w:hAnsi="ＭＳ ゴシック" w:hint="eastAsia"/>
              </w:rPr>
              <w:t>２　施工管理等</w:t>
            </w:r>
          </w:p>
          <w:p w:rsidR="0067183F" w:rsidRPr="00535894" w:rsidRDefault="0067183F" w:rsidP="0067183F">
            <w:pPr>
              <w:spacing w:line="340" w:lineRule="exact"/>
              <w:ind w:left="210" w:hangingChars="100" w:hanging="210"/>
            </w:pPr>
            <w:r w:rsidRPr="00535894">
              <w:rPr>
                <w:rFonts w:hint="eastAsia"/>
              </w:rPr>
              <w:t xml:space="preserve">　　特定事業の施工にあたっては、次の点を遵守するとともに施工管理者は、許可のとおり計画的に施工されるよう適切に管理し、事業従事者にも確実に伝達を行う。</w:t>
            </w:r>
          </w:p>
          <w:p w:rsidR="0067183F" w:rsidRPr="00535894" w:rsidRDefault="0067183F" w:rsidP="0067183F">
            <w:pPr>
              <w:numPr>
                <w:ilvl w:val="0"/>
                <w:numId w:val="3"/>
              </w:numPr>
              <w:spacing w:line="340" w:lineRule="exact"/>
            </w:pPr>
            <w:r w:rsidRPr="00535894">
              <w:rPr>
                <w:rFonts w:hint="eastAsia"/>
              </w:rPr>
              <w:t>許可を受けた本施工計画書及び周辺地域の生活環境保全・災害発生防止計画書に則り</w:t>
            </w:r>
          </w:p>
          <w:p w:rsidR="0067183F" w:rsidRPr="00535894" w:rsidRDefault="0067183F" w:rsidP="0067183F">
            <w:pPr>
              <w:spacing w:line="340" w:lineRule="exact"/>
              <w:ind w:left="426" w:firstLineChars="100" w:firstLine="210"/>
            </w:pPr>
            <w:r w:rsidRPr="00535894">
              <w:rPr>
                <w:rFonts w:hint="eastAsia"/>
              </w:rPr>
              <w:t>施工する。</w:t>
            </w:r>
          </w:p>
          <w:p w:rsidR="0067183F" w:rsidRPr="00535894" w:rsidRDefault="0067183F" w:rsidP="0067183F">
            <w:pPr>
              <w:numPr>
                <w:ilvl w:val="0"/>
                <w:numId w:val="3"/>
              </w:numPr>
              <w:spacing w:line="340" w:lineRule="exact"/>
            </w:pPr>
            <w:r w:rsidRPr="00535894">
              <w:rPr>
                <w:rFonts w:hint="eastAsia"/>
              </w:rPr>
              <w:t>特定事業区域に土砂等を搬入する場合には、車両の見やすい箇所に土砂等の搬入に供</w:t>
            </w:r>
          </w:p>
          <w:p w:rsidR="0067183F" w:rsidRPr="00535894" w:rsidRDefault="0067183F" w:rsidP="0067183F">
            <w:pPr>
              <w:spacing w:line="340" w:lineRule="exact"/>
              <w:ind w:leftChars="300" w:left="630"/>
            </w:pPr>
            <w:r w:rsidRPr="00535894">
              <w:rPr>
                <w:rFonts w:hint="eastAsia"/>
              </w:rPr>
              <w:t>する車両である旨を表示し、搬入を委託する場合にはその旨を表示させるよう努める。</w:t>
            </w:r>
          </w:p>
          <w:p w:rsidR="0067183F" w:rsidRPr="00535894" w:rsidRDefault="0067183F" w:rsidP="0067183F">
            <w:pPr>
              <w:spacing w:line="160" w:lineRule="exact"/>
              <w:rPr>
                <w:rFonts w:ascii="ＭＳ ゴシック" w:eastAsia="ＭＳ ゴシック" w:hAnsi="ＭＳ ゴシック"/>
              </w:rPr>
            </w:pPr>
          </w:p>
          <w:p w:rsidR="0067183F" w:rsidRPr="00535894" w:rsidRDefault="0067183F" w:rsidP="0067183F">
            <w:pPr>
              <w:spacing w:line="340" w:lineRule="exact"/>
              <w:ind w:left="420" w:hangingChars="200" w:hanging="420"/>
              <w:rPr>
                <w:rFonts w:ascii="ＭＳ ゴシック" w:eastAsia="ＭＳ ゴシック" w:hAnsi="ＭＳ ゴシック"/>
              </w:rPr>
            </w:pPr>
            <w:r w:rsidRPr="00535894">
              <w:rPr>
                <w:rFonts w:ascii="ＭＳ ゴシック" w:eastAsia="ＭＳ ゴシック" w:hAnsi="ＭＳ ゴシック" w:hint="eastAsia"/>
              </w:rPr>
              <w:t>３　定期報告</w:t>
            </w:r>
          </w:p>
          <w:p w:rsidR="0067183F" w:rsidRPr="00535894" w:rsidRDefault="0067183F" w:rsidP="0067183F">
            <w:pPr>
              <w:spacing w:line="340" w:lineRule="exact"/>
              <w:ind w:leftChars="100" w:left="210" w:firstLineChars="100" w:firstLine="210"/>
            </w:pPr>
            <w:r w:rsidRPr="00535894">
              <w:rPr>
                <w:rFonts w:hint="eastAsia"/>
              </w:rPr>
              <w:t>許可を受けた日から３か月ごとに遅滞なく特定事業区域に搬入された土砂等の数量等を市長に報告する。（許可の属する月は１か月とみなす。）</w:t>
            </w:r>
          </w:p>
          <w:p w:rsidR="0067183F" w:rsidRPr="00535894" w:rsidRDefault="0067183F" w:rsidP="0067183F">
            <w:pPr>
              <w:spacing w:line="160" w:lineRule="exact"/>
              <w:rPr>
                <w:rFonts w:ascii="ＭＳ ゴシック" w:eastAsia="ＭＳ ゴシック" w:hAnsi="ＭＳ ゴシック"/>
              </w:rPr>
            </w:pPr>
          </w:p>
          <w:p w:rsidR="0067183F" w:rsidRPr="00535894" w:rsidRDefault="0067183F" w:rsidP="0067183F">
            <w:pPr>
              <w:spacing w:line="340" w:lineRule="exact"/>
              <w:ind w:left="420" w:hangingChars="200" w:hanging="420"/>
              <w:rPr>
                <w:rFonts w:ascii="ＭＳ ゴシック" w:eastAsia="ＭＳ ゴシック" w:hAnsi="ＭＳ ゴシック"/>
              </w:rPr>
            </w:pPr>
            <w:r w:rsidRPr="00535894">
              <w:rPr>
                <w:rFonts w:ascii="ＭＳ ゴシック" w:eastAsia="ＭＳ ゴシック" w:hAnsi="ＭＳ ゴシック" w:hint="eastAsia"/>
              </w:rPr>
              <w:t>４　土壌検査・水質検査の実施</w:t>
            </w:r>
          </w:p>
          <w:p w:rsidR="0067183F" w:rsidRPr="00535894" w:rsidRDefault="0067183F" w:rsidP="0067183F">
            <w:pPr>
              <w:spacing w:line="340" w:lineRule="exact"/>
              <w:ind w:leftChars="200" w:left="420"/>
            </w:pPr>
            <w:r w:rsidRPr="00535894">
              <w:rPr>
                <w:rFonts w:hint="eastAsia"/>
              </w:rPr>
              <w:t>特定事業地域内の土壌検査は、６か月ごとに実施し市長に検査結果を報告する。</w:t>
            </w:r>
          </w:p>
          <w:p w:rsidR="0067183F" w:rsidRPr="00535894" w:rsidRDefault="0067183F" w:rsidP="0067183F">
            <w:pPr>
              <w:spacing w:line="340" w:lineRule="exact"/>
              <w:ind w:leftChars="100" w:left="210" w:firstLineChars="100" w:firstLine="210"/>
            </w:pPr>
            <w:r w:rsidRPr="00535894">
              <w:rPr>
                <w:rFonts w:hint="eastAsia"/>
              </w:rPr>
              <w:t>また、６か月が経過しなくても、搬入した土砂等の数量が</w:t>
            </w:r>
            <w:r w:rsidRPr="00535894">
              <w:rPr>
                <w:rFonts w:ascii="ＭＳ 明朝" w:hAnsi="ＭＳ 明朝" w:hint="eastAsia"/>
              </w:rPr>
              <w:t>5,000</w:t>
            </w:r>
            <w:r w:rsidRPr="00535894">
              <w:rPr>
                <w:rFonts w:ascii="Batang" w:eastAsia="Batang" w:hAnsi="Batang" w:cs="Batang" w:hint="eastAsia"/>
              </w:rPr>
              <w:t>㎥</w:t>
            </w:r>
            <w:r w:rsidRPr="00535894">
              <w:rPr>
                <w:rFonts w:ascii="ＭＳ 明朝" w:hAnsi="ＭＳ 明朝" w:hint="eastAsia"/>
              </w:rPr>
              <w:t>を超える</w:t>
            </w:r>
            <w:r w:rsidRPr="00535894">
              <w:rPr>
                <w:rFonts w:hint="eastAsia"/>
              </w:rPr>
              <w:t>ときは、</w:t>
            </w:r>
            <w:r w:rsidRPr="00535894">
              <w:rPr>
                <w:rFonts w:asciiTheme="minorEastAsia" w:eastAsiaTheme="minorEastAsia" w:hAnsiTheme="minorEastAsia" w:hint="eastAsia"/>
              </w:rPr>
              <w:t>5,000</w:t>
            </w:r>
            <w:r w:rsidRPr="00535894">
              <w:rPr>
                <w:rFonts w:asciiTheme="minorEastAsia" w:eastAsiaTheme="minorEastAsia" w:hAnsiTheme="minorEastAsia" w:cs="Batang" w:hint="eastAsia"/>
              </w:rPr>
              <w:t>㎥</w:t>
            </w:r>
            <w:r w:rsidRPr="00535894">
              <w:rPr>
                <w:rFonts w:hint="eastAsia"/>
              </w:rPr>
              <w:t>ごとに検査を実施し、市長に報告する。</w:t>
            </w:r>
          </w:p>
          <w:p w:rsidR="0067183F" w:rsidRPr="00535894" w:rsidRDefault="0067183F" w:rsidP="0067183F">
            <w:pPr>
              <w:spacing w:line="160" w:lineRule="exact"/>
            </w:pPr>
          </w:p>
          <w:p w:rsidR="0067183F" w:rsidRPr="00535894" w:rsidRDefault="0067183F" w:rsidP="0067183F">
            <w:pPr>
              <w:spacing w:line="340" w:lineRule="exact"/>
              <w:ind w:left="420" w:hangingChars="200" w:hanging="420"/>
              <w:rPr>
                <w:rFonts w:ascii="ＭＳ ゴシック" w:eastAsia="ＭＳ ゴシック" w:hAnsi="ＭＳ ゴシック"/>
              </w:rPr>
            </w:pPr>
            <w:r w:rsidRPr="00535894">
              <w:rPr>
                <w:rFonts w:ascii="ＭＳ ゴシック" w:eastAsia="ＭＳ ゴシック" w:hAnsi="ＭＳ ゴシック" w:hint="eastAsia"/>
              </w:rPr>
              <w:t>５　立入検査への対応</w:t>
            </w:r>
          </w:p>
          <w:p w:rsidR="0067183F" w:rsidRPr="00535894" w:rsidRDefault="0067183F" w:rsidP="0067183F">
            <w:pPr>
              <w:spacing w:line="340" w:lineRule="exact"/>
              <w:ind w:leftChars="200" w:left="420"/>
            </w:pPr>
            <w:r w:rsidRPr="00535894">
              <w:rPr>
                <w:rFonts w:hint="eastAsia"/>
              </w:rPr>
              <w:t>特定事業の実施中に、市の職員による立入検査が実施された場合は、検査に応じる。</w:t>
            </w:r>
          </w:p>
          <w:p w:rsidR="0067183F" w:rsidRPr="00535894" w:rsidRDefault="0067183F" w:rsidP="0067183F">
            <w:pPr>
              <w:spacing w:line="340" w:lineRule="exact"/>
              <w:ind w:firstLineChars="200" w:firstLine="420"/>
            </w:pPr>
            <w:r w:rsidRPr="00535894">
              <w:rPr>
                <w:rFonts w:hint="eastAsia"/>
              </w:rPr>
              <w:t>検査の結果、問題等が認められ改善を指示された場合は、その指示に従う。</w:t>
            </w:r>
          </w:p>
        </w:tc>
      </w:tr>
    </w:tbl>
    <w:tbl>
      <w:tblPr>
        <w:tblW w:w="9072"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72"/>
      </w:tblGrid>
      <w:tr w:rsidR="00535894" w:rsidRPr="00535894" w:rsidTr="001B363E">
        <w:trPr>
          <w:trHeight w:val="13513"/>
        </w:trPr>
        <w:tc>
          <w:tcPr>
            <w:tcW w:w="9072" w:type="dxa"/>
            <w:shd w:val="clear" w:color="auto" w:fill="auto"/>
          </w:tcPr>
          <w:p w:rsidR="008C4EEC" w:rsidRPr="00535894" w:rsidRDefault="008C4EEC" w:rsidP="00407942">
            <w:pPr>
              <w:spacing w:line="140" w:lineRule="exact"/>
              <w:ind w:left="420" w:hangingChars="200" w:hanging="420"/>
              <w:rPr>
                <w:rFonts w:ascii="ＭＳ ゴシック" w:eastAsia="ＭＳ ゴシック" w:hAnsi="ＭＳ ゴシック"/>
              </w:rPr>
            </w:pPr>
          </w:p>
          <w:p w:rsidR="008C4EEC" w:rsidRPr="00535894" w:rsidRDefault="008C4EEC" w:rsidP="001D6766">
            <w:pPr>
              <w:spacing w:line="340" w:lineRule="exact"/>
              <w:ind w:left="420" w:hangingChars="200" w:hanging="420"/>
              <w:rPr>
                <w:rFonts w:ascii="ＭＳ ゴシック" w:eastAsia="ＭＳ ゴシック" w:hAnsi="ＭＳ ゴシック"/>
              </w:rPr>
            </w:pPr>
            <w:r w:rsidRPr="00535894">
              <w:rPr>
                <w:rFonts w:ascii="ＭＳ ゴシック" w:eastAsia="ＭＳ ゴシック" w:hAnsi="ＭＳ ゴシック" w:hint="eastAsia"/>
              </w:rPr>
              <w:t>６　埋立て準備</w:t>
            </w:r>
          </w:p>
          <w:p w:rsidR="008C4EEC" w:rsidRPr="00535894" w:rsidRDefault="008C4EEC" w:rsidP="001B363E">
            <w:pPr>
              <w:spacing w:line="340" w:lineRule="exact"/>
              <w:ind w:leftChars="100" w:left="420" w:hangingChars="100" w:hanging="210"/>
              <w:jc w:val="left"/>
            </w:pPr>
            <w:r w:rsidRPr="00535894">
              <w:rPr>
                <w:rFonts w:hint="eastAsia"/>
              </w:rPr>
              <w:t>①　地山勾配が１：４以上の傾斜地に埋立て等行う場合は、埋立て等土砂が滑らないように、現地盤に幅１ｍ以上の段切りを施工</w:t>
            </w:r>
            <w:r w:rsidRPr="00535894">
              <w:rPr>
                <w:rFonts w:asciiTheme="minorEastAsia" w:eastAsiaTheme="minorEastAsia" w:hAnsiTheme="minorEastAsia" w:hint="eastAsia"/>
              </w:rPr>
              <w:t>（</w:t>
            </w:r>
            <w:r w:rsidR="00957811" w:rsidRPr="00535894">
              <w:rPr>
                <w:rFonts w:asciiTheme="minorEastAsia" w:eastAsiaTheme="minorEastAsia" w:hAnsiTheme="minorEastAsia" w:hint="eastAsia"/>
              </w:rPr>
              <w:t>Ｐ</w:t>
            </w:r>
            <w:r w:rsidR="003F16CE" w:rsidRPr="00535894">
              <w:rPr>
                <w:rFonts w:asciiTheme="minorEastAsia" w:eastAsiaTheme="minorEastAsia" w:hAnsiTheme="minorEastAsia" w:hint="eastAsia"/>
              </w:rPr>
              <w:t>２１</w:t>
            </w:r>
            <w:r w:rsidRPr="00535894">
              <w:rPr>
                <w:rFonts w:hint="eastAsia"/>
              </w:rPr>
              <w:t xml:space="preserve"> </w:t>
            </w:r>
            <w:r w:rsidRPr="00535894">
              <w:rPr>
                <w:rFonts w:hint="eastAsia"/>
              </w:rPr>
              <w:t>図－２参照）する。</w:t>
            </w:r>
          </w:p>
          <w:p w:rsidR="001B363E" w:rsidRPr="00535894" w:rsidRDefault="008C4EEC" w:rsidP="001B363E">
            <w:pPr>
              <w:spacing w:line="340" w:lineRule="exact"/>
              <w:ind w:leftChars="100" w:left="420" w:hangingChars="100" w:hanging="210"/>
              <w:jc w:val="left"/>
              <w:rPr>
                <w:strike/>
              </w:rPr>
            </w:pPr>
            <w:r w:rsidRPr="00535894">
              <w:rPr>
                <w:rFonts w:hint="eastAsia"/>
              </w:rPr>
              <w:t>②</w:t>
            </w:r>
            <w:r w:rsidRPr="00535894">
              <w:rPr>
                <w:rFonts w:hint="eastAsia"/>
              </w:rPr>
              <w:t xml:space="preserve">  </w:t>
            </w:r>
            <w:r w:rsidRPr="00535894">
              <w:rPr>
                <w:rFonts w:hint="eastAsia"/>
              </w:rPr>
              <w:t>許可を受けた施工計画に合わせ、盛土の計画高、盛土又は切り土の計画法面勾配等を示す丁張りを要所に設置する。</w:t>
            </w:r>
          </w:p>
          <w:p w:rsidR="008C4EEC" w:rsidRPr="00535894" w:rsidRDefault="008C4EEC" w:rsidP="001B363E">
            <w:pPr>
              <w:spacing w:line="340" w:lineRule="exact"/>
              <w:ind w:leftChars="200" w:left="420" w:firstLineChars="100" w:firstLine="210"/>
              <w:jc w:val="left"/>
              <w:rPr>
                <w:strike/>
              </w:rPr>
            </w:pPr>
            <w:r w:rsidRPr="00535894">
              <w:rPr>
                <w:rFonts w:hint="eastAsia"/>
              </w:rPr>
              <w:t>また、施工中の立入検査、完了時の完了検査に備えて、可能な限り事業完了まで存置する（設置に当たっては、事業完了まで存置することを考慮の上、設置場所を設定する。）。</w:t>
            </w:r>
          </w:p>
          <w:p w:rsidR="008C4EEC" w:rsidRPr="00535894" w:rsidRDefault="008C4EEC" w:rsidP="00D33EFB">
            <w:pPr>
              <w:spacing w:line="160" w:lineRule="exact"/>
              <w:ind w:left="420" w:hangingChars="200" w:hanging="420"/>
              <w:rPr>
                <w:rFonts w:ascii="ＭＳ ゴシック" w:eastAsia="ＭＳ ゴシック" w:hAnsi="ＭＳ ゴシック"/>
              </w:rPr>
            </w:pPr>
          </w:p>
          <w:p w:rsidR="008C4EEC" w:rsidRPr="00535894" w:rsidRDefault="008C4EEC" w:rsidP="001D6766">
            <w:pPr>
              <w:spacing w:line="340" w:lineRule="exact"/>
              <w:ind w:left="420" w:hangingChars="200" w:hanging="420"/>
              <w:rPr>
                <w:rFonts w:ascii="ＭＳ ゴシック" w:eastAsia="ＭＳ ゴシック" w:hAnsi="ＭＳ ゴシック"/>
              </w:rPr>
            </w:pPr>
            <w:r w:rsidRPr="00535894">
              <w:rPr>
                <w:rFonts w:ascii="ＭＳ ゴシック" w:eastAsia="ＭＳ ゴシック" w:hAnsi="ＭＳ ゴシック" w:hint="eastAsia"/>
              </w:rPr>
              <w:t>７　埋立て工</w:t>
            </w:r>
          </w:p>
          <w:p w:rsidR="008C4EEC" w:rsidRPr="00535894" w:rsidRDefault="008C4EEC" w:rsidP="001B363E">
            <w:pPr>
              <w:spacing w:line="340" w:lineRule="exact"/>
              <w:ind w:leftChars="100" w:left="420" w:hangingChars="100" w:hanging="210"/>
              <w:jc w:val="left"/>
            </w:pPr>
            <w:r w:rsidRPr="00535894">
              <w:rPr>
                <w:rFonts w:hint="eastAsia"/>
              </w:rPr>
              <w:t>①　埋立て等の締め固めは、ブルドーザー又はバックホーで施工し、１層を３０ｃｍ程度で層状に施工しながら、法面を整形する。</w:t>
            </w:r>
          </w:p>
          <w:p w:rsidR="008C4EEC" w:rsidRPr="00535894" w:rsidRDefault="008C4EEC" w:rsidP="001B363E">
            <w:pPr>
              <w:spacing w:line="340" w:lineRule="exact"/>
              <w:ind w:firstLineChars="100" w:firstLine="210"/>
            </w:pPr>
            <w:r w:rsidRPr="00535894">
              <w:rPr>
                <w:rFonts w:hint="eastAsia"/>
              </w:rPr>
              <w:t>②　法面は、埋立て等高さ（法面の最下部から最上部までの高さ）５ｍ以下の場合は</w:t>
            </w:r>
          </w:p>
          <w:p w:rsidR="008C4EEC" w:rsidRPr="00535894" w:rsidRDefault="008C4EEC" w:rsidP="001D6766">
            <w:pPr>
              <w:pStyle w:val="a4"/>
              <w:spacing w:line="340" w:lineRule="exact"/>
              <w:ind w:leftChars="0" w:left="210" w:firstLineChars="200" w:firstLine="420"/>
              <w:jc w:val="left"/>
            </w:pPr>
            <w:r w:rsidRPr="00535894">
              <w:rPr>
                <w:rFonts w:hint="eastAsia"/>
              </w:rPr>
              <w:t>１：１．８勾配以上、５ｍを超え１０ｍ以下の場合は１：２．０勾配以上で整形する。</w:t>
            </w:r>
          </w:p>
          <w:p w:rsidR="008C4EEC" w:rsidRPr="00535894" w:rsidRDefault="008C4EEC" w:rsidP="001B363E">
            <w:pPr>
              <w:spacing w:line="340" w:lineRule="exact"/>
              <w:ind w:leftChars="100" w:left="420" w:hangingChars="100" w:hanging="210"/>
              <w:jc w:val="left"/>
            </w:pPr>
            <w:r w:rsidRPr="00535894">
              <w:rPr>
                <w:rFonts w:hint="eastAsia"/>
              </w:rPr>
              <w:t>③　埋立て等高さ（法面の最下部から最上部までの高さ）５ｍごとに幅１ｍ以上の小段を設けるとともに、小段には水が溜まらないよう、５％程度の勾配を設ける。</w:t>
            </w:r>
          </w:p>
          <w:p w:rsidR="008C4EEC" w:rsidRPr="00535894" w:rsidRDefault="008C4EEC" w:rsidP="001B363E">
            <w:pPr>
              <w:spacing w:line="340" w:lineRule="exact"/>
              <w:ind w:leftChars="100" w:left="420" w:hangingChars="100" w:hanging="210"/>
            </w:pPr>
            <w:r w:rsidRPr="00535894">
              <w:rPr>
                <w:rFonts w:hint="eastAsia"/>
              </w:rPr>
              <w:t>④　日頃から搬入された土砂等の量がわかるように「特定事業施工管理台帳（様式第１７号）」を記帳する。</w:t>
            </w:r>
          </w:p>
          <w:p w:rsidR="008C4EEC" w:rsidRPr="00535894" w:rsidRDefault="008C4EEC" w:rsidP="001B363E">
            <w:pPr>
              <w:spacing w:line="340" w:lineRule="exact"/>
              <w:ind w:firstLineChars="100" w:firstLine="210"/>
              <w:jc w:val="left"/>
            </w:pPr>
            <w:r w:rsidRPr="00535894">
              <w:rPr>
                <w:rFonts w:hint="eastAsia"/>
              </w:rPr>
              <w:t>⑤　要所ごとに写真撮影を行う。</w:t>
            </w:r>
          </w:p>
          <w:p w:rsidR="008C4EEC" w:rsidRPr="00535894" w:rsidRDefault="008C4EEC" w:rsidP="001B363E">
            <w:pPr>
              <w:spacing w:line="340" w:lineRule="exact"/>
              <w:ind w:leftChars="100" w:left="420" w:hangingChars="100" w:hanging="210"/>
              <w:jc w:val="left"/>
            </w:pPr>
            <w:r w:rsidRPr="00535894">
              <w:rPr>
                <w:rFonts w:hint="eastAsia"/>
              </w:rPr>
              <w:t>⑥　埋立工については、以上のことを繰り返し、必要に応じて埋立て等法面保護のため、緑化等の法面保護工を施工する。</w:t>
            </w:r>
          </w:p>
          <w:p w:rsidR="008C4EEC" w:rsidRPr="00535894" w:rsidRDefault="008C4EEC" w:rsidP="00D33EFB">
            <w:pPr>
              <w:spacing w:line="160" w:lineRule="exact"/>
              <w:ind w:left="420" w:hangingChars="200" w:hanging="420"/>
              <w:rPr>
                <w:rFonts w:ascii="ＭＳ ゴシック" w:eastAsia="ＭＳ ゴシック" w:hAnsi="ＭＳ ゴシック"/>
                <w:szCs w:val="21"/>
              </w:rPr>
            </w:pPr>
          </w:p>
          <w:p w:rsidR="008C4EEC" w:rsidRPr="00535894" w:rsidRDefault="008C4EEC" w:rsidP="001D6766">
            <w:pPr>
              <w:spacing w:line="340" w:lineRule="exact"/>
              <w:jc w:val="left"/>
              <w:rPr>
                <w:rFonts w:ascii="ＭＳ ゴシック" w:eastAsia="ＭＳ ゴシック" w:hAnsi="ＭＳ ゴシック"/>
                <w:sz w:val="24"/>
                <w:szCs w:val="24"/>
              </w:rPr>
            </w:pPr>
            <w:r w:rsidRPr="00535894">
              <w:rPr>
                <w:rFonts w:ascii="ＭＳ ゴシック" w:eastAsia="ＭＳ ゴシック" w:hAnsi="ＭＳ ゴシック" w:hint="eastAsia"/>
                <w:szCs w:val="21"/>
              </w:rPr>
              <w:t>８　排水施設工、擁壁工</w:t>
            </w:r>
            <w:r w:rsidRPr="00535894">
              <w:rPr>
                <w:rFonts w:ascii="ＭＳ ゴシック" w:eastAsia="ＭＳ ゴシック" w:hAnsi="ＭＳ ゴシック" w:hint="eastAsia"/>
                <w:sz w:val="24"/>
                <w:szCs w:val="24"/>
              </w:rPr>
              <w:t xml:space="preserve"> 　</w:t>
            </w:r>
          </w:p>
          <w:p w:rsidR="008C4EEC" w:rsidRPr="00535894" w:rsidRDefault="008C4EEC" w:rsidP="001B363E">
            <w:pPr>
              <w:spacing w:line="340" w:lineRule="exact"/>
              <w:ind w:leftChars="100" w:left="420" w:hangingChars="100" w:hanging="210"/>
              <w:jc w:val="left"/>
              <w:rPr>
                <w:rFonts w:ascii="ＭＳ 明朝" w:hAnsi="ＭＳ 明朝"/>
                <w:szCs w:val="21"/>
              </w:rPr>
            </w:pPr>
            <w:r w:rsidRPr="00535894">
              <w:rPr>
                <w:rFonts w:ascii="ＭＳ 明朝" w:hAnsi="ＭＳ 明朝" w:hint="eastAsia"/>
                <w:szCs w:val="21"/>
              </w:rPr>
              <w:t>①　湧水の多い土地に土砂等による埋立て等を行う場合は、有孔管等による排水施設を設ける。また、雨水等を適切に排水しなければ埋立て等を行う土砂等が流出し、又は災害が発生するおそれがある場合は、十分な能力及び構造を有する排水施設を設ける。</w:t>
            </w:r>
          </w:p>
          <w:p w:rsidR="008C4EEC" w:rsidRPr="00535894" w:rsidRDefault="008C4EEC" w:rsidP="001B363E">
            <w:pPr>
              <w:spacing w:line="340" w:lineRule="exact"/>
              <w:ind w:leftChars="100" w:left="420" w:hangingChars="100" w:hanging="210"/>
              <w:jc w:val="left"/>
              <w:rPr>
                <w:rFonts w:ascii="ＭＳ 明朝" w:hAnsi="ＭＳ 明朝"/>
                <w:szCs w:val="21"/>
              </w:rPr>
            </w:pPr>
            <w:r w:rsidRPr="00535894">
              <w:rPr>
                <w:rFonts w:ascii="ＭＳ 明朝" w:hAnsi="ＭＳ 明朝" w:hint="eastAsia"/>
                <w:szCs w:val="21"/>
              </w:rPr>
              <w:t>②　擁壁等を設ける場合は、</w:t>
            </w:r>
            <w:r w:rsidR="003F16CE" w:rsidRPr="00535894">
              <w:rPr>
                <w:rFonts w:ascii="ＭＳ 明朝" w:hAnsi="ＭＳ 明朝" w:hint="eastAsia"/>
                <w:szCs w:val="21"/>
              </w:rPr>
              <w:t>宅地造成等規制法</w:t>
            </w:r>
            <w:r w:rsidRPr="00535894">
              <w:rPr>
                <w:rFonts w:ascii="ＭＳ 明朝" w:hAnsi="ＭＳ 明朝" w:hint="eastAsia"/>
                <w:szCs w:val="21"/>
              </w:rPr>
              <w:t>施行令第６条から第</w:t>
            </w:r>
            <w:r w:rsidR="00BD7E2A" w:rsidRPr="00535894">
              <w:rPr>
                <w:rFonts w:ascii="ＭＳ 明朝" w:hAnsi="ＭＳ 明朝" w:hint="eastAsia"/>
                <w:szCs w:val="21"/>
              </w:rPr>
              <w:t>１０</w:t>
            </w:r>
            <w:r w:rsidRPr="00535894">
              <w:rPr>
                <w:rFonts w:ascii="ＭＳ 明朝" w:hAnsi="ＭＳ 明朝" w:hint="eastAsia"/>
                <w:szCs w:val="21"/>
              </w:rPr>
              <w:t>条までの規定を遵守する。</w:t>
            </w:r>
          </w:p>
          <w:p w:rsidR="008C4EEC" w:rsidRPr="00535894" w:rsidRDefault="008C4EEC" w:rsidP="00D33EFB">
            <w:pPr>
              <w:spacing w:line="160" w:lineRule="exact"/>
              <w:ind w:left="420" w:hangingChars="200" w:hanging="420"/>
              <w:rPr>
                <w:rFonts w:ascii="ＭＳ ゴシック" w:eastAsia="ＭＳ ゴシック" w:hAnsi="ＭＳ ゴシック"/>
                <w:szCs w:val="21"/>
              </w:rPr>
            </w:pPr>
          </w:p>
          <w:p w:rsidR="008C4EEC" w:rsidRPr="00535894" w:rsidRDefault="008C4EEC" w:rsidP="001D6766">
            <w:pPr>
              <w:spacing w:line="340" w:lineRule="exact"/>
              <w:jc w:val="left"/>
              <w:rPr>
                <w:rFonts w:ascii="ＭＳ ゴシック" w:eastAsia="ＭＳ ゴシック" w:hAnsi="ＭＳ ゴシック"/>
                <w:szCs w:val="21"/>
              </w:rPr>
            </w:pPr>
            <w:r w:rsidRPr="00535894">
              <w:rPr>
                <w:rFonts w:ascii="ＭＳ ゴシック" w:eastAsia="ＭＳ ゴシック" w:hAnsi="ＭＳ ゴシック" w:hint="eastAsia"/>
                <w:szCs w:val="21"/>
              </w:rPr>
              <w:t>９　完了</w:t>
            </w:r>
          </w:p>
          <w:p w:rsidR="008C4EEC" w:rsidRPr="00535894" w:rsidRDefault="008C4EEC" w:rsidP="001D6766">
            <w:pPr>
              <w:ind w:firstLineChars="200" w:firstLine="420"/>
              <w:jc w:val="left"/>
              <w:rPr>
                <w:rFonts w:hAnsi="Times New Roman"/>
                <w:b/>
                <w:spacing w:val="2"/>
                <w:sz w:val="24"/>
                <w:szCs w:val="24"/>
              </w:rPr>
            </w:pPr>
            <w:r w:rsidRPr="00535894">
              <w:rPr>
                <w:rFonts w:hint="eastAsia"/>
              </w:rPr>
              <w:t>特定事業を完了した日から１０日以内に</w:t>
            </w:r>
            <w:r w:rsidRPr="00535894">
              <w:rPr>
                <w:rFonts w:hint="eastAsia"/>
                <w:szCs w:val="21"/>
              </w:rPr>
              <w:t>特定事業完了届出書</w:t>
            </w:r>
            <w:r w:rsidR="00526665" w:rsidRPr="00535894">
              <w:rPr>
                <w:rFonts w:hint="eastAsia"/>
                <w:szCs w:val="21"/>
              </w:rPr>
              <w:t>(</w:t>
            </w:r>
            <w:r w:rsidRPr="00535894">
              <w:rPr>
                <w:rFonts w:hint="eastAsia"/>
              </w:rPr>
              <w:t>様式第１３号</w:t>
            </w:r>
            <w:r w:rsidR="00526665" w:rsidRPr="00535894">
              <w:rPr>
                <w:rFonts w:hint="eastAsia"/>
              </w:rPr>
              <w:t>)</w:t>
            </w:r>
            <w:r w:rsidRPr="00535894">
              <w:rPr>
                <w:rFonts w:hint="eastAsia"/>
              </w:rPr>
              <w:t>を提出する。</w:t>
            </w:r>
          </w:p>
          <w:p w:rsidR="008C4EEC" w:rsidRPr="00535894" w:rsidRDefault="008C4EEC" w:rsidP="00D33EFB">
            <w:pPr>
              <w:spacing w:line="160" w:lineRule="exact"/>
              <w:ind w:left="420" w:hangingChars="200" w:hanging="420"/>
              <w:rPr>
                <w:rFonts w:ascii="ＭＳ ゴシック" w:eastAsia="ＭＳ ゴシック" w:hAnsi="ＭＳ ゴシック"/>
                <w:szCs w:val="21"/>
              </w:rPr>
            </w:pPr>
          </w:p>
          <w:p w:rsidR="001B363E" w:rsidRPr="00535894" w:rsidRDefault="008C4EEC" w:rsidP="001B363E">
            <w:pPr>
              <w:spacing w:line="340" w:lineRule="exact"/>
              <w:jc w:val="left"/>
              <w:rPr>
                <w:rFonts w:ascii="ＭＳ ゴシック" w:eastAsia="ＭＳ ゴシック" w:hAnsi="ＭＳ ゴシック"/>
                <w:szCs w:val="21"/>
              </w:rPr>
            </w:pPr>
            <w:r w:rsidRPr="00535894">
              <w:rPr>
                <w:rFonts w:ascii="ＭＳ ゴシック" w:eastAsia="ＭＳ ゴシック" w:hAnsi="ＭＳ ゴシック" w:hint="eastAsia"/>
                <w:szCs w:val="21"/>
              </w:rPr>
              <w:t>１０　事業の完了、廃止、休止、変更</w:t>
            </w:r>
          </w:p>
          <w:p w:rsidR="001B363E" w:rsidRPr="00535894" w:rsidRDefault="00E42929" w:rsidP="001B363E">
            <w:pPr>
              <w:spacing w:line="340" w:lineRule="exact"/>
              <w:ind w:leftChars="100" w:left="210" w:firstLineChars="100" w:firstLine="210"/>
              <w:jc w:val="left"/>
              <w:rPr>
                <w:rFonts w:ascii="ＭＳ ゴシック" w:eastAsia="ＭＳ ゴシック" w:hAnsi="ＭＳ ゴシック"/>
                <w:szCs w:val="21"/>
              </w:rPr>
            </w:pPr>
            <w:r w:rsidRPr="00535894">
              <w:rPr>
                <w:rFonts w:ascii="ＭＳ 明朝" w:hAnsi="ＭＳ 明朝" w:hint="eastAsia"/>
                <w:szCs w:val="21"/>
              </w:rPr>
              <w:t>特定事業を完了その他廃止、又は</w:t>
            </w:r>
            <w:r w:rsidR="008C4EEC" w:rsidRPr="00535894">
              <w:rPr>
                <w:rFonts w:ascii="ＭＳ 明朝" w:hAnsi="ＭＳ 明朝" w:hint="eastAsia"/>
                <w:szCs w:val="21"/>
              </w:rPr>
              <w:t>休止等したときは、</w:t>
            </w:r>
            <w:r w:rsidR="008C4EEC" w:rsidRPr="00535894">
              <w:rPr>
                <w:rFonts w:hint="eastAsia"/>
                <w:szCs w:val="21"/>
              </w:rPr>
              <w:t>特定事業完了届書（様式第１３号）</w:t>
            </w:r>
            <w:r w:rsidR="001B363E" w:rsidRPr="00535894">
              <w:rPr>
                <w:rFonts w:hint="eastAsia"/>
                <w:szCs w:val="21"/>
              </w:rPr>
              <w:t>又は</w:t>
            </w:r>
            <w:r w:rsidR="008C4EEC" w:rsidRPr="00535894">
              <w:rPr>
                <w:rFonts w:hint="eastAsia"/>
                <w:szCs w:val="21"/>
              </w:rPr>
              <w:t>特定事業廃止（休止）届出書（様式第１４号）を、完了、廃止又は休止した日から１０日以内に提出する。</w:t>
            </w:r>
          </w:p>
          <w:p w:rsidR="008C4EEC" w:rsidRPr="00535894" w:rsidRDefault="008C4EEC" w:rsidP="001B363E">
            <w:pPr>
              <w:spacing w:line="340" w:lineRule="exact"/>
              <w:ind w:leftChars="100" w:left="210" w:firstLineChars="100" w:firstLine="210"/>
              <w:jc w:val="left"/>
              <w:rPr>
                <w:rFonts w:ascii="ＭＳ ゴシック" w:eastAsia="ＭＳ ゴシック" w:hAnsi="ＭＳ ゴシック"/>
                <w:szCs w:val="21"/>
              </w:rPr>
            </w:pPr>
            <w:r w:rsidRPr="00535894">
              <w:rPr>
                <w:rFonts w:ascii="ＭＳ 明朝" w:hAnsi="ＭＳ 明朝" w:hint="eastAsia"/>
                <w:szCs w:val="21"/>
              </w:rPr>
              <w:t>また</w:t>
            </w:r>
            <w:r w:rsidR="009B553F" w:rsidRPr="00535894">
              <w:rPr>
                <w:rFonts w:ascii="ＭＳ 明朝" w:hAnsi="ＭＳ 明朝" w:hint="eastAsia"/>
                <w:szCs w:val="21"/>
              </w:rPr>
              <w:t>､</w:t>
            </w:r>
            <w:r w:rsidRPr="00535894">
              <w:rPr>
                <w:rFonts w:ascii="ＭＳ 明朝" w:hAnsi="ＭＳ 明朝" w:hint="eastAsia"/>
                <w:szCs w:val="21"/>
              </w:rPr>
              <w:t>事業の完了</w:t>
            </w:r>
            <w:r w:rsidR="009B553F" w:rsidRPr="00535894">
              <w:rPr>
                <w:rFonts w:ascii="ＭＳ 明朝" w:hAnsi="ＭＳ 明朝" w:hint="eastAsia"/>
                <w:szCs w:val="21"/>
              </w:rPr>
              <w:t>､</w:t>
            </w:r>
            <w:r w:rsidRPr="00535894">
              <w:rPr>
                <w:rFonts w:ascii="ＭＳ 明朝" w:hAnsi="ＭＳ 明朝" w:hint="eastAsia"/>
                <w:szCs w:val="21"/>
              </w:rPr>
              <w:t>廃止</w:t>
            </w:r>
            <w:r w:rsidR="009B553F" w:rsidRPr="00535894">
              <w:rPr>
                <w:rFonts w:ascii="ＭＳ 明朝" w:hAnsi="ＭＳ 明朝" w:hint="eastAsia"/>
                <w:szCs w:val="21"/>
              </w:rPr>
              <w:t>､</w:t>
            </w:r>
            <w:r w:rsidRPr="00535894">
              <w:rPr>
                <w:rFonts w:ascii="ＭＳ 明朝" w:hAnsi="ＭＳ 明朝" w:hint="eastAsia"/>
                <w:szCs w:val="21"/>
              </w:rPr>
              <w:t>休止に伴い</w:t>
            </w:r>
            <w:r w:rsidR="009B553F" w:rsidRPr="00535894">
              <w:rPr>
                <w:rFonts w:ascii="ＭＳ 明朝" w:hAnsi="ＭＳ 明朝" w:hint="eastAsia"/>
                <w:szCs w:val="21"/>
              </w:rPr>
              <w:t>､</w:t>
            </w:r>
            <w:r w:rsidRPr="00535894">
              <w:rPr>
                <w:rFonts w:hint="eastAsia"/>
              </w:rPr>
              <w:t>特定事業の期間の短縮及び特定事業区域に搬入する土砂等の数量減があった場合は</w:t>
            </w:r>
            <w:r w:rsidR="00094DC8" w:rsidRPr="00535894">
              <w:rPr>
                <w:rFonts w:hint="eastAsia"/>
              </w:rPr>
              <w:t>､</w:t>
            </w:r>
            <w:r w:rsidRPr="00535894">
              <w:rPr>
                <w:rFonts w:hint="eastAsia"/>
                <w:szCs w:val="21"/>
              </w:rPr>
              <w:t>特定事業軽微変更届出書</w:t>
            </w:r>
            <w:r w:rsidR="009B553F" w:rsidRPr="00535894">
              <w:rPr>
                <w:rFonts w:hint="eastAsia"/>
                <w:szCs w:val="21"/>
              </w:rPr>
              <w:t>（</w:t>
            </w:r>
            <w:r w:rsidRPr="00535894">
              <w:rPr>
                <w:rFonts w:hint="eastAsia"/>
                <w:szCs w:val="21"/>
              </w:rPr>
              <w:t>様式第７号</w:t>
            </w:r>
            <w:r w:rsidR="009B553F" w:rsidRPr="00535894">
              <w:rPr>
                <w:rFonts w:hint="eastAsia"/>
                <w:szCs w:val="21"/>
              </w:rPr>
              <w:t>）</w:t>
            </w:r>
            <w:r w:rsidRPr="00535894">
              <w:rPr>
                <w:rFonts w:hint="eastAsia"/>
                <w:szCs w:val="21"/>
              </w:rPr>
              <w:t>を市長に提出する</w:t>
            </w:r>
            <w:r w:rsidR="00526665" w:rsidRPr="00535894">
              <w:rPr>
                <w:rFonts w:hint="eastAsia"/>
                <w:szCs w:val="21"/>
              </w:rPr>
              <w:t>。</w:t>
            </w:r>
          </w:p>
          <w:p w:rsidR="008C4EEC" w:rsidRPr="00535894" w:rsidRDefault="008C4EEC" w:rsidP="00526665">
            <w:pPr>
              <w:ind w:leftChars="100" w:left="210" w:firstLineChars="100" w:firstLine="210"/>
              <w:jc w:val="left"/>
              <w:rPr>
                <w:szCs w:val="21"/>
              </w:rPr>
            </w:pPr>
            <w:r w:rsidRPr="00535894">
              <w:rPr>
                <w:rFonts w:hint="eastAsia"/>
                <w:szCs w:val="21"/>
              </w:rPr>
              <w:t>軽微変更に該当しない事業計画に変更があった場合は、特定事業変更許可申請書（様式第６号を提出し許可承認を受ける。</w:t>
            </w:r>
          </w:p>
          <w:p w:rsidR="00D33EFB" w:rsidRPr="00535894" w:rsidRDefault="00D33EFB" w:rsidP="00D33EFB">
            <w:pPr>
              <w:jc w:val="left"/>
              <w:rPr>
                <w:szCs w:val="21"/>
              </w:rPr>
            </w:pPr>
          </w:p>
          <w:p w:rsidR="00D33EFB" w:rsidRPr="00535894" w:rsidRDefault="00D33EFB" w:rsidP="00D33EFB">
            <w:pPr>
              <w:jc w:val="left"/>
              <w:rPr>
                <w:szCs w:val="21"/>
              </w:rPr>
            </w:pPr>
          </w:p>
          <w:p w:rsidR="00D33EFB" w:rsidRPr="00535894" w:rsidRDefault="00D33EFB" w:rsidP="00D33EFB">
            <w:pPr>
              <w:jc w:val="left"/>
              <w:rPr>
                <w:rFonts w:ascii="ＭＳ 明朝" w:hAnsi="ＭＳ 明朝"/>
                <w:szCs w:val="21"/>
              </w:rPr>
            </w:pPr>
          </w:p>
          <w:p w:rsidR="00D33EFB" w:rsidRPr="00535894" w:rsidRDefault="00D33EFB" w:rsidP="00D33EFB">
            <w:pPr>
              <w:spacing w:line="160" w:lineRule="exact"/>
              <w:rPr>
                <w:b/>
                <w:sz w:val="24"/>
                <w:szCs w:val="24"/>
              </w:rPr>
            </w:pPr>
          </w:p>
          <w:p w:rsidR="008C4EEC" w:rsidRPr="00535894" w:rsidRDefault="008C4EEC" w:rsidP="001D6766">
            <w:r w:rsidRPr="00535894">
              <w:rPr>
                <w:rFonts w:hint="eastAsia"/>
                <w:b/>
                <w:sz w:val="24"/>
                <w:szCs w:val="24"/>
              </w:rPr>
              <w:t>【技術上の基準】</w:t>
            </w:r>
            <w:r w:rsidRPr="00535894">
              <w:rPr>
                <w:rFonts w:hint="eastAsia"/>
                <w:sz w:val="24"/>
                <w:szCs w:val="24"/>
              </w:rPr>
              <w:t>（</w:t>
            </w:r>
            <w:r w:rsidRPr="00535894">
              <w:rPr>
                <w:rFonts w:hint="eastAsia"/>
              </w:rPr>
              <w:t>規則別表第２）</w:t>
            </w:r>
          </w:p>
          <w:p w:rsidR="008C4EEC" w:rsidRPr="00535894" w:rsidRDefault="008C4EEC" w:rsidP="001D6766">
            <w:pPr>
              <w:spacing w:line="200" w:lineRule="exact"/>
              <w:ind w:left="210" w:hangingChars="100" w:hanging="210"/>
            </w:pPr>
          </w:p>
          <w:p w:rsidR="008C4EEC" w:rsidRPr="00535894" w:rsidRDefault="008C4EEC" w:rsidP="001D6766">
            <w:pPr>
              <w:ind w:left="210" w:hangingChars="100" w:hanging="210"/>
            </w:pPr>
            <w:r w:rsidRPr="00535894">
              <w:rPr>
                <w:rFonts w:hint="eastAsia"/>
              </w:rPr>
              <w:t>１　土砂等埋立等区域の地盤に滑りやすい土質の層があるときは、その地盤に滑りが生じないように、くい打ち、土の置き換えその他の措置を行う。</w:t>
            </w:r>
          </w:p>
          <w:p w:rsidR="008C4EEC" w:rsidRPr="00535894" w:rsidRDefault="008C4EEC" w:rsidP="001D6766">
            <w:pPr>
              <w:spacing w:line="200" w:lineRule="exact"/>
              <w:ind w:left="210" w:hangingChars="100" w:hanging="210"/>
            </w:pPr>
          </w:p>
          <w:p w:rsidR="008C4EEC" w:rsidRPr="00535894" w:rsidRDefault="008C4EEC" w:rsidP="001D6766">
            <w:pPr>
              <w:ind w:left="210" w:hangingChars="100" w:hanging="210"/>
            </w:pPr>
            <w:r w:rsidRPr="00535894">
              <w:rPr>
                <w:rFonts w:hint="eastAsia"/>
              </w:rPr>
              <w:t xml:space="preserve">２　</w:t>
            </w:r>
            <w:r w:rsidR="008707DF" w:rsidRPr="00535894">
              <w:rPr>
                <w:rFonts w:hint="eastAsia"/>
              </w:rPr>
              <w:t>地山の勾配が１：４以上の傾斜</w:t>
            </w:r>
            <w:r w:rsidRPr="00535894">
              <w:rPr>
                <w:rFonts w:hint="eastAsia"/>
              </w:rPr>
              <w:t>地において、施工する前の地盤と埋立て等をされる土砂等との接する面が滑り面とならないように当該地盤の斜面に</w:t>
            </w:r>
            <w:r w:rsidR="008707DF" w:rsidRPr="00535894">
              <w:rPr>
                <w:rFonts w:hint="eastAsia"/>
              </w:rPr>
              <w:t>幅１ｍ以上の</w:t>
            </w:r>
            <w:r w:rsidRPr="00535894">
              <w:rPr>
                <w:rFonts w:hint="eastAsia"/>
              </w:rPr>
              <w:t>段切り等の措置を行う。</w:t>
            </w:r>
          </w:p>
          <w:p w:rsidR="008C4EEC" w:rsidRPr="00535894" w:rsidRDefault="008C4EEC" w:rsidP="001D6766">
            <w:pPr>
              <w:spacing w:line="200" w:lineRule="exact"/>
            </w:pPr>
          </w:p>
          <w:p w:rsidR="008C4EEC" w:rsidRPr="00535894" w:rsidRDefault="008C4EEC" w:rsidP="001D6766">
            <w:r w:rsidRPr="00535894">
              <w:rPr>
                <w:rFonts w:hint="eastAsia"/>
              </w:rPr>
              <w:t>３　土砂等による埋立て等の高さ及び法面の勾配は、次の表のとおりとする。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4935"/>
            </w:tblGrid>
            <w:tr w:rsidR="00535894" w:rsidRPr="00535894" w:rsidTr="001D6766">
              <w:trPr>
                <w:trHeight w:val="524"/>
                <w:jc w:val="center"/>
              </w:trPr>
              <w:tc>
                <w:tcPr>
                  <w:tcW w:w="3040" w:type="dxa"/>
                  <w:shd w:val="clear" w:color="auto" w:fill="auto"/>
                  <w:vAlign w:val="center"/>
                </w:tcPr>
                <w:p w:rsidR="008C4EEC" w:rsidRPr="00535894" w:rsidRDefault="008C4EEC" w:rsidP="001D6766">
                  <w:pPr>
                    <w:jc w:val="center"/>
                  </w:pPr>
                  <w:r w:rsidRPr="00535894">
                    <w:rPr>
                      <w:rFonts w:hint="eastAsia"/>
                    </w:rPr>
                    <w:t>土砂等による埋立て等の高さ</w:t>
                  </w:r>
                </w:p>
              </w:tc>
              <w:tc>
                <w:tcPr>
                  <w:tcW w:w="4935" w:type="dxa"/>
                  <w:shd w:val="clear" w:color="auto" w:fill="auto"/>
                  <w:vAlign w:val="center"/>
                </w:tcPr>
                <w:p w:rsidR="008C4EEC" w:rsidRPr="00535894" w:rsidRDefault="008C4EEC" w:rsidP="001D6766">
                  <w:pPr>
                    <w:jc w:val="center"/>
                  </w:pPr>
                  <w:r w:rsidRPr="00535894">
                    <w:rPr>
                      <w:rFonts w:hint="eastAsia"/>
                    </w:rPr>
                    <w:t>法面の勾配</w:t>
                  </w:r>
                </w:p>
              </w:tc>
            </w:tr>
            <w:tr w:rsidR="00535894" w:rsidRPr="00535894" w:rsidTr="001D6766">
              <w:trPr>
                <w:trHeight w:val="713"/>
                <w:jc w:val="center"/>
              </w:trPr>
              <w:tc>
                <w:tcPr>
                  <w:tcW w:w="3040" w:type="dxa"/>
                  <w:shd w:val="clear" w:color="auto" w:fill="auto"/>
                  <w:vAlign w:val="center"/>
                </w:tcPr>
                <w:p w:rsidR="008C4EEC" w:rsidRPr="00535894" w:rsidRDefault="008C4EEC" w:rsidP="001D6766">
                  <w:pPr>
                    <w:snapToGrid w:val="0"/>
                  </w:pPr>
                  <w:r w:rsidRPr="00535894">
                    <w:rPr>
                      <w:rFonts w:hint="eastAsia"/>
                    </w:rPr>
                    <w:t>安定計算を行い安全が確保される高さ</w:t>
                  </w:r>
                </w:p>
              </w:tc>
              <w:tc>
                <w:tcPr>
                  <w:tcW w:w="4935" w:type="dxa"/>
                  <w:shd w:val="clear" w:color="auto" w:fill="auto"/>
                  <w:vAlign w:val="center"/>
                </w:tcPr>
                <w:p w:rsidR="008C4EEC" w:rsidRPr="00535894" w:rsidRDefault="008C4EEC" w:rsidP="001D6766">
                  <w:r w:rsidRPr="00535894">
                    <w:rPr>
                      <w:rFonts w:hint="eastAsia"/>
                    </w:rPr>
                    <w:t>安定計算を行い、安全が確保される勾配</w:t>
                  </w:r>
                </w:p>
              </w:tc>
            </w:tr>
            <w:tr w:rsidR="00535894" w:rsidRPr="00535894" w:rsidTr="001D6766">
              <w:trPr>
                <w:trHeight w:val="707"/>
                <w:jc w:val="center"/>
              </w:trPr>
              <w:tc>
                <w:tcPr>
                  <w:tcW w:w="3040" w:type="dxa"/>
                  <w:shd w:val="clear" w:color="auto" w:fill="auto"/>
                  <w:vAlign w:val="center"/>
                </w:tcPr>
                <w:p w:rsidR="008C4EEC" w:rsidRPr="00535894" w:rsidRDefault="008C4EEC" w:rsidP="001D6766">
                  <w:r w:rsidRPr="00535894">
                    <w:rPr>
                      <w:rFonts w:hint="eastAsia"/>
                    </w:rPr>
                    <w:t>５ｍを超え１０ｍ以下</w:t>
                  </w:r>
                </w:p>
              </w:tc>
              <w:tc>
                <w:tcPr>
                  <w:tcW w:w="4935" w:type="dxa"/>
                  <w:shd w:val="clear" w:color="auto" w:fill="auto"/>
                  <w:vAlign w:val="center"/>
                </w:tcPr>
                <w:p w:rsidR="008C4EEC" w:rsidRPr="00535894" w:rsidRDefault="008C4EEC" w:rsidP="001D6766">
                  <w:r w:rsidRPr="00535894">
                    <w:rPr>
                      <w:rFonts w:hint="eastAsia"/>
                    </w:rPr>
                    <w:t>垂直１ｍに対する水平距離が２ｍ以上の勾配</w:t>
                  </w:r>
                </w:p>
              </w:tc>
            </w:tr>
            <w:tr w:rsidR="00535894" w:rsidRPr="00535894" w:rsidTr="001D6766">
              <w:trPr>
                <w:trHeight w:val="714"/>
                <w:jc w:val="center"/>
              </w:trPr>
              <w:tc>
                <w:tcPr>
                  <w:tcW w:w="3040" w:type="dxa"/>
                  <w:shd w:val="clear" w:color="auto" w:fill="auto"/>
                  <w:vAlign w:val="center"/>
                </w:tcPr>
                <w:p w:rsidR="008C4EEC" w:rsidRPr="00535894" w:rsidRDefault="008C4EEC" w:rsidP="001D6766">
                  <w:r w:rsidRPr="00535894">
                    <w:rPr>
                      <w:rFonts w:hint="eastAsia"/>
                    </w:rPr>
                    <w:t>５ｍ以下</w:t>
                  </w:r>
                </w:p>
              </w:tc>
              <w:tc>
                <w:tcPr>
                  <w:tcW w:w="4935" w:type="dxa"/>
                  <w:shd w:val="clear" w:color="auto" w:fill="auto"/>
                  <w:vAlign w:val="center"/>
                </w:tcPr>
                <w:p w:rsidR="008C4EEC" w:rsidRPr="00535894" w:rsidRDefault="008C4EEC" w:rsidP="001D6766">
                  <w:r w:rsidRPr="00535894">
                    <w:rPr>
                      <w:rFonts w:hint="eastAsia"/>
                    </w:rPr>
                    <w:t>垂直１ｍに対する水平距離が１．８ｍ以上の勾配</w:t>
                  </w:r>
                </w:p>
              </w:tc>
            </w:tr>
          </w:tbl>
          <w:p w:rsidR="008C4EEC" w:rsidRPr="00535894" w:rsidRDefault="008C4EEC" w:rsidP="001D6766">
            <w:pPr>
              <w:ind w:left="210" w:hangingChars="100" w:hanging="210"/>
              <w:jc w:val="left"/>
              <w:rPr>
                <w:szCs w:val="21"/>
              </w:rPr>
            </w:pPr>
          </w:p>
          <w:p w:rsidR="008C4EEC" w:rsidRPr="00535894" w:rsidRDefault="008C4EEC" w:rsidP="001D6766">
            <w:pPr>
              <w:ind w:left="210" w:hangingChars="100" w:hanging="210"/>
              <w:jc w:val="left"/>
              <w:rPr>
                <w:szCs w:val="21"/>
              </w:rPr>
            </w:pPr>
            <w:r w:rsidRPr="00535894">
              <w:rPr>
                <w:rFonts w:hint="eastAsia"/>
                <w:szCs w:val="21"/>
              </w:rPr>
              <w:t>４　擁壁を用いる場合の当該擁壁の構造は、宅地造成等規制法施行令（昭和３７年政令第１６号）第６条から第１０条までの規定に適合した構造とする。</w:t>
            </w:r>
          </w:p>
          <w:p w:rsidR="008C4EEC" w:rsidRPr="00535894" w:rsidRDefault="008C4EEC" w:rsidP="001D6766">
            <w:pPr>
              <w:spacing w:line="200" w:lineRule="exact"/>
              <w:ind w:left="210" w:hangingChars="100" w:hanging="210"/>
              <w:jc w:val="left"/>
              <w:rPr>
                <w:szCs w:val="21"/>
              </w:rPr>
            </w:pPr>
          </w:p>
          <w:p w:rsidR="008C4EEC" w:rsidRPr="00535894" w:rsidRDefault="008C4EEC" w:rsidP="001D6766">
            <w:pPr>
              <w:ind w:left="210" w:hangingChars="100" w:hanging="210"/>
              <w:jc w:val="left"/>
              <w:rPr>
                <w:szCs w:val="21"/>
              </w:rPr>
            </w:pPr>
            <w:r w:rsidRPr="00535894">
              <w:rPr>
                <w:rFonts w:hint="eastAsia"/>
                <w:szCs w:val="21"/>
              </w:rPr>
              <w:t>５　土砂等による埋立て等の高さが５ｍ以上である場合にあっては、土砂等による埋立て等の高さ５ｍごとに</w:t>
            </w:r>
            <w:r w:rsidR="008707DF" w:rsidRPr="00535894">
              <w:rPr>
                <w:rFonts w:hint="eastAsia"/>
                <w:szCs w:val="21"/>
              </w:rPr>
              <w:t>、水が溜まらないように、５％程度の勾配を設けた</w:t>
            </w:r>
            <w:r w:rsidRPr="00535894">
              <w:rPr>
                <w:rFonts w:hint="eastAsia"/>
                <w:szCs w:val="21"/>
              </w:rPr>
              <w:t>幅１ｍ以上の段を設ける。</w:t>
            </w:r>
          </w:p>
          <w:p w:rsidR="008C4EEC" w:rsidRPr="00535894" w:rsidRDefault="008C4EEC" w:rsidP="001D6766">
            <w:pPr>
              <w:spacing w:line="200" w:lineRule="exact"/>
              <w:ind w:left="210" w:hangingChars="100" w:hanging="210"/>
              <w:jc w:val="left"/>
              <w:rPr>
                <w:szCs w:val="21"/>
              </w:rPr>
            </w:pPr>
          </w:p>
          <w:p w:rsidR="008C4EEC" w:rsidRPr="00535894" w:rsidRDefault="008C4EEC" w:rsidP="001D6766">
            <w:pPr>
              <w:ind w:left="210" w:hangingChars="100" w:hanging="210"/>
              <w:jc w:val="left"/>
              <w:rPr>
                <w:szCs w:val="21"/>
              </w:rPr>
            </w:pPr>
            <w:r w:rsidRPr="00535894">
              <w:rPr>
                <w:rFonts w:hint="eastAsia"/>
                <w:szCs w:val="21"/>
              </w:rPr>
              <w:t>６　土砂等による埋立て等の完了等の後に地盤の緩み、沈下又は崩壊が生じないよう</w:t>
            </w:r>
            <w:r w:rsidR="008707DF" w:rsidRPr="00535894">
              <w:rPr>
                <w:rFonts w:hint="eastAsia"/>
                <w:szCs w:val="21"/>
              </w:rPr>
              <w:t>ブルドーザー又はバックホーを用い、１層を３０ｃｍ程度として</w:t>
            </w:r>
            <w:r w:rsidRPr="00535894">
              <w:rPr>
                <w:rFonts w:hint="eastAsia"/>
                <w:szCs w:val="21"/>
              </w:rPr>
              <w:t>締固めその他の措置を行う。</w:t>
            </w:r>
          </w:p>
          <w:p w:rsidR="008C4EEC" w:rsidRPr="00535894" w:rsidRDefault="008C4EEC" w:rsidP="001D6766">
            <w:pPr>
              <w:spacing w:line="200" w:lineRule="exact"/>
              <w:ind w:left="210" w:hangingChars="100" w:hanging="210"/>
              <w:jc w:val="left"/>
              <w:rPr>
                <w:szCs w:val="21"/>
              </w:rPr>
            </w:pPr>
          </w:p>
          <w:p w:rsidR="008C4EEC" w:rsidRPr="00535894" w:rsidRDefault="008C4EEC" w:rsidP="001D6766">
            <w:pPr>
              <w:ind w:left="210" w:hangingChars="100" w:hanging="210"/>
              <w:jc w:val="left"/>
              <w:rPr>
                <w:szCs w:val="21"/>
              </w:rPr>
            </w:pPr>
            <w:r w:rsidRPr="00535894">
              <w:rPr>
                <w:rFonts w:hint="eastAsia"/>
                <w:szCs w:val="21"/>
              </w:rPr>
              <w:t>７　土砂等による埋立て等の完了後の法面は、石張り、芝張り、モルタルの吹付け等によって風化その他の浸食から保護する措置を行う。</w:t>
            </w:r>
          </w:p>
          <w:p w:rsidR="008C4EEC" w:rsidRPr="00535894" w:rsidRDefault="008C4EEC" w:rsidP="001D6766">
            <w:pPr>
              <w:spacing w:line="200" w:lineRule="exact"/>
              <w:ind w:left="210" w:hangingChars="100" w:hanging="210"/>
              <w:jc w:val="left"/>
              <w:rPr>
                <w:szCs w:val="21"/>
              </w:rPr>
            </w:pPr>
          </w:p>
          <w:p w:rsidR="008C4EEC" w:rsidRPr="00535894" w:rsidRDefault="008C4EEC" w:rsidP="001D6766">
            <w:pPr>
              <w:ind w:left="210" w:hangingChars="100" w:hanging="210"/>
              <w:jc w:val="left"/>
              <w:rPr>
                <w:szCs w:val="21"/>
              </w:rPr>
            </w:pPr>
            <w:r w:rsidRPr="00535894">
              <w:rPr>
                <w:rFonts w:hint="eastAsia"/>
                <w:szCs w:val="21"/>
              </w:rPr>
              <w:t>８　湧水の湧出する土地に土砂等による埋立て等を行う場合は、有孔管等の設置など、その湧水量に対し、十分な能力及び構造を有する排水施設を設けるとともに、雨水等を適切に排水し、土砂等の流出・崩落等災害の発生を防止する。</w:t>
            </w:r>
          </w:p>
          <w:p w:rsidR="008C4EEC" w:rsidRPr="00535894" w:rsidRDefault="008C4EEC" w:rsidP="001D6766">
            <w:pPr>
              <w:ind w:left="210" w:hangingChars="100" w:hanging="210"/>
              <w:jc w:val="left"/>
              <w:rPr>
                <w:szCs w:val="21"/>
              </w:rPr>
            </w:pPr>
          </w:p>
          <w:p w:rsidR="008C4EEC" w:rsidRPr="00535894" w:rsidRDefault="008C4EEC" w:rsidP="00070D64">
            <w:pPr>
              <w:jc w:val="left"/>
              <w:rPr>
                <w:b/>
                <w:szCs w:val="21"/>
              </w:rPr>
            </w:pPr>
          </w:p>
        </w:tc>
      </w:tr>
    </w:tbl>
    <w:p w:rsidR="00520612" w:rsidRPr="00535894" w:rsidRDefault="00520612" w:rsidP="008C4EEC">
      <w:pPr>
        <w:jc w:val="left"/>
        <w:sectPr w:rsidR="00520612" w:rsidRPr="00535894" w:rsidSect="0067183F">
          <w:footerReference w:type="first" r:id="rId8"/>
          <w:type w:val="continuous"/>
          <w:pgSz w:w="11906" w:h="16838" w:code="9"/>
          <w:pgMar w:top="1418" w:right="1418" w:bottom="1418" w:left="1418" w:header="851" w:footer="851" w:gutter="0"/>
          <w:pgBorders w:offsetFrom="page">
            <w:left w:val="single" w:sz="4" w:space="24" w:color="FFFFFF" w:themeColor="background1"/>
          </w:pgBorders>
          <w:pgNumType w:fmt="numberInDash" w:start="1"/>
          <w:cols w:space="425"/>
          <w:docGrid w:type="linesAndChars" w:linePitch="368"/>
        </w:sectPr>
      </w:pPr>
    </w:p>
    <w:p w:rsidR="008C4EEC" w:rsidRPr="00535894" w:rsidRDefault="00727B60" w:rsidP="00727B60">
      <w:pPr>
        <w:jc w:val="center"/>
      </w:pPr>
      <w:r w:rsidRPr="00727B60">
        <w:lastRenderedPageBreak/>
        <w:drawing>
          <wp:inline distT="0" distB="0" distL="0" distR="0">
            <wp:extent cx="8891270" cy="597072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1270" cy="5970724"/>
                    </a:xfrm>
                    <a:prstGeom prst="rect">
                      <a:avLst/>
                    </a:prstGeom>
                    <a:noFill/>
                    <a:ln>
                      <a:noFill/>
                    </a:ln>
                  </pic:spPr>
                </pic:pic>
              </a:graphicData>
            </a:graphic>
          </wp:inline>
        </w:drawing>
      </w:r>
    </w:p>
    <w:p w:rsidR="00520612" w:rsidRPr="00535894" w:rsidRDefault="00520612" w:rsidP="008C4EEC">
      <w:pPr>
        <w:jc w:val="left"/>
        <w:rPr>
          <w:rFonts w:ascii="ＭＳ ゴシック" w:eastAsia="ＭＳ ゴシック" w:hAnsi="ＭＳ ゴシック"/>
          <w:sz w:val="32"/>
          <w:szCs w:val="32"/>
          <w:bdr w:val="single" w:sz="4" w:space="0" w:color="auto"/>
        </w:rPr>
        <w:sectPr w:rsidR="00520612" w:rsidRPr="00535894" w:rsidSect="0067183F">
          <w:pgSz w:w="16838" w:h="11906" w:orient="landscape" w:code="9"/>
          <w:pgMar w:top="1418" w:right="1418" w:bottom="1418" w:left="1418" w:header="851" w:footer="992" w:gutter="0"/>
          <w:pgBorders w:offsetFrom="page">
            <w:left w:val="single" w:sz="4" w:space="24" w:color="FFFFFF" w:themeColor="background1"/>
          </w:pgBorders>
          <w:pgNumType w:fmt="numberInDash"/>
          <w:cols w:space="425"/>
          <w:docGrid w:type="linesAndChars" w:linePitch="368"/>
        </w:sectPr>
      </w:pPr>
      <w:bookmarkStart w:id="0" w:name="_GoBack"/>
      <w:bookmarkEnd w:id="0"/>
    </w:p>
    <w:p w:rsidR="00145726" w:rsidRDefault="00145726" w:rsidP="008C4EEC">
      <w:pPr>
        <w:jc w:val="left"/>
        <w:rPr>
          <w:rFonts w:ascii="ＭＳ ゴシック" w:eastAsia="ＭＳ ゴシック" w:hAnsi="ＭＳ ゴシック"/>
          <w:sz w:val="32"/>
          <w:szCs w:val="32"/>
          <w:bdr w:val="single" w:sz="4" w:space="0" w:color="auto"/>
        </w:rPr>
      </w:pPr>
    </w:p>
    <w:p w:rsidR="00147F72" w:rsidRPr="00535894" w:rsidRDefault="00147F72" w:rsidP="008C4EEC">
      <w:pPr>
        <w:jc w:val="left"/>
        <w:rPr>
          <w:rFonts w:ascii="ＭＳ ゴシック" w:eastAsia="ＭＳ ゴシック" w:hAnsi="ＭＳ ゴシック"/>
          <w:sz w:val="32"/>
          <w:szCs w:val="32"/>
          <w:bdr w:val="single" w:sz="4" w:space="0" w:color="auto"/>
        </w:rPr>
      </w:pPr>
    </w:p>
    <w:p w:rsidR="00F53A75" w:rsidRPr="00535894" w:rsidRDefault="00F53A75" w:rsidP="00F53A75">
      <w:pPr>
        <w:jc w:val="center"/>
        <w:rPr>
          <w:rFonts w:ascii="ＭＳ ゴシック" w:eastAsia="ＭＳ ゴシック" w:hAnsi="ＭＳ ゴシック"/>
          <w:b/>
          <w:sz w:val="32"/>
          <w:szCs w:val="32"/>
        </w:rPr>
      </w:pPr>
      <w:r w:rsidRPr="00535894">
        <w:rPr>
          <w:rFonts w:ascii="ＭＳ ゴシック" w:eastAsia="ＭＳ ゴシック" w:hAnsi="ＭＳ ゴシック" w:hint="eastAsia"/>
          <w:b/>
          <w:sz w:val="32"/>
          <w:szCs w:val="32"/>
        </w:rPr>
        <w:t>特定事業区域の周辺の地域の生活環境の保全</w:t>
      </w:r>
    </w:p>
    <w:p w:rsidR="00F53A75" w:rsidRPr="00535894" w:rsidRDefault="00F53A75" w:rsidP="00F53A75">
      <w:pPr>
        <w:jc w:val="center"/>
        <w:rPr>
          <w:rFonts w:ascii="ＭＳ ゴシック" w:eastAsia="ＭＳ ゴシック" w:hAnsi="ＭＳ ゴシック"/>
          <w:b/>
          <w:sz w:val="32"/>
          <w:szCs w:val="32"/>
        </w:rPr>
      </w:pPr>
      <w:r w:rsidRPr="00535894">
        <w:rPr>
          <w:rFonts w:ascii="ＭＳ ゴシック" w:eastAsia="ＭＳ ゴシック" w:hAnsi="ＭＳ ゴシック" w:hint="eastAsia"/>
          <w:b/>
          <w:sz w:val="32"/>
          <w:szCs w:val="32"/>
        </w:rPr>
        <w:t>及び災害の発生の防止に関する計画書</w:t>
      </w:r>
    </w:p>
    <w:p w:rsidR="008C4EEC" w:rsidRPr="00535894" w:rsidRDefault="008C4EEC" w:rsidP="008C4EEC">
      <w:pPr>
        <w:jc w:val="left"/>
      </w:pPr>
    </w:p>
    <w:p w:rsidR="00F53A75" w:rsidRPr="00535894" w:rsidRDefault="00F53A75" w:rsidP="008C4EEC">
      <w:pPr>
        <w:jc w:val="left"/>
      </w:pPr>
    </w:p>
    <w:p w:rsidR="00F53A75" w:rsidRPr="00535894" w:rsidRDefault="00F53A75" w:rsidP="008C4EEC">
      <w:pPr>
        <w:jc w:val="left"/>
      </w:pPr>
    </w:p>
    <w:p w:rsidR="008C4EEC" w:rsidRPr="00535894" w:rsidRDefault="008C4EEC" w:rsidP="008C4EEC">
      <w:pPr>
        <w:jc w:val="left"/>
      </w:pPr>
    </w:p>
    <w:p w:rsidR="008C4EEC" w:rsidRPr="00535894" w:rsidRDefault="008C4EEC" w:rsidP="008C4EEC">
      <w:pPr>
        <w:jc w:val="left"/>
      </w:pPr>
    </w:p>
    <w:p w:rsidR="00F53A75" w:rsidRPr="00535894" w:rsidRDefault="00F53A75" w:rsidP="008C4EEC">
      <w:pPr>
        <w:jc w:val="left"/>
      </w:pPr>
    </w:p>
    <w:p w:rsidR="00F53A75" w:rsidRPr="00535894" w:rsidRDefault="00F53A75" w:rsidP="008C4EEC">
      <w:pPr>
        <w:jc w:val="left"/>
      </w:pPr>
    </w:p>
    <w:p w:rsidR="00F53A75" w:rsidRPr="00535894" w:rsidRDefault="00F53A75" w:rsidP="008C4EEC">
      <w:pPr>
        <w:jc w:val="left"/>
      </w:pPr>
    </w:p>
    <w:p w:rsidR="008C4EEC" w:rsidRPr="00535894" w:rsidRDefault="008C4EEC" w:rsidP="008C4EEC">
      <w:pPr>
        <w:ind w:firstLineChars="400" w:firstLine="1120"/>
        <w:jc w:val="left"/>
        <w:rPr>
          <w:sz w:val="28"/>
          <w:szCs w:val="28"/>
        </w:rPr>
      </w:pPr>
      <w:r w:rsidRPr="00535894">
        <w:rPr>
          <w:rFonts w:hint="eastAsia"/>
          <w:sz w:val="28"/>
          <w:szCs w:val="28"/>
        </w:rPr>
        <w:t>施工期間　　　自　　許　　　　可　　　　日</w:t>
      </w:r>
    </w:p>
    <w:p w:rsidR="008C4EEC" w:rsidRPr="00535894" w:rsidRDefault="008C4EEC" w:rsidP="008C4EEC">
      <w:pPr>
        <w:jc w:val="left"/>
      </w:pPr>
      <w:r w:rsidRPr="00535894">
        <w:rPr>
          <w:rFonts w:hint="eastAsia"/>
          <w:sz w:val="28"/>
          <w:szCs w:val="28"/>
        </w:rPr>
        <w:t xml:space="preserve">　　　　　　　　　　　至　　　　　　年　　月　　日</w:t>
      </w: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center"/>
        <w:rPr>
          <w:b/>
          <w:sz w:val="32"/>
          <w:szCs w:val="32"/>
        </w:rPr>
      </w:pPr>
      <w:r w:rsidRPr="00535894">
        <w:rPr>
          <w:rFonts w:hint="eastAsia"/>
          <w:sz w:val="28"/>
          <w:szCs w:val="28"/>
          <w:u w:val="single"/>
        </w:rPr>
        <w:t>事業者　　　　　　　　　　　印</w:t>
      </w:r>
    </w:p>
    <w:p w:rsidR="00407942" w:rsidRPr="00535894" w:rsidRDefault="00407942" w:rsidP="008C4EEC">
      <w:pPr>
        <w:rPr>
          <w:b/>
          <w:sz w:val="24"/>
          <w:szCs w:val="24"/>
        </w:rPr>
      </w:pPr>
    </w:p>
    <w:p w:rsidR="00111AFA" w:rsidRPr="00535894" w:rsidRDefault="00111AFA">
      <w:pPr>
        <w:widowControl/>
        <w:jc w:val="left"/>
        <w:rPr>
          <w:b/>
          <w:sz w:val="24"/>
          <w:szCs w:val="24"/>
        </w:rPr>
      </w:pPr>
      <w:r w:rsidRPr="00535894">
        <w:rPr>
          <w:b/>
          <w:sz w:val="24"/>
          <w:szCs w:val="24"/>
        </w:rPr>
        <w:br w:type="page"/>
      </w:r>
    </w:p>
    <w:p w:rsidR="008C4EEC" w:rsidRPr="00535894" w:rsidRDefault="008C4EEC" w:rsidP="008C4EEC">
      <w:pPr>
        <w:rPr>
          <w:rFonts w:ascii="ＭＳ ゴシック" w:eastAsia="ＭＳ ゴシック" w:hAnsi="ＭＳ ゴシック"/>
          <w:b/>
          <w:sz w:val="24"/>
          <w:szCs w:val="24"/>
        </w:rPr>
      </w:pPr>
      <w:r w:rsidRPr="00535894">
        <w:rPr>
          <w:rFonts w:hint="eastAsia"/>
          <w:b/>
          <w:sz w:val="24"/>
          <w:szCs w:val="24"/>
        </w:rPr>
        <w:lastRenderedPageBreak/>
        <w:t>１</w:t>
      </w:r>
      <w:r w:rsidRPr="00535894">
        <w:rPr>
          <w:rFonts w:hint="eastAsia"/>
          <w:b/>
          <w:sz w:val="24"/>
          <w:szCs w:val="24"/>
        </w:rPr>
        <w:t xml:space="preserve"> </w:t>
      </w:r>
      <w:r w:rsidRPr="00535894">
        <w:rPr>
          <w:rFonts w:hint="eastAsia"/>
          <w:b/>
          <w:sz w:val="24"/>
          <w:szCs w:val="24"/>
        </w:rPr>
        <w:t>特定事業区域の周辺の地域の生活環境の保全に関する計画</w:t>
      </w: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2"/>
      </w:tblGrid>
      <w:tr w:rsidR="0049517C" w:rsidRPr="00535894" w:rsidTr="002A2175">
        <w:trPr>
          <w:trHeight w:val="1291"/>
        </w:trPr>
        <w:tc>
          <w:tcPr>
            <w:tcW w:w="1701" w:type="dxa"/>
            <w:shd w:val="clear" w:color="auto" w:fill="auto"/>
            <w:vAlign w:val="center"/>
          </w:tcPr>
          <w:p w:rsidR="0049517C" w:rsidRPr="00535894" w:rsidRDefault="0049517C" w:rsidP="001D6766">
            <w:pPr>
              <w:snapToGrid w:val="0"/>
              <w:jc w:val="distribute"/>
            </w:pPr>
            <w:r w:rsidRPr="00535894">
              <w:t>粉じんの飛散</w:t>
            </w:r>
          </w:p>
          <w:p w:rsidR="0049517C" w:rsidRPr="00535894" w:rsidRDefault="0049517C" w:rsidP="001D6766">
            <w:pPr>
              <w:snapToGrid w:val="0"/>
              <w:jc w:val="distribute"/>
            </w:pPr>
            <w:r w:rsidRPr="00535894">
              <w:t>防止対策</w:t>
            </w:r>
          </w:p>
        </w:tc>
        <w:tc>
          <w:tcPr>
            <w:tcW w:w="7372" w:type="dxa"/>
            <w:shd w:val="clear" w:color="auto" w:fill="auto"/>
            <w:vAlign w:val="center"/>
          </w:tcPr>
          <w:p w:rsidR="004946CE" w:rsidRPr="00C54F53" w:rsidRDefault="0049517C" w:rsidP="004946CE">
            <w:pPr>
              <w:snapToGrid w:val="0"/>
              <w:jc w:val="center"/>
              <w:rPr>
                <w:b/>
                <w:color w:val="FF0000"/>
                <w:sz w:val="20"/>
                <w:szCs w:val="20"/>
              </w:rPr>
            </w:pPr>
            <w:r w:rsidRPr="00C54F53">
              <w:rPr>
                <w:rFonts w:hint="eastAsia"/>
                <w:b/>
                <w:color w:val="FF0000"/>
                <w:sz w:val="20"/>
                <w:szCs w:val="20"/>
              </w:rPr>
              <w:t>※</w:t>
            </w:r>
            <w:r w:rsidR="004946CE" w:rsidRPr="00C54F53">
              <w:rPr>
                <w:rFonts w:hint="eastAsia"/>
                <w:b/>
                <w:color w:val="FF0000"/>
                <w:sz w:val="20"/>
                <w:szCs w:val="20"/>
              </w:rPr>
              <w:t>以下の項目は、</w:t>
            </w:r>
            <w:r w:rsidRPr="00C54F53">
              <w:rPr>
                <w:rFonts w:hint="eastAsia"/>
                <w:b/>
                <w:color w:val="FF0000"/>
                <w:sz w:val="20"/>
                <w:szCs w:val="20"/>
              </w:rPr>
              <w:t>許可申請等の手引きを参考に</w:t>
            </w:r>
            <w:r w:rsidR="004946CE" w:rsidRPr="00C54F53">
              <w:rPr>
                <w:rFonts w:hint="eastAsia"/>
                <w:b/>
                <w:color w:val="FF0000"/>
                <w:sz w:val="20"/>
                <w:szCs w:val="20"/>
              </w:rPr>
              <w:t>作成してください。</w:t>
            </w:r>
          </w:p>
        </w:tc>
      </w:tr>
      <w:tr w:rsidR="0049517C" w:rsidRPr="00535894" w:rsidTr="004C6B56">
        <w:trPr>
          <w:trHeight w:val="3429"/>
        </w:trPr>
        <w:tc>
          <w:tcPr>
            <w:tcW w:w="1701" w:type="dxa"/>
            <w:shd w:val="clear" w:color="auto" w:fill="auto"/>
            <w:vAlign w:val="center"/>
          </w:tcPr>
          <w:p w:rsidR="0049517C" w:rsidRPr="00535894" w:rsidRDefault="0049517C" w:rsidP="001D6766">
            <w:pPr>
              <w:snapToGrid w:val="0"/>
              <w:jc w:val="distribute"/>
            </w:pPr>
            <w:r w:rsidRPr="00535894">
              <w:rPr>
                <w:rFonts w:hint="eastAsia"/>
              </w:rPr>
              <w:t>騒音防止対策</w:t>
            </w:r>
          </w:p>
          <w:p w:rsidR="0049517C" w:rsidRPr="00535894" w:rsidRDefault="0049517C" w:rsidP="001D6766">
            <w:pPr>
              <w:snapToGrid w:val="0"/>
              <w:jc w:val="distribute"/>
              <w:rPr>
                <w:rFonts w:ascii="ＭＳ 明朝" w:hAnsi="ＭＳ 明朝" w:cs="ＭＳ Ｐゴシック"/>
                <w:spacing w:val="20"/>
                <w:kern w:val="0"/>
                <w:szCs w:val="21"/>
              </w:rPr>
            </w:pPr>
            <w:r w:rsidRPr="00535894">
              <w:rPr>
                <w:rFonts w:hint="eastAsia"/>
              </w:rPr>
              <w:t>振動防止対策</w:t>
            </w:r>
          </w:p>
        </w:tc>
        <w:tc>
          <w:tcPr>
            <w:tcW w:w="7372" w:type="dxa"/>
            <w:shd w:val="clear" w:color="auto" w:fill="auto"/>
          </w:tcPr>
          <w:p w:rsidR="0049517C" w:rsidRPr="00535894" w:rsidRDefault="0049517C" w:rsidP="005C20B3">
            <w:pPr>
              <w:snapToGrid w:val="0"/>
              <w:ind w:left="551" w:hangingChars="306" w:hanging="551"/>
              <w:rPr>
                <w:sz w:val="18"/>
                <w:szCs w:val="18"/>
              </w:rPr>
            </w:pPr>
          </w:p>
        </w:tc>
      </w:tr>
      <w:tr w:rsidR="0049517C" w:rsidRPr="00535894" w:rsidTr="0049517C">
        <w:trPr>
          <w:trHeight w:val="2585"/>
        </w:trPr>
        <w:tc>
          <w:tcPr>
            <w:tcW w:w="1701" w:type="dxa"/>
            <w:shd w:val="clear" w:color="auto" w:fill="auto"/>
            <w:vAlign w:val="center"/>
          </w:tcPr>
          <w:p w:rsidR="0049517C" w:rsidRPr="00535894" w:rsidRDefault="0049517C" w:rsidP="001D6766">
            <w:pPr>
              <w:snapToGrid w:val="0"/>
              <w:jc w:val="distribute"/>
            </w:pPr>
            <w:r w:rsidRPr="00535894">
              <w:rPr>
                <w:rFonts w:hint="eastAsia"/>
              </w:rPr>
              <w:t>交通安全対策</w:t>
            </w:r>
          </w:p>
        </w:tc>
        <w:tc>
          <w:tcPr>
            <w:tcW w:w="7372" w:type="dxa"/>
            <w:shd w:val="clear" w:color="auto" w:fill="auto"/>
          </w:tcPr>
          <w:p w:rsidR="0049517C" w:rsidRPr="00535894" w:rsidRDefault="0049517C" w:rsidP="005C20B3">
            <w:pPr>
              <w:snapToGrid w:val="0"/>
              <w:ind w:left="630" w:hangingChars="300" w:hanging="630"/>
              <w:rPr>
                <w:rFonts w:ascii="ＭＳ Ｐゴシック" w:eastAsia="ＭＳ Ｐゴシック" w:hAnsi="ＭＳ Ｐゴシック"/>
              </w:rPr>
            </w:pPr>
          </w:p>
        </w:tc>
      </w:tr>
      <w:tr w:rsidR="0049517C" w:rsidRPr="00535894" w:rsidTr="008D3DF6">
        <w:trPr>
          <w:trHeight w:val="1307"/>
        </w:trPr>
        <w:tc>
          <w:tcPr>
            <w:tcW w:w="1701" w:type="dxa"/>
            <w:shd w:val="clear" w:color="auto" w:fill="auto"/>
            <w:vAlign w:val="center"/>
          </w:tcPr>
          <w:p w:rsidR="0049517C" w:rsidRPr="00535894" w:rsidRDefault="0049517C" w:rsidP="001D6766">
            <w:pPr>
              <w:snapToGrid w:val="0"/>
              <w:jc w:val="distribute"/>
            </w:pPr>
            <w:r w:rsidRPr="00535894">
              <w:rPr>
                <w:rFonts w:hint="eastAsia"/>
              </w:rPr>
              <w:t>周辺住民の</w:t>
            </w:r>
          </w:p>
          <w:p w:rsidR="0049517C" w:rsidRPr="00535894" w:rsidRDefault="0049517C" w:rsidP="001D6766">
            <w:pPr>
              <w:snapToGrid w:val="0"/>
              <w:jc w:val="distribute"/>
            </w:pPr>
            <w:r w:rsidRPr="00535894">
              <w:rPr>
                <w:rFonts w:hint="eastAsia"/>
              </w:rPr>
              <w:t>安全対策</w:t>
            </w:r>
          </w:p>
        </w:tc>
        <w:tc>
          <w:tcPr>
            <w:tcW w:w="7372" w:type="dxa"/>
            <w:shd w:val="clear" w:color="auto" w:fill="auto"/>
          </w:tcPr>
          <w:p w:rsidR="0049517C" w:rsidRPr="00535894" w:rsidRDefault="0049517C" w:rsidP="00A0118F">
            <w:pPr>
              <w:snapToGrid w:val="0"/>
              <w:ind w:left="540" w:hangingChars="300" w:hanging="540"/>
              <w:rPr>
                <w:rFonts w:ascii="ＭＳ Ｐゴシック" w:eastAsia="ＭＳ Ｐゴシック" w:hAnsi="ＭＳ Ｐゴシック"/>
                <w:sz w:val="18"/>
                <w:szCs w:val="18"/>
              </w:rPr>
            </w:pPr>
          </w:p>
        </w:tc>
      </w:tr>
      <w:tr w:rsidR="0049517C" w:rsidRPr="00535894" w:rsidTr="0049517C">
        <w:trPr>
          <w:trHeight w:val="982"/>
        </w:trPr>
        <w:tc>
          <w:tcPr>
            <w:tcW w:w="1701" w:type="dxa"/>
            <w:shd w:val="clear" w:color="auto" w:fill="auto"/>
            <w:vAlign w:val="center"/>
          </w:tcPr>
          <w:p w:rsidR="0049517C" w:rsidRPr="00535894" w:rsidRDefault="0049517C" w:rsidP="001D6766">
            <w:pPr>
              <w:snapToGrid w:val="0"/>
              <w:jc w:val="distribute"/>
              <w:rPr>
                <w:rFonts w:ascii="ＭＳ 明朝" w:hAnsi="ＭＳ 明朝"/>
              </w:rPr>
            </w:pPr>
            <w:r w:rsidRPr="00535894">
              <w:t>その他</w:t>
            </w:r>
          </w:p>
        </w:tc>
        <w:tc>
          <w:tcPr>
            <w:tcW w:w="7372" w:type="dxa"/>
            <w:shd w:val="clear" w:color="auto" w:fill="auto"/>
          </w:tcPr>
          <w:p w:rsidR="0049517C" w:rsidRPr="00535894" w:rsidRDefault="0049517C" w:rsidP="001D6766">
            <w:pPr>
              <w:snapToGrid w:val="0"/>
              <w:ind w:left="210" w:hangingChars="100" w:hanging="210"/>
            </w:pPr>
          </w:p>
        </w:tc>
      </w:tr>
    </w:tbl>
    <w:p w:rsidR="008C4EEC" w:rsidRPr="00535894" w:rsidRDefault="008C4EEC" w:rsidP="00F53867">
      <w:pPr>
        <w:spacing w:line="240" w:lineRule="exact"/>
        <w:jc w:val="left"/>
        <w:rPr>
          <w:rFonts w:ascii="ＭＳ 明朝" w:hAnsi="ＭＳ 明朝"/>
          <w:b/>
          <w:sz w:val="24"/>
          <w:szCs w:val="24"/>
        </w:rPr>
      </w:pPr>
    </w:p>
    <w:p w:rsidR="008C4EEC" w:rsidRPr="00535894" w:rsidRDefault="008C4EEC" w:rsidP="008C4EEC">
      <w:pPr>
        <w:jc w:val="left"/>
        <w:rPr>
          <w:rFonts w:ascii="ＭＳ 明朝" w:hAnsi="ＭＳ 明朝"/>
          <w:b/>
          <w:sz w:val="24"/>
          <w:szCs w:val="24"/>
        </w:rPr>
      </w:pPr>
      <w:r w:rsidRPr="00535894">
        <w:rPr>
          <w:rFonts w:ascii="ＭＳ 明朝" w:hAnsi="ＭＳ 明朝" w:hint="eastAsia"/>
          <w:b/>
          <w:sz w:val="24"/>
          <w:szCs w:val="24"/>
        </w:rPr>
        <w:t>２　特定事業区域の災害の発生の防止に関する計画</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535894" w:rsidRPr="00535894" w:rsidTr="0050572B">
        <w:trPr>
          <w:trHeight w:val="1411"/>
        </w:trPr>
        <w:tc>
          <w:tcPr>
            <w:tcW w:w="1701" w:type="dxa"/>
            <w:shd w:val="clear" w:color="auto" w:fill="auto"/>
            <w:vAlign w:val="center"/>
          </w:tcPr>
          <w:p w:rsidR="008C4EEC" w:rsidRPr="00535894" w:rsidRDefault="008C4EEC" w:rsidP="001D6766">
            <w:pPr>
              <w:snapToGrid w:val="0"/>
              <w:jc w:val="distribute"/>
            </w:pPr>
            <w:r w:rsidRPr="00535894">
              <w:rPr>
                <w:rFonts w:hint="eastAsia"/>
              </w:rPr>
              <w:t>緊急連絡</w:t>
            </w:r>
          </w:p>
          <w:p w:rsidR="008C4EEC" w:rsidRPr="00535894" w:rsidRDefault="008C4EEC" w:rsidP="001D6766">
            <w:pPr>
              <w:snapToGrid w:val="0"/>
              <w:jc w:val="distribute"/>
            </w:pPr>
            <w:r w:rsidRPr="00535894">
              <w:rPr>
                <w:rFonts w:hint="eastAsia"/>
              </w:rPr>
              <w:t>体制の整備</w:t>
            </w:r>
          </w:p>
        </w:tc>
        <w:tc>
          <w:tcPr>
            <w:tcW w:w="7371" w:type="dxa"/>
            <w:shd w:val="clear" w:color="auto" w:fill="auto"/>
          </w:tcPr>
          <w:p w:rsidR="008C4EEC" w:rsidRPr="00535894" w:rsidRDefault="008C4EEC" w:rsidP="00111AFA">
            <w:pPr>
              <w:snapToGrid w:val="0"/>
            </w:pPr>
          </w:p>
        </w:tc>
      </w:tr>
      <w:tr w:rsidR="00535894" w:rsidRPr="00535894" w:rsidTr="00D9024A">
        <w:trPr>
          <w:trHeight w:val="1688"/>
        </w:trPr>
        <w:tc>
          <w:tcPr>
            <w:tcW w:w="1701" w:type="dxa"/>
            <w:shd w:val="clear" w:color="auto" w:fill="auto"/>
            <w:vAlign w:val="center"/>
          </w:tcPr>
          <w:p w:rsidR="008C4EEC" w:rsidRPr="00535894" w:rsidRDefault="008C4EEC" w:rsidP="001D6766">
            <w:pPr>
              <w:snapToGrid w:val="0"/>
              <w:jc w:val="distribute"/>
            </w:pPr>
            <w:r w:rsidRPr="00535894">
              <w:rPr>
                <w:rFonts w:hint="eastAsia"/>
              </w:rPr>
              <w:t>災害の発生を</w:t>
            </w:r>
          </w:p>
          <w:p w:rsidR="008C4EEC" w:rsidRPr="00535894" w:rsidRDefault="008C4EEC" w:rsidP="001D6766">
            <w:pPr>
              <w:snapToGrid w:val="0"/>
              <w:jc w:val="distribute"/>
            </w:pPr>
            <w:r w:rsidRPr="00535894">
              <w:rPr>
                <w:rFonts w:hint="eastAsia"/>
              </w:rPr>
              <w:t>防止するための</w:t>
            </w:r>
          </w:p>
          <w:p w:rsidR="008C4EEC" w:rsidRPr="00535894" w:rsidRDefault="008C4EEC" w:rsidP="001D6766">
            <w:pPr>
              <w:snapToGrid w:val="0"/>
              <w:jc w:val="distribute"/>
            </w:pPr>
            <w:r w:rsidRPr="00535894">
              <w:rPr>
                <w:rFonts w:hint="eastAsia"/>
              </w:rPr>
              <w:t>応急対策</w:t>
            </w:r>
          </w:p>
        </w:tc>
        <w:tc>
          <w:tcPr>
            <w:tcW w:w="7371" w:type="dxa"/>
            <w:shd w:val="clear" w:color="auto" w:fill="auto"/>
          </w:tcPr>
          <w:p w:rsidR="008C4EEC" w:rsidRPr="00535894" w:rsidRDefault="008C4EEC" w:rsidP="001D6766">
            <w:pPr>
              <w:snapToGrid w:val="0"/>
              <w:ind w:left="210" w:hangingChars="100" w:hanging="210"/>
            </w:pPr>
          </w:p>
        </w:tc>
      </w:tr>
    </w:tbl>
    <w:p w:rsidR="008C4EEC" w:rsidRPr="00535894" w:rsidRDefault="008C4EEC" w:rsidP="008C4EEC">
      <w:pPr>
        <w:rPr>
          <w:sz w:val="24"/>
          <w:szCs w:val="24"/>
        </w:rPr>
      </w:pPr>
      <w:r w:rsidRPr="00535894">
        <w:rPr>
          <w:rFonts w:hint="eastAsia"/>
          <w:sz w:val="24"/>
          <w:szCs w:val="24"/>
        </w:rPr>
        <w:lastRenderedPageBreak/>
        <w:t>参考様式</w:t>
      </w:r>
    </w:p>
    <w:p w:rsidR="008C4EEC" w:rsidRPr="00535894" w:rsidRDefault="008C4EEC" w:rsidP="008C4EEC">
      <w:pPr>
        <w:jc w:val="center"/>
        <w:rPr>
          <w:rFonts w:ascii="ＭＳ ゴシック" w:eastAsia="ＭＳ ゴシック" w:hAnsi="ＭＳ ゴシック"/>
          <w:sz w:val="28"/>
          <w:szCs w:val="28"/>
        </w:rPr>
      </w:pPr>
      <w:r w:rsidRPr="00535894">
        <w:rPr>
          <w:rFonts w:ascii="ＭＳ ゴシック" w:eastAsia="ＭＳ ゴシック" w:hAnsi="ＭＳ ゴシック" w:hint="eastAsia"/>
          <w:sz w:val="28"/>
          <w:szCs w:val="28"/>
        </w:rPr>
        <w:t>緊急連絡体制系統図</w:t>
      </w:r>
    </w:p>
    <w:p w:rsidR="008C4EEC" w:rsidRPr="00535894" w:rsidRDefault="008C4EEC" w:rsidP="008C4EEC">
      <w:pPr>
        <w:jc w:val="left"/>
      </w:pPr>
    </w:p>
    <w:p w:rsidR="008C4EEC" w:rsidRPr="00535894" w:rsidRDefault="008C4EEC" w:rsidP="008C4EEC">
      <w:pPr>
        <w:jc w:val="left"/>
      </w:pPr>
      <w:r w:rsidRPr="00535894">
        <w:rPr>
          <w:noProof/>
        </w:rPr>
        <mc:AlternateContent>
          <mc:Choice Requires="wps">
            <w:drawing>
              <wp:anchor distT="0" distB="0" distL="114300" distR="114300" simplePos="0" relativeHeight="251731968" behindDoc="0" locked="0" layoutInCell="1" allowOverlap="1">
                <wp:simplePos x="0" y="0"/>
                <wp:positionH relativeFrom="column">
                  <wp:posOffset>1756856</wp:posOffset>
                </wp:positionH>
                <wp:positionV relativeFrom="paragraph">
                  <wp:posOffset>127656</wp:posOffset>
                </wp:positionV>
                <wp:extent cx="2267808" cy="1096413"/>
                <wp:effectExtent l="0" t="0" r="18415" b="27940"/>
                <wp:wrapNone/>
                <wp:docPr id="55"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7808" cy="1096413"/>
                        </a:xfrm>
                        <a:prstGeom prst="rect">
                          <a:avLst/>
                        </a:prstGeom>
                        <a:solidFill>
                          <a:srgbClr val="FFFFFF"/>
                        </a:solidFill>
                        <a:ln w="12700" cmpd="sng">
                          <a:solidFill>
                            <a:srgbClr val="000000"/>
                          </a:solidFill>
                          <a:miter lim="800000"/>
                          <a:headEnd/>
                          <a:tailEnd/>
                        </a:ln>
                      </wps:spPr>
                      <wps:txbx>
                        <w:txbxContent>
                          <w:p w:rsidR="007340D3" w:rsidRPr="008F65B8" w:rsidRDefault="007340D3" w:rsidP="008C4EEC">
                            <w:pPr>
                              <w:rPr>
                                <w:b/>
                                <w:szCs w:val="21"/>
                              </w:rPr>
                            </w:pPr>
                            <w:r w:rsidRPr="008F65B8">
                              <w:rPr>
                                <w:rFonts w:hint="eastAsia"/>
                                <w:b/>
                                <w:szCs w:val="21"/>
                              </w:rPr>
                              <w:t>特定事業者</w:t>
                            </w:r>
                          </w:p>
                          <w:p w:rsidR="007340D3" w:rsidRPr="008F65B8" w:rsidRDefault="007340D3" w:rsidP="008C4EEC">
                            <w:pPr>
                              <w:rPr>
                                <w:b/>
                                <w:szCs w:val="21"/>
                              </w:rPr>
                            </w:pPr>
                          </w:p>
                          <w:p w:rsidR="007340D3" w:rsidRPr="008F65B8" w:rsidRDefault="007340D3" w:rsidP="003C083D">
                            <w:pPr>
                              <w:ind w:firstLineChars="100" w:firstLine="211"/>
                              <w:rPr>
                                <w:b/>
                                <w:szCs w:val="21"/>
                              </w:rPr>
                            </w:pPr>
                            <w:r w:rsidRPr="008F65B8">
                              <w:rPr>
                                <w:rFonts w:hint="eastAsia"/>
                                <w:b/>
                                <w:szCs w:val="21"/>
                              </w:rPr>
                              <w:t>住所</w:t>
                            </w:r>
                          </w:p>
                          <w:p w:rsidR="007340D3" w:rsidRPr="008F65B8" w:rsidRDefault="007340D3" w:rsidP="003C083D">
                            <w:pPr>
                              <w:ind w:firstLineChars="100" w:firstLine="211"/>
                              <w:rPr>
                                <w:b/>
                                <w:szCs w:val="21"/>
                              </w:rPr>
                            </w:pPr>
                            <w:r w:rsidRPr="008F65B8">
                              <w:rPr>
                                <w:rFonts w:hint="eastAsia"/>
                                <w:b/>
                                <w:szCs w:val="21"/>
                              </w:rPr>
                              <w:t xml:space="preserve">電話　</w:t>
                            </w:r>
                            <w:r w:rsidRPr="008F65B8">
                              <w:rPr>
                                <w:b/>
                                <w:szCs w:val="21"/>
                              </w:rPr>
                              <w:t xml:space="preserve">　</w:t>
                            </w:r>
                            <w:r w:rsidRPr="008F65B8">
                              <w:rPr>
                                <w:rFonts w:hint="eastAsia"/>
                                <w:b/>
                                <w:szCs w:val="21"/>
                              </w:rPr>
                              <w:t xml:space="preserve">　</w:t>
                            </w:r>
                            <w:r w:rsidRPr="008F65B8">
                              <w:rPr>
                                <w:rFonts w:hint="eastAsia"/>
                                <w:b/>
                                <w:szCs w:val="21"/>
                              </w:rPr>
                              <w:t>-</w:t>
                            </w:r>
                            <w:r w:rsidRPr="008F65B8">
                              <w:rPr>
                                <w:rFonts w:hint="eastAsia"/>
                                <w:b/>
                                <w:szCs w:val="21"/>
                              </w:rPr>
                              <w:t xml:space="preserve">　</w:t>
                            </w:r>
                            <w:r w:rsidRPr="008F65B8">
                              <w:rPr>
                                <w:b/>
                                <w:szCs w:val="21"/>
                              </w:rPr>
                              <w:t xml:space="preserve">　　</w:t>
                            </w:r>
                            <w:r w:rsidRPr="008F65B8">
                              <w:rPr>
                                <w:rFonts w:hint="eastAsia"/>
                                <w:b/>
                                <w:szCs w:val="21"/>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9" style="position:absolute;margin-left:138.35pt;margin-top:10.05pt;width:178.55pt;height:86.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" strokeweight="1pt">
                <v:path arrowok="t"/>
                <v:textbox>
                  <w:txbxContent>
                    <w:p w:rsidR="007340D3" w:rsidRPr="008F65B8" w:rsidRDefault="007340D3" w:rsidP="008C4EEC">
                      <w:pPr>
                        <w:rPr>
                          <w:b/>
                          <w:szCs w:val="21"/>
                        </w:rPr>
                      </w:pPr>
                      <w:r w:rsidRPr="008F65B8">
                        <w:rPr>
                          <w:rFonts w:hint="eastAsia"/>
                          <w:b/>
                          <w:szCs w:val="21"/>
                        </w:rPr>
                        <w:t>特定事業者</w:t>
                      </w:r>
                    </w:p>
                    <w:p w:rsidR="007340D3" w:rsidRPr="008F65B8" w:rsidRDefault="007340D3" w:rsidP="008C4EEC">
                      <w:pPr>
                        <w:rPr>
                          <w:b/>
                          <w:szCs w:val="21"/>
                        </w:rPr>
                      </w:pPr>
                    </w:p>
                    <w:p w:rsidR="007340D3" w:rsidRPr="008F65B8" w:rsidRDefault="007340D3" w:rsidP="003C083D">
                      <w:pPr>
                        <w:ind w:firstLineChars="100" w:firstLine="211"/>
                        <w:rPr>
                          <w:b/>
                          <w:szCs w:val="21"/>
                        </w:rPr>
                      </w:pPr>
                      <w:r w:rsidRPr="008F65B8">
                        <w:rPr>
                          <w:rFonts w:hint="eastAsia"/>
                          <w:b/>
                          <w:szCs w:val="21"/>
                        </w:rPr>
                        <w:t>住所</w:t>
                      </w:r>
                    </w:p>
                    <w:p w:rsidR="007340D3" w:rsidRPr="008F65B8" w:rsidRDefault="007340D3" w:rsidP="003C083D">
                      <w:pPr>
                        <w:ind w:firstLineChars="100" w:firstLine="211"/>
                        <w:rPr>
                          <w:b/>
                          <w:szCs w:val="21"/>
                        </w:rPr>
                      </w:pPr>
                      <w:r w:rsidRPr="008F65B8">
                        <w:rPr>
                          <w:rFonts w:hint="eastAsia"/>
                          <w:b/>
                          <w:szCs w:val="21"/>
                        </w:rPr>
                        <w:t xml:space="preserve">電話　</w:t>
                      </w:r>
                      <w:r w:rsidRPr="008F65B8">
                        <w:rPr>
                          <w:b/>
                          <w:szCs w:val="21"/>
                        </w:rPr>
                        <w:t xml:space="preserve">　</w:t>
                      </w:r>
                      <w:r w:rsidRPr="008F65B8">
                        <w:rPr>
                          <w:rFonts w:hint="eastAsia"/>
                          <w:b/>
                          <w:szCs w:val="21"/>
                        </w:rPr>
                        <w:t xml:space="preserve">　</w:t>
                      </w:r>
                      <w:r w:rsidRPr="008F65B8">
                        <w:rPr>
                          <w:rFonts w:hint="eastAsia"/>
                          <w:b/>
                          <w:szCs w:val="21"/>
                        </w:rPr>
                        <w:t>-</w:t>
                      </w:r>
                      <w:r w:rsidRPr="008F65B8">
                        <w:rPr>
                          <w:rFonts w:hint="eastAsia"/>
                          <w:b/>
                          <w:szCs w:val="21"/>
                        </w:rPr>
                        <w:t xml:space="preserve">　</w:t>
                      </w:r>
                      <w:r w:rsidRPr="008F65B8">
                        <w:rPr>
                          <w:b/>
                          <w:szCs w:val="21"/>
                        </w:rPr>
                        <w:t xml:space="preserve">　　</w:t>
                      </w:r>
                      <w:r w:rsidRPr="008F65B8">
                        <w:rPr>
                          <w:rFonts w:hint="eastAsia"/>
                          <w:b/>
                          <w:szCs w:val="21"/>
                        </w:rPr>
                        <w:t>-</w:t>
                      </w:r>
                    </w:p>
                  </w:txbxContent>
                </v:textbox>
              </v:rect>
            </w:pict>
          </mc:Fallback>
        </mc:AlternateContent>
      </w: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r w:rsidRPr="00535894">
        <w:rPr>
          <w:noProof/>
        </w:rPr>
        <mc:AlternateContent>
          <mc:Choice Requires="wps">
            <w:drawing>
              <wp:anchor distT="0" distB="0" distL="114299" distR="114299" simplePos="0" relativeHeight="251730944" behindDoc="0" locked="0" layoutInCell="1" allowOverlap="1">
                <wp:simplePos x="0" y="0"/>
                <wp:positionH relativeFrom="column">
                  <wp:posOffset>2861944</wp:posOffset>
                </wp:positionH>
                <wp:positionV relativeFrom="paragraph">
                  <wp:posOffset>213995</wp:posOffset>
                </wp:positionV>
                <wp:extent cx="0" cy="809625"/>
                <wp:effectExtent l="0" t="0" r="0" b="9525"/>
                <wp:wrapNone/>
                <wp:docPr id="54"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96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34C1C8" id="直線コネクタ 20" o:spid="_x0000_s1026" style="position:absolute;left:0;text-align:left;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35pt,16.85pt" to="225.35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" strokecolor="windowText">
                <o:lock v:ext="edit" shapetype="f"/>
              </v:line>
            </w:pict>
          </mc:Fallback>
        </mc:AlternateContent>
      </w:r>
    </w:p>
    <w:p w:rsidR="008C4EEC" w:rsidRPr="00535894" w:rsidRDefault="008C4EEC" w:rsidP="008C4EEC">
      <w:pPr>
        <w:jc w:val="left"/>
      </w:pPr>
    </w:p>
    <w:p w:rsidR="008C4EEC" w:rsidRPr="00535894" w:rsidRDefault="008C4EEC" w:rsidP="008C4EEC">
      <w:pPr>
        <w:jc w:val="left"/>
      </w:pPr>
      <w:r w:rsidRPr="00535894">
        <w:rPr>
          <w:noProof/>
        </w:rPr>
        <mc:AlternateContent>
          <mc:Choice Requires="wps">
            <w:drawing>
              <wp:anchor distT="0" distB="0" distL="114300" distR="114300" simplePos="0" relativeHeight="251689984" behindDoc="0" locked="0" layoutInCell="1" allowOverlap="1">
                <wp:simplePos x="0" y="0"/>
                <wp:positionH relativeFrom="column">
                  <wp:posOffset>3989705</wp:posOffset>
                </wp:positionH>
                <wp:positionV relativeFrom="paragraph">
                  <wp:posOffset>1609725</wp:posOffset>
                </wp:positionV>
                <wp:extent cx="1749425" cy="1009650"/>
                <wp:effectExtent l="0" t="0" r="3175" b="0"/>
                <wp:wrapNone/>
                <wp:docPr id="53" name="正方形/長方形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9425" cy="1009650"/>
                        </a:xfrm>
                        <a:prstGeom prst="rect">
                          <a:avLst/>
                        </a:prstGeom>
                        <a:solidFill>
                          <a:srgbClr val="FFFFFF"/>
                        </a:solidFill>
                        <a:ln w="12700">
                          <a:solidFill>
                            <a:srgbClr val="000000"/>
                          </a:solidFill>
                          <a:miter lim="800000"/>
                          <a:headEnd/>
                          <a:tailEnd/>
                        </a:ln>
                      </wps:spPr>
                      <wps:txbx>
                        <w:txbxContent>
                          <w:p w:rsidR="007340D3" w:rsidRDefault="007340D3" w:rsidP="008C4EEC">
                            <w:pPr>
                              <w:rPr>
                                <w:b/>
                                <w:color w:val="000000"/>
                                <w:szCs w:val="21"/>
                              </w:rPr>
                            </w:pPr>
                            <w:r>
                              <w:rPr>
                                <w:rFonts w:hint="eastAsia"/>
                                <w:b/>
                                <w:color w:val="000000"/>
                                <w:szCs w:val="21"/>
                              </w:rPr>
                              <w:t>土地所有者</w:t>
                            </w:r>
                          </w:p>
                          <w:p w:rsidR="007340D3" w:rsidRDefault="007340D3" w:rsidP="008C4EEC">
                            <w:pPr>
                              <w:rPr>
                                <w:b/>
                                <w:color w:val="000000"/>
                                <w:szCs w:val="21"/>
                              </w:rPr>
                            </w:pPr>
                            <w:r>
                              <w:rPr>
                                <w:rFonts w:hint="eastAsia"/>
                                <w:b/>
                                <w:color w:val="000000"/>
                                <w:szCs w:val="21"/>
                              </w:rPr>
                              <w:t xml:space="preserve">　　　　</w:t>
                            </w:r>
                          </w:p>
                          <w:p w:rsidR="007340D3" w:rsidRPr="00990FA8" w:rsidRDefault="007340D3" w:rsidP="008C4EEC">
                            <w:pPr>
                              <w:ind w:firstLineChars="100" w:firstLine="211"/>
                              <w:rPr>
                                <w:b/>
                                <w:color w:val="000000"/>
                                <w:szCs w:val="21"/>
                              </w:rPr>
                            </w:pPr>
                            <w:r>
                              <w:rPr>
                                <w:rFonts w:hint="eastAsia"/>
                                <w:b/>
                                <w:color w:val="000000"/>
                                <w:szCs w:val="21"/>
                              </w:rPr>
                              <w:t xml:space="preserve">電話　　　</w:t>
                            </w:r>
                            <w:r>
                              <w:rPr>
                                <w:rFonts w:hint="eastAsia"/>
                                <w:b/>
                                <w:color w:val="000000"/>
                                <w:szCs w:val="21"/>
                              </w:rPr>
                              <w:t>-</w:t>
                            </w:r>
                            <w:r>
                              <w:rPr>
                                <w:rFonts w:hint="eastAsia"/>
                                <w:b/>
                                <w:color w:val="000000"/>
                                <w:szCs w:val="21"/>
                              </w:rPr>
                              <w:t xml:space="preserve">　　　</w:t>
                            </w:r>
                            <w:r>
                              <w:rPr>
                                <w:rFonts w:hint="eastAsia"/>
                                <w:b/>
                                <w:color w:val="000000"/>
                                <w:szCs w:val="21"/>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415" o:spid="_x0000_s1030" style="position:absolute;margin-left:314.15pt;margin-top:126.75pt;width:137.75pt;height:7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" strokeweight="1pt">
                <v:path arrowok="t"/>
                <v:textbox>
                  <w:txbxContent>
                    <w:p w:rsidR="007340D3" w:rsidRDefault="007340D3" w:rsidP="008C4EEC">
                      <w:pPr>
                        <w:rPr>
                          <w:b/>
                          <w:color w:val="000000"/>
                          <w:szCs w:val="21"/>
                        </w:rPr>
                      </w:pPr>
                      <w:r>
                        <w:rPr>
                          <w:rFonts w:hint="eastAsia"/>
                          <w:b/>
                          <w:color w:val="000000"/>
                          <w:szCs w:val="21"/>
                        </w:rPr>
                        <w:t>土地所有者</w:t>
                      </w:r>
                    </w:p>
                    <w:p w:rsidR="007340D3" w:rsidRDefault="007340D3" w:rsidP="008C4EEC">
                      <w:pPr>
                        <w:rPr>
                          <w:b/>
                          <w:color w:val="000000"/>
                          <w:szCs w:val="21"/>
                        </w:rPr>
                      </w:pPr>
                      <w:r>
                        <w:rPr>
                          <w:rFonts w:hint="eastAsia"/>
                          <w:b/>
                          <w:color w:val="000000"/>
                          <w:szCs w:val="21"/>
                        </w:rPr>
                        <w:t xml:space="preserve">　　　　</w:t>
                      </w:r>
                    </w:p>
                    <w:p w:rsidR="007340D3" w:rsidRPr="00990FA8" w:rsidRDefault="007340D3" w:rsidP="008C4EEC">
                      <w:pPr>
                        <w:ind w:firstLineChars="100" w:firstLine="211"/>
                        <w:rPr>
                          <w:b/>
                          <w:color w:val="000000"/>
                          <w:szCs w:val="21"/>
                        </w:rPr>
                      </w:pPr>
                      <w:r>
                        <w:rPr>
                          <w:rFonts w:hint="eastAsia"/>
                          <w:b/>
                          <w:color w:val="000000"/>
                          <w:szCs w:val="21"/>
                        </w:rPr>
                        <w:t xml:space="preserve">電話　　　</w:t>
                      </w:r>
                      <w:r>
                        <w:rPr>
                          <w:rFonts w:hint="eastAsia"/>
                          <w:b/>
                          <w:color w:val="000000"/>
                          <w:szCs w:val="21"/>
                        </w:rPr>
                        <w:t>-</w:t>
                      </w:r>
                      <w:r>
                        <w:rPr>
                          <w:rFonts w:hint="eastAsia"/>
                          <w:b/>
                          <w:color w:val="000000"/>
                          <w:szCs w:val="21"/>
                        </w:rPr>
                        <w:t xml:space="preserve">　　　</w:t>
                      </w:r>
                      <w:r>
                        <w:rPr>
                          <w:rFonts w:hint="eastAsia"/>
                          <w:b/>
                          <w:color w:val="000000"/>
                          <w:szCs w:val="21"/>
                        </w:rPr>
                        <w:t>-</w:t>
                      </w:r>
                    </w:p>
                  </w:txbxContent>
                </v:textbox>
              </v:rect>
            </w:pict>
          </mc:Fallback>
        </mc:AlternateContent>
      </w:r>
      <w:r w:rsidRPr="00535894">
        <w:rPr>
          <w:noProof/>
        </w:rPr>
        <mc:AlternateContent>
          <mc:Choice Requires="wps">
            <w:drawing>
              <wp:anchor distT="0" distB="0" distL="114300" distR="114300" simplePos="0" relativeHeight="251688960" behindDoc="0" locked="0" layoutInCell="1" allowOverlap="1">
                <wp:simplePos x="0" y="0"/>
                <wp:positionH relativeFrom="column">
                  <wp:posOffset>3985895</wp:posOffset>
                </wp:positionH>
                <wp:positionV relativeFrom="paragraph">
                  <wp:posOffset>61595</wp:posOffset>
                </wp:positionV>
                <wp:extent cx="1749425" cy="1009650"/>
                <wp:effectExtent l="0" t="0" r="3175" b="0"/>
                <wp:wrapNone/>
                <wp:docPr id="52" name="正方形/長方形 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9425" cy="1009650"/>
                        </a:xfrm>
                        <a:prstGeom prst="rect">
                          <a:avLst/>
                        </a:prstGeom>
                        <a:solidFill>
                          <a:srgbClr val="FFFFFF"/>
                        </a:solidFill>
                        <a:ln w="12700">
                          <a:solidFill>
                            <a:srgbClr val="000000"/>
                          </a:solidFill>
                          <a:miter lim="800000"/>
                          <a:headEnd/>
                          <a:tailEnd/>
                        </a:ln>
                      </wps:spPr>
                      <wps:txbx>
                        <w:txbxContent>
                          <w:p w:rsidR="007340D3" w:rsidRDefault="007340D3" w:rsidP="008C4EEC">
                            <w:pPr>
                              <w:rPr>
                                <w:b/>
                                <w:color w:val="000000"/>
                                <w:szCs w:val="21"/>
                              </w:rPr>
                            </w:pPr>
                            <w:r>
                              <w:rPr>
                                <w:rFonts w:hint="eastAsia"/>
                                <w:b/>
                                <w:color w:val="000000"/>
                                <w:szCs w:val="21"/>
                              </w:rPr>
                              <w:t>事務責任者</w:t>
                            </w:r>
                          </w:p>
                          <w:p w:rsidR="007340D3" w:rsidRDefault="007340D3" w:rsidP="008C4EEC">
                            <w:pPr>
                              <w:rPr>
                                <w:b/>
                                <w:color w:val="000000"/>
                                <w:szCs w:val="21"/>
                              </w:rPr>
                            </w:pPr>
                            <w:r>
                              <w:rPr>
                                <w:rFonts w:hint="eastAsia"/>
                                <w:b/>
                                <w:color w:val="000000"/>
                                <w:szCs w:val="21"/>
                              </w:rPr>
                              <w:t xml:space="preserve">　　　　</w:t>
                            </w:r>
                          </w:p>
                          <w:p w:rsidR="007340D3" w:rsidRPr="00990FA8" w:rsidRDefault="007340D3" w:rsidP="008C4EEC">
                            <w:pPr>
                              <w:ind w:firstLineChars="100" w:firstLine="211"/>
                              <w:rPr>
                                <w:b/>
                                <w:color w:val="000000"/>
                                <w:szCs w:val="21"/>
                              </w:rPr>
                            </w:pPr>
                            <w:r>
                              <w:rPr>
                                <w:rFonts w:hint="eastAsia"/>
                                <w:b/>
                                <w:color w:val="000000"/>
                                <w:szCs w:val="21"/>
                              </w:rPr>
                              <w:t xml:space="preserve">電話　　　</w:t>
                            </w:r>
                            <w:r>
                              <w:rPr>
                                <w:rFonts w:hint="eastAsia"/>
                                <w:b/>
                                <w:color w:val="000000"/>
                                <w:szCs w:val="21"/>
                              </w:rPr>
                              <w:t>-</w:t>
                            </w:r>
                            <w:r>
                              <w:rPr>
                                <w:rFonts w:hint="eastAsia"/>
                                <w:b/>
                                <w:color w:val="000000"/>
                                <w:szCs w:val="21"/>
                              </w:rPr>
                              <w:t xml:space="preserve">　　　</w:t>
                            </w:r>
                            <w:r>
                              <w:rPr>
                                <w:rFonts w:hint="eastAsia"/>
                                <w:b/>
                                <w:color w:val="000000"/>
                                <w:szCs w:val="21"/>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414" o:spid="_x0000_s1031" style="position:absolute;margin-left:313.85pt;margin-top:4.85pt;width:137.75pt;height:7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" strokeweight="1pt">
                <v:path arrowok="t"/>
                <v:textbox>
                  <w:txbxContent>
                    <w:p w:rsidR="007340D3" w:rsidRDefault="007340D3" w:rsidP="008C4EEC">
                      <w:pPr>
                        <w:rPr>
                          <w:b/>
                          <w:color w:val="000000"/>
                          <w:szCs w:val="21"/>
                        </w:rPr>
                      </w:pPr>
                      <w:r>
                        <w:rPr>
                          <w:rFonts w:hint="eastAsia"/>
                          <w:b/>
                          <w:color w:val="000000"/>
                          <w:szCs w:val="21"/>
                        </w:rPr>
                        <w:t>事務責任者</w:t>
                      </w:r>
                    </w:p>
                    <w:p w:rsidR="007340D3" w:rsidRDefault="007340D3" w:rsidP="008C4EEC">
                      <w:pPr>
                        <w:rPr>
                          <w:b/>
                          <w:color w:val="000000"/>
                          <w:szCs w:val="21"/>
                        </w:rPr>
                      </w:pPr>
                      <w:r>
                        <w:rPr>
                          <w:rFonts w:hint="eastAsia"/>
                          <w:b/>
                          <w:color w:val="000000"/>
                          <w:szCs w:val="21"/>
                        </w:rPr>
                        <w:t xml:space="preserve">　　　　</w:t>
                      </w:r>
                    </w:p>
                    <w:p w:rsidR="007340D3" w:rsidRPr="00990FA8" w:rsidRDefault="007340D3" w:rsidP="008C4EEC">
                      <w:pPr>
                        <w:ind w:firstLineChars="100" w:firstLine="211"/>
                        <w:rPr>
                          <w:b/>
                          <w:color w:val="000000"/>
                          <w:szCs w:val="21"/>
                        </w:rPr>
                      </w:pPr>
                      <w:r>
                        <w:rPr>
                          <w:rFonts w:hint="eastAsia"/>
                          <w:b/>
                          <w:color w:val="000000"/>
                          <w:szCs w:val="21"/>
                        </w:rPr>
                        <w:t xml:space="preserve">電話　　　</w:t>
                      </w:r>
                      <w:r>
                        <w:rPr>
                          <w:rFonts w:hint="eastAsia"/>
                          <w:b/>
                          <w:color w:val="000000"/>
                          <w:szCs w:val="21"/>
                        </w:rPr>
                        <w:t>-</w:t>
                      </w:r>
                      <w:r>
                        <w:rPr>
                          <w:rFonts w:hint="eastAsia"/>
                          <w:b/>
                          <w:color w:val="000000"/>
                          <w:szCs w:val="21"/>
                        </w:rPr>
                        <w:t xml:space="preserve">　　　</w:t>
                      </w:r>
                      <w:r>
                        <w:rPr>
                          <w:rFonts w:hint="eastAsia"/>
                          <w:b/>
                          <w:color w:val="000000"/>
                          <w:szCs w:val="21"/>
                        </w:rPr>
                        <w:t>-</w:t>
                      </w:r>
                    </w:p>
                  </w:txbxContent>
                </v:textbox>
              </v:rect>
            </w:pict>
          </mc:Fallback>
        </mc:AlternateContent>
      </w:r>
      <w:r w:rsidRPr="00535894">
        <w:rPr>
          <w:noProof/>
        </w:rPr>
        <mc:AlternateContent>
          <mc:Choice Requires="wps">
            <w:drawing>
              <wp:anchor distT="0" distB="0" distL="114300" distR="114300" simplePos="0" relativeHeight="251685888" behindDoc="0" locked="0" layoutInCell="1" allowOverlap="1">
                <wp:simplePos x="0" y="0"/>
                <wp:positionH relativeFrom="column">
                  <wp:posOffset>5715</wp:posOffset>
                </wp:positionH>
                <wp:positionV relativeFrom="paragraph">
                  <wp:posOffset>52070</wp:posOffset>
                </wp:positionV>
                <wp:extent cx="1769745" cy="1009650"/>
                <wp:effectExtent l="0" t="0" r="1905" b="0"/>
                <wp:wrapNone/>
                <wp:docPr id="51" name="正方形/長方形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9745" cy="1009650"/>
                        </a:xfrm>
                        <a:prstGeom prst="rect">
                          <a:avLst/>
                        </a:prstGeom>
                        <a:solidFill>
                          <a:srgbClr val="FFFFFF"/>
                        </a:solidFill>
                        <a:ln w="12700">
                          <a:solidFill>
                            <a:srgbClr val="000000"/>
                          </a:solidFill>
                          <a:miter lim="800000"/>
                          <a:headEnd/>
                          <a:tailEnd/>
                        </a:ln>
                      </wps:spPr>
                      <wps:txbx>
                        <w:txbxContent>
                          <w:p w:rsidR="007340D3" w:rsidRDefault="007340D3" w:rsidP="008C4EEC">
                            <w:pPr>
                              <w:rPr>
                                <w:b/>
                                <w:color w:val="000000"/>
                                <w:szCs w:val="21"/>
                              </w:rPr>
                            </w:pPr>
                            <w:r>
                              <w:rPr>
                                <w:rFonts w:hint="eastAsia"/>
                                <w:b/>
                                <w:color w:val="000000"/>
                                <w:szCs w:val="21"/>
                              </w:rPr>
                              <w:t>消防署</w:t>
                            </w:r>
                          </w:p>
                          <w:p w:rsidR="007340D3" w:rsidRDefault="007340D3" w:rsidP="008C4EEC">
                            <w:pPr>
                              <w:rPr>
                                <w:b/>
                                <w:color w:val="000000"/>
                                <w:szCs w:val="21"/>
                              </w:rPr>
                            </w:pPr>
                            <w:r>
                              <w:rPr>
                                <w:rFonts w:hint="eastAsia"/>
                                <w:b/>
                                <w:color w:val="000000"/>
                                <w:szCs w:val="21"/>
                              </w:rPr>
                              <w:t xml:space="preserve">　　　　</w:t>
                            </w:r>
                          </w:p>
                          <w:p w:rsidR="007340D3" w:rsidRPr="00990FA8" w:rsidRDefault="007340D3" w:rsidP="008C4EEC">
                            <w:pPr>
                              <w:ind w:firstLineChars="100" w:firstLine="211"/>
                              <w:rPr>
                                <w:b/>
                                <w:color w:val="000000"/>
                                <w:szCs w:val="21"/>
                              </w:rPr>
                            </w:pPr>
                            <w:r>
                              <w:rPr>
                                <w:rFonts w:hint="eastAsia"/>
                                <w:b/>
                                <w:color w:val="000000"/>
                                <w:szCs w:val="21"/>
                              </w:rPr>
                              <w:t xml:space="preserve">電話　　　</w:t>
                            </w:r>
                            <w:r>
                              <w:rPr>
                                <w:rFonts w:hint="eastAsia"/>
                                <w:b/>
                                <w:color w:val="000000"/>
                                <w:szCs w:val="21"/>
                              </w:rPr>
                              <w:t>-</w:t>
                            </w:r>
                            <w:r>
                              <w:rPr>
                                <w:rFonts w:hint="eastAsia"/>
                                <w:b/>
                                <w:color w:val="000000"/>
                                <w:szCs w:val="21"/>
                              </w:rPr>
                              <w:t xml:space="preserve">　　　</w:t>
                            </w:r>
                            <w:r>
                              <w:rPr>
                                <w:rFonts w:hint="eastAsia"/>
                                <w:b/>
                                <w:color w:val="000000"/>
                                <w:szCs w:val="21"/>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411" o:spid="_x0000_s1032" style="position:absolute;margin-left:.45pt;margin-top:4.1pt;width:139.35pt;height:7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" strokeweight="1pt">
                <v:path arrowok="t"/>
                <v:textbox>
                  <w:txbxContent>
                    <w:p w:rsidR="007340D3" w:rsidRDefault="007340D3" w:rsidP="008C4EEC">
                      <w:pPr>
                        <w:rPr>
                          <w:b/>
                          <w:color w:val="000000"/>
                          <w:szCs w:val="21"/>
                        </w:rPr>
                      </w:pPr>
                      <w:r>
                        <w:rPr>
                          <w:rFonts w:hint="eastAsia"/>
                          <w:b/>
                          <w:color w:val="000000"/>
                          <w:szCs w:val="21"/>
                        </w:rPr>
                        <w:t>消防署</w:t>
                      </w:r>
                    </w:p>
                    <w:p w:rsidR="007340D3" w:rsidRDefault="007340D3" w:rsidP="008C4EEC">
                      <w:pPr>
                        <w:rPr>
                          <w:b/>
                          <w:color w:val="000000"/>
                          <w:szCs w:val="21"/>
                        </w:rPr>
                      </w:pPr>
                      <w:r>
                        <w:rPr>
                          <w:rFonts w:hint="eastAsia"/>
                          <w:b/>
                          <w:color w:val="000000"/>
                          <w:szCs w:val="21"/>
                        </w:rPr>
                        <w:t xml:space="preserve">　　　　</w:t>
                      </w:r>
                    </w:p>
                    <w:p w:rsidR="007340D3" w:rsidRPr="00990FA8" w:rsidRDefault="007340D3" w:rsidP="008C4EEC">
                      <w:pPr>
                        <w:ind w:firstLineChars="100" w:firstLine="211"/>
                        <w:rPr>
                          <w:b/>
                          <w:color w:val="000000"/>
                          <w:szCs w:val="21"/>
                        </w:rPr>
                      </w:pPr>
                      <w:r>
                        <w:rPr>
                          <w:rFonts w:hint="eastAsia"/>
                          <w:b/>
                          <w:color w:val="000000"/>
                          <w:szCs w:val="21"/>
                        </w:rPr>
                        <w:t xml:space="preserve">電話　　　</w:t>
                      </w:r>
                      <w:r>
                        <w:rPr>
                          <w:rFonts w:hint="eastAsia"/>
                          <w:b/>
                          <w:color w:val="000000"/>
                          <w:szCs w:val="21"/>
                        </w:rPr>
                        <w:t>-</w:t>
                      </w:r>
                      <w:r>
                        <w:rPr>
                          <w:rFonts w:hint="eastAsia"/>
                          <w:b/>
                          <w:color w:val="000000"/>
                          <w:szCs w:val="21"/>
                        </w:rPr>
                        <w:t xml:space="preserve">　　　</w:t>
                      </w:r>
                      <w:r>
                        <w:rPr>
                          <w:rFonts w:hint="eastAsia"/>
                          <w:b/>
                          <w:color w:val="000000"/>
                          <w:szCs w:val="21"/>
                        </w:rPr>
                        <w:t>-</w:t>
                      </w:r>
                    </w:p>
                  </w:txbxContent>
                </v:textbox>
              </v:rect>
            </w:pict>
          </mc:Fallback>
        </mc:AlternateContent>
      </w:r>
      <w:r w:rsidRPr="00535894">
        <w:rPr>
          <w:noProof/>
        </w:rPr>
        <mc:AlternateContent>
          <mc:Choice Requires="wps">
            <w:drawing>
              <wp:anchor distT="0" distB="0" distL="114300" distR="114300" simplePos="0" relativeHeight="251725824" behindDoc="0" locked="0" layoutInCell="1" allowOverlap="1">
                <wp:simplePos x="0" y="0"/>
                <wp:positionH relativeFrom="column">
                  <wp:posOffset>3703320</wp:posOffset>
                </wp:positionH>
                <wp:positionV relativeFrom="paragraph">
                  <wp:posOffset>566420</wp:posOffset>
                </wp:positionV>
                <wp:extent cx="282575" cy="1543050"/>
                <wp:effectExtent l="0" t="0" r="3175" b="0"/>
                <wp:wrapNone/>
                <wp:docPr id="50"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2575" cy="15430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B3A219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91.6pt,44.6pt" to="313.85pt,1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" strokecolor="windowText">
                <o:lock v:ext="edit" shapetype="f"/>
              </v:line>
            </w:pict>
          </mc:Fallback>
        </mc:AlternateContent>
      </w:r>
      <w:r w:rsidRPr="00535894">
        <w:rPr>
          <w:noProof/>
        </w:rPr>
        <mc:AlternateContent>
          <mc:Choice Requires="wps">
            <w:drawing>
              <wp:anchor distT="0" distB="0" distL="114300" distR="114300" simplePos="0" relativeHeight="251722752" behindDoc="0" locked="0" layoutInCell="1" allowOverlap="1">
                <wp:simplePos x="0" y="0"/>
                <wp:positionH relativeFrom="column">
                  <wp:posOffset>1776095</wp:posOffset>
                </wp:positionH>
                <wp:positionV relativeFrom="paragraph">
                  <wp:posOffset>566420</wp:posOffset>
                </wp:positionV>
                <wp:extent cx="247650" cy="1543050"/>
                <wp:effectExtent l="0" t="0" r="0" b="0"/>
                <wp:wrapNone/>
                <wp:docPr id="49"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650" cy="15430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45E1C61" id="直線コネクタ 4"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39.85pt,44.6pt" to="159.35pt,1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" strokecolor="windowText">
                <o:lock v:ext="edit" shapetype="f"/>
              </v:line>
            </w:pict>
          </mc:Fallback>
        </mc:AlternateContent>
      </w:r>
      <w:r w:rsidRPr="00535894">
        <w:rPr>
          <w:noProof/>
        </w:rPr>
        <mc:AlternateContent>
          <mc:Choice Requires="wps">
            <w:drawing>
              <wp:anchor distT="0" distB="0" distL="114300" distR="114300" simplePos="0" relativeHeight="251683840" behindDoc="0" locked="0" layoutInCell="1" allowOverlap="1">
                <wp:simplePos x="0" y="0"/>
                <wp:positionH relativeFrom="column">
                  <wp:posOffset>2025650</wp:posOffset>
                </wp:positionH>
                <wp:positionV relativeFrom="paragraph">
                  <wp:posOffset>568325</wp:posOffset>
                </wp:positionV>
                <wp:extent cx="1679575" cy="3162300"/>
                <wp:effectExtent l="0" t="0" r="0" b="0"/>
                <wp:wrapNone/>
                <wp:docPr id="48" name="正方形/長方形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9575" cy="3162300"/>
                        </a:xfrm>
                        <a:prstGeom prst="rect">
                          <a:avLst/>
                        </a:prstGeom>
                        <a:solidFill>
                          <a:srgbClr val="FFFFFF"/>
                        </a:solidFill>
                        <a:ln w="12700">
                          <a:solidFill>
                            <a:srgbClr val="000000"/>
                          </a:solidFill>
                          <a:miter lim="800000"/>
                          <a:headEnd/>
                          <a:tailEnd/>
                        </a:ln>
                      </wps:spPr>
                      <wps:txbx>
                        <w:txbxContent>
                          <w:p w:rsidR="007340D3" w:rsidRPr="008F65B8" w:rsidRDefault="007340D3" w:rsidP="008C4EEC">
                            <w:pPr>
                              <w:rPr>
                                <w:b/>
                                <w:szCs w:val="21"/>
                              </w:rPr>
                            </w:pPr>
                            <w:r w:rsidRPr="008F65B8">
                              <w:rPr>
                                <w:rFonts w:hint="eastAsia"/>
                                <w:b/>
                                <w:szCs w:val="21"/>
                              </w:rPr>
                              <w:t>特定事業区域の</w:t>
                            </w:r>
                            <w:r w:rsidRPr="008F65B8">
                              <w:rPr>
                                <w:b/>
                                <w:szCs w:val="21"/>
                              </w:rPr>
                              <w:t>位置</w:t>
                            </w:r>
                          </w:p>
                          <w:p w:rsidR="007340D3" w:rsidRPr="008F65B8" w:rsidRDefault="007340D3" w:rsidP="003C083D">
                            <w:pPr>
                              <w:ind w:firstLineChars="100" w:firstLine="211"/>
                              <w:rPr>
                                <w:b/>
                                <w:szCs w:val="21"/>
                              </w:rPr>
                            </w:pPr>
                            <w:r w:rsidRPr="008F65B8">
                              <w:rPr>
                                <w:rFonts w:hint="eastAsia"/>
                                <w:b/>
                                <w:szCs w:val="21"/>
                              </w:rPr>
                              <w:t>住所</w:t>
                            </w:r>
                          </w:p>
                          <w:p w:rsidR="007340D3" w:rsidRPr="008F65B8" w:rsidRDefault="007340D3" w:rsidP="008C4EEC">
                            <w:pPr>
                              <w:rPr>
                                <w:b/>
                                <w:szCs w:val="21"/>
                              </w:rPr>
                            </w:pPr>
                          </w:p>
                          <w:p w:rsidR="007340D3" w:rsidRDefault="007340D3" w:rsidP="008C4EEC">
                            <w:pPr>
                              <w:rPr>
                                <w:b/>
                                <w:color w:val="000000"/>
                                <w:szCs w:val="21"/>
                              </w:rPr>
                            </w:pPr>
                          </w:p>
                          <w:p w:rsidR="007340D3" w:rsidRDefault="007340D3" w:rsidP="008C4EEC">
                            <w:pPr>
                              <w:rPr>
                                <w:b/>
                                <w:color w:val="000000"/>
                                <w:szCs w:val="21"/>
                              </w:rPr>
                            </w:pPr>
                          </w:p>
                          <w:p w:rsidR="007340D3" w:rsidRDefault="007340D3" w:rsidP="008C4EEC">
                            <w:pPr>
                              <w:rPr>
                                <w:b/>
                                <w:color w:val="000000"/>
                                <w:szCs w:val="21"/>
                              </w:rPr>
                            </w:pPr>
                          </w:p>
                          <w:p w:rsidR="007340D3" w:rsidRDefault="007340D3" w:rsidP="008C4EEC">
                            <w:pPr>
                              <w:rPr>
                                <w:b/>
                                <w:color w:val="000000"/>
                                <w:szCs w:val="21"/>
                              </w:rPr>
                            </w:pPr>
                            <w:r>
                              <w:rPr>
                                <w:rFonts w:hint="eastAsia"/>
                                <w:b/>
                                <w:color w:val="000000"/>
                                <w:szCs w:val="21"/>
                              </w:rPr>
                              <w:t>施工管理者</w:t>
                            </w:r>
                          </w:p>
                          <w:p w:rsidR="007340D3" w:rsidRDefault="007340D3" w:rsidP="008C4EEC">
                            <w:pPr>
                              <w:rPr>
                                <w:b/>
                                <w:color w:val="000000"/>
                                <w:szCs w:val="21"/>
                              </w:rPr>
                            </w:pPr>
                          </w:p>
                          <w:p w:rsidR="007340D3" w:rsidRDefault="007340D3" w:rsidP="008C4EEC">
                            <w:pPr>
                              <w:rPr>
                                <w:b/>
                                <w:color w:val="000000"/>
                                <w:szCs w:val="21"/>
                              </w:rPr>
                            </w:pPr>
                            <w:r>
                              <w:rPr>
                                <w:rFonts w:hint="eastAsia"/>
                                <w:b/>
                                <w:color w:val="000000"/>
                                <w:szCs w:val="21"/>
                              </w:rPr>
                              <w:t xml:space="preserve">　住所</w:t>
                            </w:r>
                          </w:p>
                          <w:p w:rsidR="007340D3" w:rsidRDefault="007340D3" w:rsidP="008C4EEC">
                            <w:pPr>
                              <w:rPr>
                                <w:b/>
                                <w:color w:val="000000"/>
                                <w:szCs w:val="21"/>
                              </w:rPr>
                            </w:pPr>
                            <w:r>
                              <w:rPr>
                                <w:rFonts w:hint="eastAsia"/>
                                <w:b/>
                                <w:color w:val="000000"/>
                                <w:szCs w:val="21"/>
                              </w:rPr>
                              <w:t xml:space="preserve">　氏名</w:t>
                            </w:r>
                          </w:p>
                          <w:p w:rsidR="007340D3" w:rsidRPr="00990FA8" w:rsidRDefault="007340D3" w:rsidP="008C4EEC">
                            <w:pPr>
                              <w:rPr>
                                <w:b/>
                                <w:color w:val="000000"/>
                                <w:szCs w:val="21"/>
                              </w:rPr>
                            </w:pPr>
                            <w:r>
                              <w:rPr>
                                <w:rFonts w:hint="eastAsia"/>
                                <w:b/>
                                <w:color w:val="000000"/>
                                <w:szCs w:val="21"/>
                              </w:rPr>
                              <w:t xml:space="preserve">　電話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409" o:spid="_x0000_s1033" style="position:absolute;margin-left:159.5pt;margin-top:44.75pt;width:132.25pt;height:2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" strokeweight="1pt">
                <v:path arrowok="t"/>
                <v:textbox>
                  <w:txbxContent>
                    <w:p w:rsidR="007340D3" w:rsidRPr="008F65B8" w:rsidRDefault="007340D3" w:rsidP="008C4EEC">
                      <w:pPr>
                        <w:rPr>
                          <w:b/>
                          <w:szCs w:val="21"/>
                        </w:rPr>
                      </w:pPr>
                      <w:r w:rsidRPr="008F65B8">
                        <w:rPr>
                          <w:rFonts w:hint="eastAsia"/>
                          <w:b/>
                          <w:szCs w:val="21"/>
                        </w:rPr>
                        <w:t>特定事業区域の</w:t>
                      </w:r>
                      <w:r w:rsidRPr="008F65B8">
                        <w:rPr>
                          <w:b/>
                          <w:szCs w:val="21"/>
                        </w:rPr>
                        <w:t>位置</w:t>
                      </w:r>
                    </w:p>
                    <w:p w:rsidR="007340D3" w:rsidRPr="008F65B8" w:rsidRDefault="007340D3" w:rsidP="003C083D">
                      <w:pPr>
                        <w:ind w:firstLineChars="100" w:firstLine="211"/>
                        <w:rPr>
                          <w:b/>
                          <w:szCs w:val="21"/>
                        </w:rPr>
                      </w:pPr>
                      <w:r w:rsidRPr="008F65B8">
                        <w:rPr>
                          <w:rFonts w:hint="eastAsia"/>
                          <w:b/>
                          <w:szCs w:val="21"/>
                        </w:rPr>
                        <w:t>住所</w:t>
                      </w:r>
                    </w:p>
                    <w:p w:rsidR="007340D3" w:rsidRPr="008F65B8" w:rsidRDefault="007340D3" w:rsidP="008C4EEC">
                      <w:pPr>
                        <w:rPr>
                          <w:b/>
                          <w:szCs w:val="21"/>
                        </w:rPr>
                      </w:pPr>
                    </w:p>
                    <w:p w:rsidR="007340D3" w:rsidRDefault="007340D3" w:rsidP="008C4EEC">
                      <w:pPr>
                        <w:rPr>
                          <w:b/>
                          <w:color w:val="000000"/>
                          <w:szCs w:val="21"/>
                        </w:rPr>
                      </w:pPr>
                    </w:p>
                    <w:p w:rsidR="007340D3" w:rsidRDefault="007340D3" w:rsidP="008C4EEC">
                      <w:pPr>
                        <w:rPr>
                          <w:b/>
                          <w:color w:val="000000"/>
                          <w:szCs w:val="21"/>
                        </w:rPr>
                      </w:pPr>
                    </w:p>
                    <w:p w:rsidR="007340D3" w:rsidRDefault="007340D3" w:rsidP="008C4EEC">
                      <w:pPr>
                        <w:rPr>
                          <w:b/>
                          <w:color w:val="000000"/>
                          <w:szCs w:val="21"/>
                        </w:rPr>
                      </w:pPr>
                    </w:p>
                    <w:p w:rsidR="007340D3" w:rsidRDefault="007340D3" w:rsidP="008C4EEC">
                      <w:pPr>
                        <w:rPr>
                          <w:b/>
                          <w:color w:val="000000"/>
                          <w:szCs w:val="21"/>
                        </w:rPr>
                      </w:pPr>
                      <w:r>
                        <w:rPr>
                          <w:rFonts w:hint="eastAsia"/>
                          <w:b/>
                          <w:color w:val="000000"/>
                          <w:szCs w:val="21"/>
                        </w:rPr>
                        <w:t>施工管理者</w:t>
                      </w:r>
                    </w:p>
                    <w:p w:rsidR="007340D3" w:rsidRDefault="007340D3" w:rsidP="008C4EEC">
                      <w:pPr>
                        <w:rPr>
                          <w:b/>
                          <w:color w:val="000000"/>
                          <w:szCs w:val="21"/>
                        </w:rPr>
                      </w:pPr>
                    </w:p>
                    <w:p w:rsidR="007340D3" w:rsidRDefault="007340D3" w:rsidP="008C4EEC">
                      <w:pPr>
                        <w:rPr>
                          <w:b/>
                          <w:color w:val="000000"/>
                          <w:szCs w:val="21"/>
                        </w:rPr>
                      </w:pPr>
                      <w:r>
                        <w:rPr>
                          <w:rFonts w:hint="eastAsia"/>
                          <w:b/>
                          <w:color w:val="000000"/>
                          <w:szCs w:val="21"/>
                        </w:rPr>
                        <w:t xml:space="preserve">　住所</w:t>
                      </w:r>
                    </w:p>
                    <w:p w:rsidR="007340D3" w:rsidRDefault="007340D3" w:rsidP="008C4EEC">
                      <w:pPr>
                        <w:rPr>
                          <w:b/>
                          <w:color w:val="000000"/>
                          <w:szCs w:val="21"/>
                        </w:rPr>
                      </w:pPr>
                      <w:r>
                        <w:rPr>
                          <w:rFonts w:hint="eastAsia"/>
                          <w:b/>
                          <w:color w:val="000000"/>
                          <w:szCs w:val="21"/>
                        </w:rPr>
                        <w:t xml:space="preserve">　氏名</w:t>
                      </w:r>
                    </w:p>
                    <w:p w:rsidR="007340D3" w:rsidRPr="00990FA8" w:rsidRDefault="007340D3" w:rsidP="008C4EEC">
                      <w:pPr>
                        <w:rPr>
                          <w:b/>
                          <w:color w:val="000000"/>
                          <w:szCs w:val="21"/>
                        </w:rPr>
                      </w:pPr>
                      <w:r>
                        <w:rPr>
                          <w:rFonts w:hint="eastAsia"/>
                          <w:b/>
                          <w:color w:val="000000"/>
                          <w:szCs w:val="21"/>
                        </w:rPr>
                        <w:t xml:space="preserve">　電話</w:t>
                      </w:r>
                    </w:p>
                  </w:txbxContent>
                </v:textbox>
              </v:rect>
            </w:pict>
          </mc:Fallback>
        </mc:AlternateContent>
      </w:r>
      <w:r w:rsidRPr="00535894">
        <w:rPr>
          <w:noProof/>
        </w:rPr>
        <mc:AlternateContent>
          <mc:Choice Requires="wps">
            <w:drawing>
              <wp:anchor distT="0" distB="0" distL="114300" distR="114300" simplePos="0" relativeHeight="251686912" behindDoc="0" locked="0" layoutInCell="1" allowOverlap="1">
                <wp:simplePos x="0" y="0"/>
                <wp:positionH relativeFrom="column">
                  <wp:posOffset>4445</wp:posOffset>
                </wp:positionH>
                <wp:positionV relativeFrom="paragraph">
                  <wp:posOffset>1614170</wp:posOffset>
                </wp:positionV>
                <wp:extent cx="1760220" cy="1009650"/>
                <wp:effectExtent l="0" t="0" r="0" b="0"/>
                <wp:wrapNone/>
                <wp:docPr id="47" name="正方形/長方形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0220" cy="1009650"/>
                        </a:xfrm>
                        <a:prstGeom prst="rect">
                          <a:avLst/>
                        </a:prstGeom>
                        <a:solidFill>
                          <a:srgbClr val="FFFFFF"/>
                        </a:solidFill>
                        <a:ln w="12700">
                          <a:solidFill>
                            <a:srgbClr val="000000"/>
                          </a:solidFill>
                          <a:miter lim="800000"/>
                          <a:headEnd/>
                          <a:tailEnd/>
                        </a:ln>
                      </wps:spPr>
                      <wps:txbx>
                        <w:txbxContent>
                          <w:p w:rsidR="007340D3" w:rsidRDefault="007340D3" w:rsidP="008C4EEC">
                            <w:pPr>
                              <w:rPr>
                                <w:b/>
                                <w:color w:val="000000"/>
                                <w:szCs w:val="21"/>
                              </w:rPr>
                            </w:pPr>
                            <w:r>
                              <w:rPr>
                                <w:rFonts w:hint="eastAsia"/>
                                <w:b/>
                                <w:color w:val="000000"/>
                                <w:szCs w:val="21"/>
                              </w:rPr>
                              <w:t>緊急病院</w:t>
                            </w:r>
                          </w:p>
                          <w:p w:rsidR="007340D3" w:rsidRDefault="007340D3" w:rsidP="008C4EEC">
                            <w:pPr>
                              <w:rPr>
                                <w:b/>
                                <w:color w:val="000000"/>
                                <w:szCs w:val="21"/>
                              </w:rPr>
                            </w:pPr>
                            <w:r>
                              <w:rPr>
                                <w:rFonts w:hint="eastAsia"/>
                                <w:b/>
                                <w:color w:val="000000"/>
                                <w:szCs w:val="21"/>
                              </w:rPr>
                              <w:t xml:space="preserve">　　　　</w:t>
                            </w:r>
                          </w:p>
                          <w:p w:rsidR="007340D3" w:rsidRPr="00990FA8" w:rsidRDefault="007340D3" w:rsidP="008C4EEC">
                            <w:pPr>
                              <w:ind w:firstLineChars="100" w:firstLine="211"/>
                              <w:rPr>
                                <w:b/>
                                <w:color w:val="000000"/>
                                <w:szCs w:val="21"/>
                              </w:rPr>
                            </w:pPr>
                            <w:r>
                              <w:rPr>
                                <w:rFonts w:hint="eastAsia"/>
                                <w:b/>
                                <w:color w:val="000000"/>
                                <w:szCs w:val="21"/>
                              </w:rPr>
                              <w:t xml:space="preserve">電話　　　</w:t>
                            </w:r>
                            <w:r>
                              <w:rPr>
                                <w:rFonts w:hint="eastAsia"/>
                                <w:b/>
                                <w:color w:val="000000"/>
                                <w:szCs w:val="21"/>
                              </w:rPr>
                              <w:t>-</w:t>
                            </w:r>
                            <w:r>
                              <w:rPr>
                                <w:rFonts w:hint="eastAsia"/>
                                <w:b/>
                                <w:color w:val="000000"/>
                                <w:szCs w:val="21"/>
                              </w:rPr>
                              <w:t xml:space="preserve">　　　</w:t>
                            </w:r>
                            <w:r>
                              <w:rPr>
                                <w:rFonts w:hint="eastAsia"/>
                                <w:b/>
                                <w:color w:val="000000"/>
                                <w:szCs w:val="21"/>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412" o:spid="_x0000_s1034" style="position:absolute;margin-left:.35pt;margin-top:127.1pt;width:138.6pt;height:7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" strokeweight="1pt">
                <v:path arrowok="t"/>
                <v:textbox>
                  <w:txbxContent>
                    <w:p w:rsidR="007340D3" w:rsidRDefault="007340D3" w:rsidP="008C4EEC">
                      <w:pPr>
                        <w:rPr>
                          <w:b/>
                          <w:color w:val="000000"/>
                          <w:szCs w:val="21"/>
                        </w:rPr>
                      </w:pPr>
                      <w:r>
                        <w:rPr>
                          <w:rFonts w:hint="eastAsia"/>
                          <w:b/>
                          <w:color w:val="000000"/>
                          <w:szCs w:val="21"/>
                        </w:rPr>
                        <w:t>緊急病院</w:t>
                      </w:r>
                    </w:p>
                    <w:p w:rsidR="007340D3" w:rsidRDefault="007340D3" w:rsidP="008C4EEC">
                      <w:pPr>
                        <w:rPr>
                          <w:b/>
                          <w:color w:val="000000"/>
                          <w:szCs w:val="21"/>
                        </w:rPr>
                      </w:pPr>
                      <w:r>
                        <w:rPr>
                          <w:rFonts w:hint="eastAsia"/>
                          <w:b/>
                          <w:color w:val="000000"/>
                          <w:szCs w:val="21"/>
                        </w:rPr>
                        <w:t xml:space="preserve">　　　　</w:t>
                      </w:r>
                    </w:p>
                    <w:p w:rsidR="007340D3" w:rsidRPr="00990FA8" w:rsidRDefault="007340D3" w:rsidP="008C4EEC">
                      <w:pPr>
                        <w:ind w:firstLineChars="100" w:firstLine="211"/>
                        <w:rPr>
                          <w:b/>
                          <w:color w:val="000000"/>
                          <w:szCs w:val="21"/>
                        </w:rPr>
                      </w:pPr>
                      <w:r>
                        <w:rPr>
                          <w:rFonts w:hint="eastAsia"/>
                          <w:b/>
                          <w:color w:val="000000"/>
                          <w:szCs w:val="21"/>
                        </w:rPr>
                        <w:t xml:space="preserve">電話　　　</w:t>
                      </w:r>
                      <w:r>
                        <w:rPr>
                          <w:rFonts w:hint="eastAsia"/>
                          <w:b/>
                          <w:color w:val="000000"/>
                          <w:szCs w:val="21"/>
                        </w:rPr>
                        <w:t>-</w:t>
                      </w:r>
                      <w:r>
                        <w:rPr>
                          <w:rFonts w:hint="eastAsia"/>
                          <w:b/>
                          <w:color w:val="000000"/>
                          <w:szCs w:val="21"/>
                        </w:rPr>
                        <w:t xml:space="preserve">　　　</w:t>
                      </w:r>
                      <w:r>
                        <w:rPr>
                          <w:rFonts w:hint="eastAsia"/>
                          <w:b/>
                          <w:color w:val="000000"/>
                          <w:szCs w:val="21"/>
                        </w:rPr>
                        <w:t>-</w:t>
                      </w:r>
                    </w:p>
                  </w:txbxContent>
                </v:textbox>
              </v:rect>
            </w:pict>
          </mc:Fallback>
        </mc:AlternateContent>
      </w:r>
      <w:r w:rsidRPr="00535894">
        <w:rPr>
          <w:noProof/>
        </w:rPr>
        <mc:AlternateContent>
          <mc:Choice Requires="wps">
            <w:drawing>
              <wp:anchor distT="0" distB="0" distL="114300" distR="114300" simplePos="0" relativeHeight="251727872" behindDoc="0" locked="0" layoutInCell="1" allowOverlap="1">
                <wp:simplePos x="0" y="0"/>
                <wp:positionH relativeFrom="column">
                  <wp:posOffset>3700145</wp:posOffset>
                </wp:positionH>
                <wp:positionV relativeFrom="paragraph">
                  <wp:posOffset>2108835</wp:posOffset>
                </wp:positionV>
                <wp:extent cx="285750" cy="1666875"/>
                <wp:effectExtent l="0" t="0" r="0" b="9525"/>
                <wp:wrapNone/>
                <wp:docPr id="46"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166687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5599181" id="直線コネクタ 17"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35pt,166.05pt" to="313.85pt,2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" strokecolor="windowText">
                <o:lock v:ext="edit" shapetype="f"/>
              </v:line>
            </w:pict>
          </mc:Fallback>
        </mc:AlternateContent>
      </w:r>
      <w:r w:rsidRPr="00535894">
        <w:rPr>
          <w:noProof/>
        </w:rPr>
        <mc:AlternateContent>
          <mc:Choice Requires="wps">
            <w:drawing>
              <wp:anchor distT="4294967295" distB="4294967295" distL="114300" distR="114300" simplePos="0" relativeHeight="251726848" behindDoc="0" locked="0" layoutInCell="1" allowOverlap="1">
                <wp:simplePos x="0" y="0"/>
                <wp:positionH relativeFrom="column">
                  <wp:posOffset>3700145</wp:posOffset>
                </wp:positionH>
                <wp:positionV relativeFrom="paragraph">
                  <wp:posOffset>2109469</wp:posOffset>
                </wp:positionV>
                <wp:extent cx="285750" cy="0"/>
                <wp:effectExtent l="0" t="0" r="0" b="0"/>
                <wp:wrapNone/>
                <wp:docPr id="45"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45A11F" id="直線コネクタ 16" o:spid="_x0000_s1026" style="position:absolute;left:0;text-align:left;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1.35pt,166.1pt" to="313.85pt,1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" strokecolor="windowText">
                <o:lock v:ext="edit" shapetype="f"/>
              </v:line>
            </w:pict>
          </mc:Fallback>
        </mc:AlternateContent>
      </w:r>
      <w:r w:rsidRPr="00535894">
        <w:rPr>
          <w:noProof/>
        </w:rPr>
        <mc:AlternateContent>
          <mc:Choice Requires="wps">
            <w:drawing>
              <wp:anchor distT="0" distB="0" distL="114300" distR="114300" simplePos="0" relativeHeight="251724800" behindDoc="0" locked="0" layoutInCell="1" allowOverlap="1">
                <wp:simplePos x="0" y="0"/>
                <wp:positionH relativeFrom="column">
                  <wp:posOffset>1766570</wp:posOffset>
                </wp:positionH>
                <wp:positionV relativeFrom="paragraph">
                  <wp:posOffset>2108835</wp:posOffset>
                </wp:positionV>
                <wp:extent cx="257175" cy="1571625"/>
                <wp:effectExtent l="0" t="0" r="9525" b="9525"/>
                <wp:wrapNone/>
                <wp:docPr id="44"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7175" cy="15716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CB92B6" id="直線コネクタ 11" o:spid="_x0000_s1026" style="position:absolute;left:0;text-align:lef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pt,166.05pt" to="159.35pt,2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" strokecolor="windowText">
                <o:lock v:ext="edit" shapetype="f"/>
              </v:line>
            </w:pict>
          </mc:Fallback>
        </mc:AlternateContent>
      </w:r>
      <w:r w:rsidRPr="00535894">
        <w:rPr>
          <w:noProof/>
        </w:rPr>
        <mc:AlternateContent>
          <mc:Choice Requires="wps">
            <w:drawing>
              <wp:anchor distT="4294967295" distB="4294967295" distL="114300" distR="114300" simplePos="0" relativeHeight="251723776" behindDoc="0" locked="0" layoutInCell="1" allowOverlap="1">
                <wp:simplePos x="0" y="0"/>
                <wp:positionH relativeFrom="column">
                  <wp:posOffset>1764665</wp:posOffset>
                </wp:positionH>
                <wp:positionV relativeFrom="paragraph">
                  <wp:posOffset>2109469</wp:posOffset>
                </wp:positionV>
                <wp:extent cx="247650" cy="0"/>
                <wp:effectExtent l="0" t="0" r="0" b="0"/>
                <wp:wrapNone/>
                <wp:docPr id="43"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6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5E64408" id="直線コネクタ 6" o:spid="_x0000_s1026" style="position:absolute;left:0;text-align:left;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95pt,166.1pt" to="158.45pt,1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" strokecolor="windowText">
                <o:lock v:ext="edit" shapetype="f"/>
              </v:line>
            </w:pict>
          </mc:Fallback>
        </mc:AlternateContent>
      </w:r>
      <w:r w:rsidRPr="00535894">
        <w:rPr>
          <w:noProof/>
        </w:rPr>
        <mc:AlternateContent>
          <mc:Choice Requires="wps">
            <w:drawing>
              <wp:anchor distT="0" distB="0" distL="114300" distR="114300" simplePos="0" relativeHeight="251691008" behindDoc="0" locked="0" layoutInCell="1" allowOverlap="1">
                <wp:simplePos x="0" y="0"/>
                <wp:positionH relativeFrom="column">
                  <wp:posOffset>3985260</wp:posOffset>
                </wp:positionH>
                <wp:positionV relativeFrom="paragraph">
                  <wp:posOffset>3166745</wp:posOffset>
                </wp:positionV>
                <wp:extent cx="1782445" cy="1009650"/>
                <wp:effectExtent l="0" t="0" r="8255" b="0"/>
                <wp:wrapNone/>
                <wp:docPr id="42" name="正方形/長方形 4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2445" cy="1009650"/>
                        </a:xfrm>
                        <a:prstGeom prst="rect">
                          <a:avLst/>
                        </a:prstGeom>
                        <a:solidFill>
                          <a:srgbClr val="FFFFFF"/>
                        </a:solidFill>
                        <a:ln w="12700">
                          <a:solidFill>
                            <a:srgbClr val="000000"/>
                          </a:solidFill>
                          <a:miter lim="800000"/>
                          <a:headEnd/>
                          <a:tailEnd/>
                        </a:ln>
                      </wps:spPr>
                      <wps:txbx>
                        <w:txbxContent>
                          <w:p w:rsidR="007340D3" w:rsidRPr="008F65B8" w:rsidRDefault="007340D3" w:rsidP="00C42BD7">
                            <w:pPr>
                              <w:jc w:val="center"/>
                              <w:rPr>
                                <w:b/>
                                <w:szCs w:val="21"/>
                              </w:rPr>
                            </w:pPr>
                            <w:r w:rsidRPr="008F65B8">
                              <w:rPr>
                                <w:rFonts w:hint="eastAsia"/>
                                <w:b/>
                                <w:szCs w:val="21"/>
                              </w:rPr>
                              <w:t>前橋市役所</w:t>
                            </w:r>
                            <w:r w:rsidRPr="008F65B8">
                              <w:rPr>
                                <w:b/>
                                <w:szCs w:val="21"/>
                              </w:rPr>
                              <w:t>廃棄物対策課</w:t>
                            </w:r>
                          </w:p>
                          <w:p w:rsidR="007340D3" w:rsidRPr="008F65B8" w:rsidRDefault="007340D3" w:rsidP="00C42BD7">
                            <w:pPr>
                              <w:jc w:val="center"/>
                              <w:rPr>
                                <w:b/>
                                <w:szCs w:val="21"/>
                              </w:rPr>
                            </w:pPr>
                          </w:p>
                          <w:p w:rsidR="007340D3" w:rsidRPr="008F65B8" w:rsidRDefault="007340D3" w:rsidP="00C42BD7">
                            <w:pPr>
                              <w:jc w:val="center"/>
                              <w:rPr>
                                <w:b/>
                                <w:szCs w:val="21"/>
                              </w:rPr>
                            </w:pPr>
                            <w:r w:rsidRPr="008F65B8">
                              <w:rPr>
                                <w:rFonts w:hint="eastAsia"/>
                                <w:b/>
                                <w:szCs w:val="21"/>
                              </w:rPr>
                              <w:t xml:space="preserve">電話　</w:t>
                            </w:r>
                            <w:r w:rsidRPr="008F65B8">
                              <w:rPr>
                                <w:b/>
                                <w:szCs w:val="21"/>
                              </w:rPr>
                              <w:t>027</w:t>
                            </w:r>
                            <w:r w:rsidRPr="008F65B8">
                              <w:rPr>
                                <w:b/>
                                <w:szCs w:val="21"/>
                              </w:rPr>
                              <w:t>－</w:t>
                            </w:r>
                            <w:r w:rsidRPr="008F65B8">
                              <w:rPr>
                                <w:b/>
                                <w:szCs w:val="21"/>
                              </w:rPr>
                              <w:t>898</w:t>
                            </w:r>
                            <w:r w:rsidRPr="008F65B8">
                              <w:rPr>
                                <w:b/>
                                <w:szCs w:val="21"/>
                              </w:rPr>
                              <w:t>－</w:t>
                            </w:r>
                            <w:r w:rsidRPr="008F65B8">
                              <w:rPr>
                                <w:b/>
                                <w:szCs w:val="21"/>
                              </w:rPr>
                              <w:t>5480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416" o:spid="_x0000_s1035" style="position:absolute;margin-left:313.8pt;margin-top:249.35pt;width:140.35pt;height:7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" strokeweight="1pt">
                <v:path arrowok="t"/>
                <v:textbox>
                  <w:txbxContent>
                    <w:p w:rsidR="007340D3" w:rsidRPr="008F65B8" w:rsidRDefault="007340D3" w:rsidP="00C42BD7">
                      <w:pPr>
                        <w:jc w:val="center"/>
                        <w:rPr>
                          <w:b/>
                          <w:szCs w:val="21"/>
                        </w:rPr>
                      </w:pPr>
                      <w:r w:rsidRPr="008F65B8">
                        <w:rPr>
                          <w:rFonts w:hint="eastAsia"/>
                          <w:b/>
                          <w:szCs w:val="21"/>
                        </w:rPr>
                        <w:t>前橋市役所</w:t>
                      </w:r>
                      <w:r w:rsidRPr="008F65B8">
                        <w:rPr>
                          <w:b/>
                          <w:szCs w:val="21"/>
                        </w:rPr>
                        <w:t>廃棄物対策課</w:t>
                      </w:r>
                    </w:p>
                    <w:p w:rsidR="007340D3" w:rsidRPr="008F65B8" w:rsidRDefault="007340D3" w:rsidP="00C42BD7">
                      <w:pPr>
                        <w:jc w:val="center"/>
                        <w:rPr>
                          <w:b/>
                          <w:szCs w:val="21"/>
                        </w:rPr>
                      </w:pPr>
                    </w:p>
                    <w:p w:rsidR="007340D3" w:rsidRPr="008F65B8" w:rsidRDefault="007340D3" w:rsidP="00C42BD7">
                      <w:pPr>
                        <w:jc w:val="center"/>
                        <w:rPr>
                          <w:b/>
                          <w:szCs w:val="21"/>
                        </w:rPr>
                      </w:pPr>
                      <w:r w:rsidRPr="008F65B8">
                        <w:rPr>
                          <w:rFonts w:hint="eastAsia"/>
                          <w:b/>
                          <w:szCs w:val="21"/>
                        </w:rPr>
                        <w:t xml:space="preserve">電話　</w:t>
                      </w:r>
                      <w:r w:rsidRPr="008F65B8">
                        <w:rPr>
                          <w:b/>
                          <w:szCs w:val="21"/>
                        </w:rPr>
                        <w:t>027</w:t>
                      </w:r>
                      <w:r w:rsidRPr="008F65B8">
                        <w:rPr>
                          <w:b/>
                          <w:szCs w:val="21"/>
                        </w:rPr>
                        <w:t>－</w:t>
                      </w:r>
                      <w:r w:rsidRPr="008F65B8">
                        <w:rPr>
                          <w:b/>
                          <w:szCs w:val="21"/>
                        </w:rPr>
                        <w:t>898</w:t>
                      </w:r>
                      <w:r w:rsidRPr="008F65B8">
                        <w:rPr>
                          <w:b/>
                          <w:szCs w:val="21"/>
                        </w:rPr>
                        <w:t>－</w:t>
                      </w:r>
                      <w:r w:rsidRPr="008F65B8">
                        <w:rPr>
                          <w:b/>
                          <w:szCs w:val="21"/>
                        </w:rPr>
                        <w:t>5480</w:t>
                      </w:r>
                    </w:p>
                  </w:txbxContent>
                </v:textbox>
              </v:rect>
            </w:pict>
          </mc:Fallback>
        </mc:AlternateContent>
      </w:r>
      <w:r w:rsidRPr="00535894">
        <w:rPr>
          <w:noProof/>
        </w:rPr>
        <mc:AlternateContent>
          <mc:Choice Requires="wps">
            <w:drawing>
              <wp:anchor distT="0" distB="0" distL="114300" distR="114300" simplePos="0" relativeHeight="251684864" behindDoc="0" locked="0" layoutInCell="1" allowOverlap="1">
                <wp:simplePos x="0" y="0"/>
                <wp:positionH relativeFrom="column">
                  <wp:posOffset>-5080</wp:posOffset>
                </wp:positionH>
                <wp:positionV relativeFrom="paragraph">
                  <wp:posOffset>3156585</wp:posOffset>
                </wp:positionV>
                <wp:extent cx="1769745" cy="1009650"/>
                <wp:effectExtent l="0" t="0" r="1905" b="0"/>
                <wp:wrapNone/>
                <wp:docPr id="41" name="正方形/長方形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9745" cy="1009650"/>
                        </a:xfrm>
                        <a:prstGeom prst="rect">
                          <a:avLst/>
                        </a:prstGeom>
                        <a:solidFill>
                          <a:srgbClr val="FFFFFF"/>
                        </a:solidFill>
                        <a:ln w="12700">
                          <a:solidFill>
                            <a:srgbClr val="000000"/>
                          </a:solidFill>
                          <a:miter lim="800000"/>
                          <a:headEnd/>
                          <a:tailEnd/>
                        </a:ln>
                      </wps:spPr>
                      <wps:txbx>
                        <w:txbxContent>
                          <w:p w:rsidR="007340D3" w:rsidRDefault="007340D3" w:rsidP="008C4EEC">
                            <w:pPr>
                              <w:rPr>
                                <w:b/>
                                <w:color w:val="000000"/>
                                <w:szCs w:val="21"/>
                              </w:rPr>
                            </w:pPr>
                            <w:r>
                              <w:rPr>
                                <w:rFonts w:hint="eastAsia"/>
                                <w:b/>
                                <w:color w:val="000000"/>
                                <w:szCs w:val="21"/>
                              </w:rPr>
                              <w:t>警察署</w:t>
                            </w:r>
                          </w:p>
                          <w:p w:rsidR="007340D3" w:rsidRDefault="007340D3" w:rsidP="008C4EEC">
                            <w:pPr>
                              <w:rPr>
                                <w:b/>
                                <w:color w:val="000000"/>
                                <w:szCs w:val="21"/>
                              </w:rPr>
                            </w:pPr>
                            <w:r>
                              <w:rPr>
                                <w:rFonts w:hint="eastAsia"/>
                                <w:b/>
                                <w:color w:val="000000"/>
                                <w:szCs w:val="21"/>
                              </w:rPr>
                              <w:t xml:space="preserve">　　　　</w:t>
                            </w:r>
                          </w:p>
                          <w:p w:rsidR="007340D3" w:rsidRPr="00990FA8" w:rsidRDefault="007340D3" w:rsidP="008C4EEC">
                            <w:pPr>
                              <w:ind w:firstLineChars="100" w:firstLine="211"/>
                              <w:rPr>
                                <w:b/>
                                <w:color w:val="000000"/>
                                <w:szCs w:val="21"/>
                              </w:rPr>
                            </w:pPr>
                            <w:r>
                              <w:rPr>
                                <w:rFonts w:hint="eastAsia"/>
                                <w:b/>
                                <w:color w:val="000000"/>
                                <w:szCs w:val="21"/>
                              </w:rPr>
                              <w:t xml:space="preserve">電話　　　</w:t>
                            </w:r>
                            <w:r>
                              <w:rPr>
                                <w:rFonts w:hint="eastAsia"/>
                                <w:b/>
                                <w:color w:val="000000"/>
                                <w:szCs w:val="21"/>
                              </w:rPr>
                              <w:t>-</w:t>
                            </w:r>
                            <w:r>
                              <w:rPr>
                                <w:rFonts w:hint="eastAsia"/>
                                <w:b/>
                                <w:color w:val="000000"/>
                                <w:szCs w:val="21"/>
                              </w:rPr>
                              <w:t xml:space="preserve">　　　</w:t>
                            </w:r>
                            <w:r>
                              <w:rPr>
                                <w:rFonts w:hint="eastAsia"/>
                                <w:b/>
                                <w:color w:val="000000"/>
                                <w:szCs w:val="21"/>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410" o:spid="_x0000_s1036" style="position:absolute;margin-left:-.4pt;margin-top:248.55pt;width:139.35pt;height: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" strokeweight="1pt">
                <v:path arrowok="t"/>
                <v:textbox>
                  <w:txbxContent>
                    <w:p w:rsidR="007340D3" w:rsidRDefault="007340D3" w:rsidP="008C4EEC">
                      <w:pPr>
                        <w:rPr>
                          <w:b/>
                          <w:color w:val="000000"/>
                          <w:szCs w:val="21"/>
                        </w:rPr>
                      </w:pPr>
                      <w:r>
                        <w:rPr>
                          <w:rFonts w:hint="eastAsia"/>
                          <w:b/>
                          <w:color w:val="000000"/>
                          <w:szCs w:val="21"/>
                        </w:rPr>
                        <w:t>警察署</w:t>
                      </w:r>
                    </w:p>
                    <w:p w:rsidR="007340D3" w:rsidRDefault="007340D3" w:rsidP="008C4EEC">
                      <w:pPr>
                        <w:rPr>
                          <w:b/>
                          <w:color w:val="000000"/>
                          <w:szCs w:val="21"/>
                        </w:rPr>
                      </w:pPr>
                      <w:r>
                        <w:rPr>
                          <w:rFonts w:hint="eastAsia"/>
                          <w:b/>
                          <w:color w:val="000000"/>
                          <w:szCs w:val="21"/>
                        </w:rPr>
                        <w:t xml:space="preserve">　　　　</w:t>
                      </w:r>
                    </w:p>
                    <w:p w:rsidR="007340D3" w:rsidRPr="00990FA8" w:rsidRDefault="007340D3" w:rsidP="008C4EEC">
                      <w:pPr>
                        <w:ind w:firstLineChars="100" w:firstLine="211"/>
                        <w:rPr>
                          <w:b/>
                          <w:color w:val="000000"/>
                          <w:szCs w:val="21"/>
                        </w:rPr>
                      </w:pPr>
                      <w:r>
                        <w:rPr>
                          <w:rFonts w:hint="eastAsia"/>
                          <w:b/>
                          <w:color w:val="000000"/>
                          <w:szCs w:val="21"/>
                        </w:rPr>
                        <w:t xml:space="preserve">電話　　　</w:t>
                      </w:r>
                      <w:r>
                        <w:rPr>
                          <w:rFonts w:hint="eastAsia"/>
                          <w:b/>
                          <w:color w:val="000000"/>
                          <w:szCs w:val="21"/>
                        </w:rPr>
                        <w:t>-</w:t>
                      </w:r>
                      <w:r>
                        <w:rPr>
                          <w:rFonts w:hint="eastAsia"/>
                          <w:b/>
                          <w:color w:val="000000"/>
                          <w:szCs w:val="21"/>
                        </w:rPr>
                        <w:t xml:space="preserve">　　　</w:t>
                      </w:r>
                      <w:r>
                        <w:rPr>
                          <w:rFonts w:hint="eastAsia"/>
                          <w:b/>
                          <w:color w:val="000000"/>
                          <w:szCs w:val="21"/>
                        </w:rPr>
                        <w:t>-</w:t>
                      </w:r>
                    </w:p>
                  </w:txbxContent>
                </v:textbox>
              </v:rect>
            </w:pict>
          </mc:Fallback>
        </mc:AlternateContent>
      </w:r>
      <w:r w:rsidRPr="00535894">
        <w:rPr>
          <w:noProof/>
        </w:rPr>
        <mc:AlternateContent>
          <mc:Choice Requires="wps">
            <w:drawing>
              <wp:anchor distT="0" distB="0" distL="114300" distR="114300" simplePos="0" relativeHeight="251692032" behindDoc="0" locked="0" layoutInCell="1" allowOverlap="1">
                <wp:simplePos x="0" y="0"/>
                <wp:positionH relativeFrom="column">
                  <wp:posOffset>4018915</wp:posOffset>
                </wp:positionH>
                <wp:positionV relativeFrom="paragraph">
                  <wp:posOffset>4719320</wp:posOffset>
                </wp:positionV>
                <wp:extent cx="1749425" cy="1009650"/>
                <wp:effectExtent l="0" t="0" r="3175" b="0"/>
                <wp:wrapNone/>
                <wp:docPr id="40" name="正方形/長方形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9425" cy="1009650"/>
                        </a:xfrm>
                        <a:prstGeom prst="rect">
                          <a:avLst/>
                        </a:prstGeom>
                        <a:solidFill>
                          <a:srgbClr val="FFFFFF"/>
                        </a:solidFill>
                        <a:ln w="12700">
                          <a:solidFill>
                            <a:srgbClr val="000000"/>
                          </a:solidFill>
                          <a:miter lim="800000"/>
                          <a:headEnd/>
                          <a:tailEnd/>
                        </a:ln>
                      </wps:spPr>
                      <wps:txbx>
                        <w:txbxContent>
                          <w:p w:rsidR="007340D3" w:rsidRDefault="007340D3" w:rsidP="008C4EEC">
                            <w:pPr>
                              <w:rPr>
                                <w:b/>
                                <w:color w:val="000000"/>
                                <w:szCs w:val="21"/>
                              </w:rPr>
                            </w:pPr>
                            <w:r>
                              <w:rPr>
                                <w:rFonts w:hint="eastAsia"/>
                                <w:b/>
                                <w:color w:val="000000"/>
                                <w:szCs w:val="21"/>
                              </w:rPr>
                              <w:t>その他</w:t>
                            </w:r>
                            <w:r w:rsidRPr="008F65B8">
                              <w:rPr>
                                <w:rFonts w:hint="eastAsia"/>
                                <w:b/>
                                <w:szCs w:val="21"/>
                              </w:rPr>
                              <w:t>※</w:t>
                            </w:r>
                          </w:p>
                          <w:p w:rsidR="007340D3" w:rsidRDefault="007340D3" w:rsidP="008C4EEC">
                            <w:pPr>
                              <w:rPr>
                                <w:b/>
                                <w:color w:val="000000"/>
                                <w:szCs w:val="21"/>
                              </w:rPr>
                            </w:pPr>
                            <w:r>
                              <w:rPr>
                                <w:rFonts w:hint="eastAsia"/>
                                <w:b/>
                                <w:color w:val="000000"/>
                                <w:szCs w:val="21"/>
                              </w:rPr>
                              <w:t xml:space="preserve">　　　　</w:t>
                            </w:r>
                          </w:p>
                          <w:p w:rsidR="007340D3" w:rsidRPr="00990FA8" w:rsidRDefault="007340D3" w:rsidP="008C4EEC">
                            <w:pPr>
                              <w:ind w:firstLineChars="100" w:firstLine="211"/>
                              <w:rPr>
                                <w:b/>
                                <w:color w:val="000000"/>
                                <w:szCs w:val="21"/>
                              </w:rPr>
                            </w:pPr>
                            <w:r>
                              <w:rPr>
                                <w:rFonts w:hint="eastAsia"/>
                                <w:b/>
                                <w:color w:val="000000"/>
                                <w:szCs w:val="21"/>
                              </w:rPr>
                              <w:t xml:space="preserve">電話　　　</w:t>
                            </w:r>
                            <w:r>
                              <w:rPr>
                                <w:rFonts w:hint="eastAsia"/>
                                <w:b/>
                                <w:color w:val="000000"/>
                                <w:szCs w:val="21"/>
                              </w:rPr>
                              <w:t>-</w:t>
                            </w:r>
                            <w:r>
                              <w:rPr>
                                <w:rFonts w:hint="eastAsia"/>
                                <w:b/>
                                <w:color w:val="000000"/>
                                <w:szCs w:val="21"/>
                              </w:rPr>
                              <w:t xml:space="preserve">　　　</w:t>
                            </w:r>
                            <w:r>
                              <w:rPr>
                                <w:rFonts w:hint="eastAsia"/>
                                <w:b/>
                                <w:color w:val="000000"/>
                                <w:szCs w:val="21"/>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417" o:spid="_x0000_s1037" style="position:absolute;margin-left:316.45pt;margin-top:371.6pt;width:137.75pt;height: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" strokeweight="1pt">
                <v:path arrowok="t"/>
                <v:textbox>
                  <w:txbxContent>
                    <w:p w:rsidR="007340D3" w:rsidRDefault="007340D3" w:rsidP="008C4EEC">
                      <w:pPr>
                        <w:rPr>
                          <w:b/>
                          <w:color w:val="000000"/>
                          <w:szCs w:val="21"/>
                        </w:rPr>
                      </w:pPr>
                      <w:r>
                        <w:rPr>
                          <w:rFonts w:hint="eastAsia"/>
                          <w:b/>
                          <w:color w:val="000000"/>
                          <w:szCs w:val="21"/>
                        </w:rPr>
                        <w:t>その他</w:t>
                      </w:r>
                      <w:r w:rsidRPr="008F65B8">
                        <w:rPr>
                          <w:rFonts w:hint="eastAsia"/>
                          <w:b/>
                          <w:szCs w:val="21"/>
                        </w:rPr>
                        <w:t>※</w:t>
                      </w:r>
                    </w:p>
                    <w:p w:rsidR="007340D3" w:rsidRDefault="007340D3" w:rsidP="008C4EEC">
                      <w:pPr>
                        <w:rPr>
                          <w:b/>
                          <w:color w:val="000000"/>
                          <w:szCs w:val="21"/>
                        </w:rPr>
                      </w:pPr>
                      <w:r>
                        <w:rPr>
                          <w:rFonts w:hint="eastAsia"/>
                          <w:b/>
                          <w:color w:val="000000"/>
                          <w:szCs w:val="21"/>
                        </w:rPr>
                        <w:t xml:space="preserve">　　　　</w:t>
                      </w:r>
                    </w:p>
                    <w:p w:rsidR="007340D3" w:rsidRPr="00990FA8" w:rsidRDefault="007340D3" w:rsidP="008C4EEC">
                      <w:pPr>
                        <w:ind w:firstLineChars="100" w:firstLine="211"/>
                        <w:rPr>
                          <w:b/>
                          <w:color w:val="000000"/>
                          <w:szCs w:val="21"/>
                        </w:rPr>
                      </w:pPr>
                      <w:r>
                        <w:rPr>
                          <w:rFonts w:hint="eastAsia"/>
                          <w:b/>
                          <w:color w:val="000000"/>
                          <w:szCs w:val="21"/>
                        </w:rPr>
                        <w:t xml:space="preserve">電話　　　</w:t>
                      </w:r>
                      <w:r>
                        <w:rPr>
                          <w:rFonts w:hint="eastAsia"/>
                          <w:b/>
                          <w:color w:val="000000"/>
                          <w:szCs w:val="21"/>
                        </w:rPr>
                        <w:t>-</w:t>
                      </w:r>
                      <w:r>
                        <w:rPr>
                          <w:rFonts w:hint="eastAsia"/>
                          <w:b/>
                          <w:color w:val="000000"/>
                          <w:szCs w:val="21"/>
                        </w:rPr>
                        <w:t xml:space="preserve">　　　</w:t>
                      </w:r>
                      <w:r>
                        <w:rPr>
                          <w:rFonts w:hint="eastAsia"/>
                          <w:b/>
                          <w:color w:val="000000"/>
                          <w:szCs w:val="21"/>
                        </w:rPr>
                        <w:t>-</w:t>
                      </w:r>
                    </w:p>
                  </w:txbxContent>
                </v:textbox>
              </v:rect>
            </w:pict>
          </mc:Fallback>
        </mc:AlternateContent>
      </w:r>
      <w:r w:rsidRPr="00535894">
        <w:rPr>
          <w:noProof/>
        </w:rPr>
        <mc:AlternateContent>
          <mc:Choice Requires="wps">
            <w:drawing>
              <wp:anchor distT="0" distB="0" distL="114300" distR="114300" simplePos="0" relativeHeight="251687936" behindDoc="0" locked="0" layoutInCell="1" allowOverlap="1">
                <wp:simplePos x="0" y="0"/>
                <wp:positionH relativeFrom="column">
                  <wp:posOffset>-5080</wp:posOffset>
                </wp:positionH>
                <wp:positionV relativeFrom="paragraph">
                  <wp:posOffset>4709795</wp:posOffset>
                </wp:positionV>
                <wp:extent cx="1760220" cy="1009650"/>
                <wp:effectExtent l="0" t="0" r="0" b="0"/>
                <wp:wrapNone/>
                <wp:docPr id="39" name="正方形/長方形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0220" cy="1009650"/>
                        </a:xfrm>
                        <a:prstGeom prst="rect">
                          <a:avLst/>
                        </a:prstGeom>
                        <a:solidFill>
                          <a:srgbClr val="FFFFFF"/>
                        </a:solidFill>
                        <a:ln w="12700">
                          <a:solidFill>
                            <a:srgbClr val="000000"/>
                          </a:solidFill>
                          <a:miter lim="800000"/>
                          <a:headEnd/>
                          <a:tailEnd/>
                        </a:ln>
                      </wps:spPr>
                      <wps:txbx>
                        <w:txbxContent>
                          <w:p w:rsidR="007340D3" w:rsidRDefault="007340D3" w:rsidP="008C4EEC">
                            <w:pPr>
                              <w:rPr>
                                <w:b/>
                                <w:color w:val="000000"/>
                                <w:szCs w:val="21"/>
                              </w:rPr>
                            </w:pPr>
                            <w:r>
                              <w:rPr>
                                <w:rFonts w:hint="eastAsia"/>
                                <w:b/>
                                <w:color w:val="000000"/>
                                <w:szCs w:val="21"/>
                              </w:rPr>
                              <w:t>労働基準監督署</w:t>
                            </w:r>
                          </w:p>
                          <w:p w:rsidR="007340D3" w:rsidRDefault="007340D3" w:rsidP="008C4EEC">
                            <w:pPr>
                              <w:rPr>
                                <w:b/>
                                <w:color w:val="000000"/>
                                <w:szCs w:val="21"/>
                              </w:rPr>
                            </w:pPr>
                            <w:r>
                              <w:rPr>
                                <w:rFonts w:hint="eastAsia"/>
                                <w:b/>
                                <w:color w:val="000000"/>
                                <w:szCs w:val="21"/>
                              </w:rPr>
                              <w:t xml:space="preserve">　　　　</w:t>
                            </w:r>
                          </w:p>
                          <w:p w:rsidR="007340D3" w:rsidRPr="00990FA8" w:rsidRDefault="007340D3" w:rsidP="008C4EEC">
                            <w:pPr>
                              <w:ind w:firstLineChars="100" w:firstLine="211"/>
                              <w:rPr>
                                <w:b/>
                                <w:color w:val="000000"/>
                                <w:szCs w:val="21"/>
                              </w:rPr>
                            </w:pPr>
                            <w:r>
                              <w:rPr>
                                <w:rFonts w:hint="eastAsia"/>
                                <w:b/>
                                <w:color w:val="000000"/>
                                <w:szCs w:val="21"/>
                              </w:rPr>
                              <w:t xml:space="preserve">電話　　　</w:t>
                            </w:r>
                            <w:r>
                              <w:rPr>
                                <w:rFonts w:hint="eastAsia"/>
                                <w:b/>
                                <w:color w:val="000000"/>
                                <w:szCs w:val="21"/>
                              </w:rPr>
                              <w:t>-</w:t>
                            </w:r>
                            <w:r>
                              <w:rPr>
                                <w:rFonts w:hint="eastAsia"/>
                                <w:b/>
                                <w:color w:val="000000"/>
                                <w:szCs w:val="21"/>
                              </w:rPr>
                              <w:t xml:space="preserve">　　　</w:t>
                            </w:r>
                            <w:r>
                              <w:rPr>
                                <w:rFonts w:hint="eastAsia"/>
                                <w:b/>
                                <w:color w:val="000000"/>
                                <w:szCs w:val="21"/>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413" o:spid="_x0000_s1038" style="position:absolute;margin-left:-.4pt;margin-top:370.85pt;width:138.6pt;height:7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" strokeweight="1pt">
                <v:path arrowok="t"/>
                <v:textbox>
                  <w:txbxContent>
                    <w:p w:rsidR="007340D3" w:rsidRDefault="007340D3" w:rsidP="008C4EEC">
                      <w:pPr>
                        <w:rPr>
                          <w:b/>
                          <w:color w:val="000000"/>
                          <w:szCs w:val="21"/>
                        </w:rPr>
                      </w:pPr>
                      <w:r>
                        <w:rPr>
                          <w:rFonts w:hint="eastAsia"/>
                          <w:b/>
                          <w:color w:val="000000"/>
                          <w:szCs w:val="21"/>
                        </w:rPr>
                        <w:t>労働基準監督署</w:t>
                      </w:r>
                    </w:p>
                    <w:p w:rsidR="007340D3" w:rsidRDefault="007340D3" w:rsidP="008C4EEC">
                      <w:pPr>
                        <w:rPr>
                          <w:b/>
                          <w:color w:val="000000"/>
                          <w:szCs w:val="21"/>
                        </w:rPr>
                      </w:pPr>
                      <w:r>
                        <w:rPr>
                          <w:rFonts w:hint="eastAsia"/>
                          <w:b/>
                          <w:color w:val="000000"/>
                          <w:szCs w:val="21"/>
                        </w:rPr>
                        <w:t xml:space="preserve">　　　　</w:t>
                      </w:r>
                    </w:p>
                    <w:p w:rsidR="007340D3" w:rsidRPr="00990FA8" w:rsidRDefault="007340D3" w:rsidP="008C4EEC">
                      <w:pPr>
                        <w:ind w:firstLineChars="100" w:firstLine="211"/>
                        <w:rPr>
                          <w:b/>
                          <w:color w:val="000000"/>
                          <w:szCs w:val="21"/>
                        </w:rPr>
                      </w:pPr>
                      <w:r>
                        <w:rPr>
                          <w:rFonts w:hint="eastAsia"/>
                          <w:b/>
                          <w:color w:val="000000"/>
                          <w:szCs w:val="21"/>
                        </w:rPr>
                        <w:t xml:space="preserve">電話　　　</w:t>
                      </w:r>
                      <w:r>
                        <w:rPr>
                          <w:rFonts w:hint="eastAsia"/>
                          <w:b/>
                          <w:color w:val="000000"/>
                          <w:szCs w:val="21"/>
                        </w:rPr>
                        <w:t>-</w:t>
                      </w:r>
                      <w:r>
                        <w:rPr>
                          <w:rFonts w:hint="eastAsia"/>
                          <w:b/>
                          <w:color w:val="000000"/>
                          <w:szCs w:val="21"/>
                        </w:rPr>
                        <w:t xml:space="preserve">　　　</w:t>
                      </w:r>
                      <w:r>
                        <w:rPr>
                          <w:rFonts w:hint="eastAsia"/>
                          <w:b/>
                          <w:color w:val="000000"/>
                          <w:szCs w:val="21"/>
                        </w:rPr>
                        <w:t>-</w:t>
                      </w:r>
                    </w:p>
                  </w:txbxContent>
                </v:textbox>
              </v:rect>
            </w:pict>
          </mc:Fallback>
        </mc:AlternateContent>
      </w: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A545DF" w:rsidP="008C4EEC">
      <w:pPr>
        <w:jc w:val="left"/>
      </w:pPr>
      <w:r w:rsidRPr="00535894">
        <w:rPr>
          <w:noProof/>
        </w:rPr>
        <mc:AlternateContent>
          <mc:Choice Requires="wps">
            <w:drawing>
              <wp:anchor distT="0" distB="0" distL="114300" distR="114300" simplePos="0" relativeHeight="251728896" behindDoc="0" locked="0" layoutInCell="1" allowOverlap="1">
                <wp:simplePos x="0" y="0"/>
                <wp:positionH relativeFrom="column">
                  <wp:posOffset>1775460</wp:posOffset>
                </wp:positionH>
                <wp:positionV relativeFrom="paragraph">
                  <wp:posOffset>228600</wp:posOffset>
                </wp:positionV>
                <wp:extent cx="1019175" cy="1562100"/>
                <wp:effectExtent l="0" t="0" r="28575" b="19050"/>
                <wp:wrapNone/>
                <wp:docPr id="37"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19175" cy="156210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F94F5C" id="直線コネクタ 18" o:spid="_x0000_s1026" style="position:absolute;left:0;text-align:lef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8pt,18pt" to="220.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" strokecolor="windowText">
                <o:lock v:ext="edit" shapetype="f"/>
              </v:line>
            </w:pict>
          </mc:Fallback>
        </mc:AlternateContent>
      </w:r>
    </w:p>
    <w:p w:rsidR="008C4EEC" w:rsidRPr="00535894" w:rsidRDefault="008C4EEC" w:rsidP="008C4EEC">
      <w:pPr>
        <w:jc w:val="left"/>
      </w:pPr>
      <w:r w:rsidRPr="00535894">
        <w:rPr>
          <w:noProof/>
        </w:rPr>
        <mc:AlternateContent>
          <mc:Choice Requires="wps">
            <w:drawing>
              <wp:anchor distT="0" distB="0" distL="114300" distR="114300" simplePos="0" relativeHeight="251729920" behindDoc="0" locked="0" layoutInCell="1" allowOverlap="1">
                <wp:simplePos x="0" y="0"/>
                <wp:positionH relativeFrom="column">
                  <wp:posOffset>2794635</wp:posOffset>
                </wp:positionH>
                <wp:positionV relativeFrom="paragraph">
                  <wp:posOffset>4826</wp:posOffset>
                </wp:positionV>
                <wp:extent cx="1228725" cy="1562100"/>
                <wp:effectExtent l="0" t="0" r="28575" b="19050"/>
                <wp:wrapNone/>
                <wp:docPr id="38"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8725" cy="156210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BCF4BB6" id="直線コネクタ 19"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4pt" to="316.8pt,1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" strokecolor="windowText">
                <o:lock v:ext="edit" shapetype="f"/>
              </v:line>
            </w:pict>
          </mc:Fallback>
        </mc:AlternateContent>
      </w: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8C4EEC" w:rsidRPr="00535894" w:rsidRDefault="008C4EEC" w:rsidP="008C4EEC">
      <w:pPr>
        <w:jc w:val="left"/>
      </w:pPr>
    </w:p>
    <w:p w:rsidR="00A545DF" w:rsidRPr="00535894" w:rsidRDefault="00A545DF" w:rsidP="008C4EEC">
      <w:pPr>
        <w:jc w:val="left"/>
      </w:pPr>
    </w:p>
    <w:p w:rsidR="008021FB" w:rsidRPr="00535894" w:rsidRDefault="008021FB" w:rsidP="008C4EEC">
      <w:pPr>
        <w:jc w:val="left"/>
      </w:pPr>
    </w:p>
    <w:p w:rsidR="008C4EEC" w:rsidRDefault="00A545DF" w:rsidP="00147F72">
      <w:pPr>
        <w:ind w:left="200" w:hangingChars="100" w:hanging="200"/>
        <w:jc w:val="left"/>
        <w:rPr>
          <w:sz w:val="20"/>
          <w:szCs w:val="20"/>
        </w:rPr>
      </w:pPr>
      <w:r w:rsidRPr="00535894">
        <w:rPr>
          <w:rFonts w:hint="eastAsia"/>
          <w:sz w:val="20"/>
          <w:szCs w:val="20"/>
        </w:rPr>
        <w:t>※「その他」には、電力会社、ＮＴＴ、ガス会社、農業用水管理</w:t>
      </w:r>
      <w:r w:rsidR="008021FB" w:rsidRPr="00535894">
        <w:rPr>
          <w:rFonts w:hint="eastAsia"/>
          <w:sz w:val="20"/>
          <w:szCs w:val="20"/>
        </w:rPr>
        <w:t>区</w:t>
      </w:r>
      <w:r w:rsidR="009452B5" w:rsidRPr="00535894">
        <w:rPr>
          <w:rFonts w:hint="eastAsia"/>
          <w:sz w:val="20"/>
          <w:szCs w:val="20"/>
        </w:rPr>
        <w:t>、</w:t>
      </w:r>
      <w:r w:rsidR="00F4067E" w:rsidRPr="00535894">
        <w:rPr>
          <w:rFonts w:hint="eastAsia"/>
          <w:sz w:val="20"/>
          <w:szCs w:val="20"/>
        </w:rPr>
        <w:t>地元関係者</w:t>
      </w:r>
      <w:r w:rsidR="009452B5" w:rsidRPr="00535894">
        <w:rPr>
          <w:rFonts w:hint="eastAsia"/>
          <w:sz w:val="20"/>
          <w:szCs w:val="20"/>
        </w:rPr>
        <w:t>又は</w:t>
      </w:r>
      <w:r w:rsidR="008021FB" w:rsidRPr="00535894">
        <w:rPr>
          <w:rFonts w:hint="eastAsia"/>
          <w:sz w:val="20"/>
          <w:szCs w:val="20"/>
        </w:rPr>
        <w:t>関係行政機関として市道路管理課や水道局</w:t>
      </w:r>
      <w:r w:rsidR="00443E38" w:rsidRPr="00535894">
        <w:rPr>
          <w:rFonts w:hint="eastAsia"/>
          <w:sz w:val="20"/>
          <w:szCs w:val="20"/>
        </w:rPr>
        <w:t>若しくは</w:t>
      </w:r>
      <w:r w:rsidR="00481258" w:rsidRPr="00535894">
        <w:rPr>
          <w:rFonts w:hint="eastAsia"/>
          <w:sz w:val="20"/>
          <w:szCs w:val="20"/>
        </w:rPr>
        <w:t>県有</w:t>
      </w:r>
      <w:r w:rsidR="008021FB" w:rsidRPr="00535894">
        <w:rPr>
          <w:rFonts w:hint="eastAsia"/>
          <w:sz w:val="20"/>
          <w:szCs w:val="20"/>
        </w:rPr>
        <w:t>施設の管理部局</w:t>
      </w:r>
      <w:r w:rsidR="009452B5" w:rsidRPr="00535894">
        <w:rPr>
          <w:rFonts w:hint="eastAsia"/>
          <w:sz w:val="20"/>
          <w:szCs w:val="20"/>
        </w:rPr>
        <w:t>等</w:t>
      </w:r>
      <w:r w:rsidR="008021FB" w:rsidRPr="00535894">
        <w:rPr>
          <w:rFonts w:hint="eastAsia"/>
          <w:sz w:val="20"/>
          <w:szCs w:val="20"/>
        </w:rPr>
        <w:t>が挙げられ</w:t>
      </w:r>
      <w:r w:rsidR="00F4067E" w:rsidRPr="00535894">
        <w:rPr>
          <w:rFonts w:hint="eastAsia"/>
          <w:sz w:val="20"/>
          <w:szCs w:val="20"/>
        </w:rPr>
        <w:t>、必要に応じて記載する</w:t>
      </w:r>
      <w:r w:rsidR="008021FB" w:rsidRPr="00535894">
        <w:rPr>
          <w:rFonts w:hint="eastAsia"/>
          <w:sz w:val="20"/>
          <w:szCs w:val="20"/>
        </w:rPr>
        <w:t>。</w:t>
      </w:r>
    </w:p>
    <w:p w:rsidR="00B33C8C" w:rsidRPr="00535894" w:rsidRDefault="00B33C8C" w:rsidP="00B33C8C">
      <w:pPr>
        <w:rPr>
          <w:rFonts w:hAnsi="Times New Roman"/>
          <w:spacing w:val="2"/>
        </w:rPr>
      </w:pPr>
      <w:r w:rsidRPr="00535894">
        <w:rPr>
          <w:rFonts w:hint="eastAsia"/>
        </w:rPr>
        <w:lastRenderedPageBreak/>
        <w:t>様式第３号</w:t>
      </w:r>
    </w:p>
    <w:p w:rsidR="00B33C8C" w:rsidRPr="00535894" w:rsidRDefault="00B33C8C" w:rsidP="00B33C8C">
      <w:pPr>
        <w:jc w:val="center"/>
        <w:rPr>
          <w:rFonts w:hAnsi="Times New Roman"/>
          <w:b/>
          <w:spacing w:val="2"/>
          <w:sz w:val="24"/>
          <w:szCs w:val="24"/>
        </w:rPr>
      </w:pPr>
      <w:r w:rsidRPr="00535894">
        <w:rPr>
          <w:rFonts w:hAnsi="Times New Roman" w:hint="eastAsia"/>
          <w:b/>
          <w:sz w:val="24"/>
          <w:szCs w:val="24"/>
        </w:rPr>
        <w:t>特定事業施工に</w:t>
      </w:r>
      <w:r w:rsidRPr="00535894">
        <w:rPr>
          <w:rFonts w:hint="eastAsia"/>
          <w:b/>
          <w:sz w:val="24"/>
          <w:szCs w:val="24"/>
        </w:rPr>
        <w:t>係る</w:t>
      </w:r>
      <w:r w:rsidRPr="00535894">
        <w:rPr>
          <w:rFonts w:hAnsi="Times New Roman" w:hint="eastAsia"/>
          <w:b/>
          <w:sz w:val="24"/>
          <w:szCs w:val="24"/>
        </w:rPr>
        <w:t>資金調達計画書</w:t>
      </w:r>
    </w:p>
    <w:tbl>
      <w:tblPr>
        <w:tblW w:w="8861"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3161"/>
        <w:gridCol w:w="5275"/>
      </w:tblGrid>
      <w:tr w:rsidR="00B33C8C" w:rsidRPr="00535894" w:rsidTr="007340D3">
        <w:tc>
          <w:tcPr>
            <w:tcW w:w="3586" w:type="dxa"/>
            <w:gridSpan w:val="2"/>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336" w:lineRule="atLeast"/>
              <w:jc w:val="center"/>
              <w:rPr>
                <w:rFonts w:hAnsi="Times New Roman"/>
                <w:spacing w:val="2"/>
              </w:rPr>
            </w:pPr>
            <w:r w:rsidRPr="00535894">
              <w:rPr>
                <w:rFonts w:hint="eastAsia"/>
              </w:rPr>
              <w:t>内　訳</w:t>
            </w:r>
          </w:p>
        </w:tc>
        <w:tc>
          <w:tcPr>
            <w:tcW w:w="5275"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336" w:lineRule="atLeast"/>
              <w:jc w:val="center"/>
              <w:rPr>
                <w:rFonts w:hAnsi="Times New Roman"/>
                <w:spacing w:val="2"/>
              </w:rPr>
            </w:pPr>
            <w:r w:rsidRPr="00535894">
              <w:rPr>
                <w:rFonts w:hint="eastAsia"/>
              </w:rPr>
              <w:t>金　　額（千円）</w:t>
            </w:r>
          </w:p>
        </w:tc>
      </w:tr>
      <w:tr w:rsidR="00B33C8C" w:rsidRPr="00535894" w:rsidTr="007340D3">
        <w:tc>
          <w:tcPr>
            <w:tcW w:w="3586" w:type="dxa"/>
            <w:gridSpan w:val="2"/>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wordWrap w:val="0"/>
              <w:autoSpaceDE w:val="0"/>
              <w:autoSpaceDN w:val="0"/>
              <w:spacing w:line="336" w:lineRule="atLeast"/>
              <w:jc w:val="center"/>
              <w:rPr>
                <w:rFonts w:hAnsi="Times New Roman"/>
                <w:spacing w:val="2"/>
              </w:rPr>
            </w:pPr>
            <w:r w:rsidRPr="00535894">
              <w:rPr>
                <w:rFonts w:hint="eastAsia"/>
              </w:rPr>
              <w:t>特定事業の施工に必要な資金の総額</w:t>
            </w:r>
          </w:p>
        </w:tc>
        <w:tc>
          <w:tcPr>
            <w:tcW w:w="5275"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tc>
      </w:tr>
      <w:tr w:rsidR="00B33C8C" w:rsidRPr="00535894" w:rsidTr="007340D3">
        <w:tc>
          <w:tcPr>
            <w:tcW w:w="425" w:type="dxa"/>
            <w:vMerge w:val="restart"/>
            <w:tcBorders>
              <w:top w:val="nil"/>
              <w:left w:val="single" w:sz="4" w:space="0" w:color="000000"/>
              <w:right w:val="nil"/>
            </w:tcBorders>
          </w:tcPr>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tc>
        <w:tc>
          <w:tcPr>
            <w:tcW w:w="3161"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autoSpaceDE w:val="0"/>
              <w:autoSpaceDN w:val="0"/>
              <w:spacing w:line="336" w:lineRule="atLeast"/>
              <w:jc w:val="distribute"/>
              <w:rPr>
                <w:rFonts w:hAnsi="Times New Roman"/>
                <w:spacing w:val="2"/>
              </w:rPr>
            </w:pPr>
            <w:r w:rsidRPr="00535894">
              <w:rPr>
                <w:rFonts w:hint="eastAsia"/>
              </w:rPr>
              <w:t>土地</w:t>
            </w:r>
          </w:p>
        </w:tc>
        <w:tc>
          <w:tcPr>
            <w:tcW w:w="5275"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tc>
      </w:tr>
      <w:tr w:rsidR="00B33C8C" w:rsidRPr="00535894" w:rsidTr="007340D3">
        <w:tc>
          <w:tcPr>
            <w:tcW w:w="425" w:type="dxa"/>
            <w:vMerge/>
            <w:tcBorders>
              <w:left w:val="single" w:sz="4" w:space="0" w:color="000000"/>
              <w:right w:val="single" w:sz="4" w:space="0" w:color="000000"/>
            </w:tcBorders>
          </w:tcPr>
          <w:p w:rsidR="00B33C8C" w:rsidRPr="00535894" w:rsidRDefault="00B33C8C" w:rsidP="007340D3">
            <w:pPr>
              <w:autoSpaceDE w:val="0"/>
              <w:autoSpaceDN w:val="0"/>
              <w:jc w:val="left"/>
              <w:rPr>
                <w:rFonts w:hAnsi="Times New Roman"/>
                <w:spacing w:val="2"/>
              </w:rPr>
            </w:pPr>
          </w:p>
        </w:tc>
        <w:tc>
          <w:tcPr>
            <w:tcW w:w="3161"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autoSpaceDE w:val="0"/>
              <w:autoSpaceDN w:val="0"/>
              <w:spacing w:line="336" w:lineRule="atLeast"/>
              <w:jc w:val="distribute"/>
              <w:rPr>
                <w:rFonts w:hAnsi="Times New Roman"/>
                <w:spacing w:val="2"/>
              </w:rPr>
            </w:pPr>
            <w:r w:rsidRPr="00535894">
              <w:rPr>
                <w:rFonts w:hint="eastAsia"/>
              </w:rPr>
              <w:t>事務所</w:t>
            </w:r>
          </w:p>
        </w:tc>
        <w:tc>
          <w:tcPr>
            <w:tcW w:w="5275"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tc>
      </w:tr>
      <w:tr w:rsidR="00B33C8C" w:rsidRPr="00535894" w:rsidTr="007340D3">
        <w:tc>
          <w:tcPr>
            <w:tcW w:w="425" w:type="dxa"/>
            <w:vMerge/>
            <w:tcBorders>
              <w:left w:val="single" w:sz="4" w:space="0" w:color="000000"/>
              <w:right w:val="single" w:sz="4" w:space="0" w:color="000000"/>
            </w:tcBorders>
          </w:tcPr>
          <w:p w:rsidR="00B33C8C" w:rsidRPr="00535894" w:rsidRDefault="00B33C8C" w:rsidP="007340D3">
            <w:pPr>
              <w:autoSpaceDE w:val="0"/>
              <w:autoSpaceDN w:val="0"/>
              <w:jc w:val="left"/>
              <w:rPr>
                <w:rFonts w:hAnsi="Times New Roman"/>
                <w:spacing w:val="2"/>
              </w:rPr>
            </w:pPr>
          </w:p>
        </w:tc>
        <w:tc>
          <w:tcPr>
            <w:tcW w:w="3161"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autoSpaceDE w:val="0"/>
              <w:autoSpaceDN w:val="0"/>
              <w:spacing w:line="336" w:lineRule="atLeast"/>
              <w:jc w:val="distribute"/>
              <w:rPr>
                <w:rFonts w:hAnsi="Times New Roman"/>
                <w:spacing w:val="2"/>
              </w:rPr>
            </w:pPr>
            <w:r w:rsidRPr="00535894">
              <w:rPr>
                <w:rFonts w:hint="eastAsia"/>
              </w:rPr>
              <w:t>運搬車両等</w:t>
            </w:r>
          </w:p>
        </w:tc>
        <w:tc>
          <w:tcPr>
            <w:tcW w:w="5275"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tc>
      </w:tr>
      <w:tr w:rsidR="00B33C8C" w:rsidRPr="00535894" w:rsidTr="007340D3">
        <w:tc>
          <w:tcPr>
            <w:tcW w:w="425" w:type="dxa"/>
            <w:vMerge/>
            <w:tcBorders>
              <w:left w:val="single" w:sz="4" w:space="0" w:color="000000"/>
              <w:right w:val="single" w:sz="4" w:space="0" w:color="000000"/>
            </w:tcBorders>
          </w:tcPr>
          <w:p w:rsidR="00B33C8C" w:rsidRPr="00535894" w:rsidRDefault="00B33C8C" w:rsidP="007340D3">
            <w:pPr>
              <w:autoSpaceDE w:val="0"/>
              <w:autoSpaceDN w:val="0"/>
              <w:jc w:val="left"/>
              <w:rPr>
                <w:rFonts w:hAnsi="Times New Roman"/>
                <w:spacing w:val="2"/>
              </w:rPr>
            </w:pPr>
          </w:p>
        </w:tc>
        <w:tc>
          <w:tcPr>
            <w:tcW w:w="3161"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distribute"/>
              <w:rPr>
                <w:rFonts w:hAnsi="Times New Roman"/>
                <w:spacing w:val="2"/>
              </w:rPr>
            </w:pPr>
          </w:p>
        </w:tc>
        <w:tc>
          <w:tcPr>
            <w:tcW w:w="5275"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tc>
      </w:tr>
      <w:tr w:rsidR="00B33C8C" w:rsidRPr="00535894" w:rsidTr="007340D3">
        <w:tc>
          <w:tcPr>
            <w:tcW w:w="425" w:type="dxa"/>
            <w:vMerge/>
            <w:tcBorders>
              <w:left w:val="single" w:sz="4" w:space="0" w:color="000000"/>
              <w:right w:val="single" w:sz="4" w:space="0" w:color="000000"/>
            </w:tcBorders>
          </w:tcPr>
          <w:p w:rsidR="00B33C8C" w:rsidRPr="00535894" w:rsidRDefault="00B33C8C" w:rsidP="007340D3">
            <w:pPr>
              <w:autoSpaceDE w:val="0"/>
              <w:autoSpaceDN w:val="0"/>
              <w:jc w:val="left"/>
              <w:rPr>
                <w:rFonts w:hAnsi="Times New Roman"/>
                <w:spacing w:val="2"/>
              </w:rPr>
            </w:pPr>
          </w:p>
        </w:tc>
        <w:tc>
          <w:tcPr>
            <w:tcW w:w="3161"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distribute"/>
              <w:rPr>
                <w:rFonts w:hAnsi="Times New Roman"/>
                <w:spacing w:val="2"/>
              </w:rPr>
            </w:pPr>
          </w:p>
        </w:tc>
        <w:tc>
          <w:tcPr>
            <w:tcW w:w="5275"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tc>
      </w:tr>
      <w:tr w:rsidR="00B33C8C" w:rsidRPr="00535894" w:rsidTr="007340D3">
        <w:tc>
          <w:tcPr>
            <w:tcW w:w="425" w:type="dxa"/>
            <w:vMerge/>
            <w:tcBorders>
              <w:left w:val="single" w:sz="4" w:space="0" w:color="000000"/>
              <w:right w:val="single" w:sz="4" w:space="0" w:color="000000"/>
            </w:tcBorders>
          </w:tcPr>
          <w:p w:rsidR="00B33C8C" w:rsidRPr="00535894" w:rsidRDefault="00B33C8C" w:rsidP="007340D3">
            <w:pPr>
              <w:autoSpaceDE w:val="0"/>
              <w:autoSpaceDN w:val="0"/>
              <w:jc w:val="left"/>
              <w:rPr>
                <w:rFonts w:hAnsi="Times New Roman"/>
                <w:spacing w:val="2"/>
              </w:rPr>
            </w:pPr>
          </w:p>
        </w:tc>
        <w:tc>
          <w:tcPr>
            <w:tcW w:w="3161"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distribute"/>
              <w:rPr>
                <w:rFonts w:hAnsi="Times New Roman"/>
                <w:spacing w:val="2"/>
              </w:rPr>
            </w:pPr>
          </w:p>
        </w:tc>
        <w:tc>
          <w:tcPr>
            <w:tcW w:w="5275"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tc>
      </w:tr>
      <w:tr w:rsidR="00B33C8C" w:rsidRPr="00535894" w:rsidTr="007340D3">
        <w:tc>
          <w:tcPr>
            <w:tcW w:w="425" w:type="dxa"/>
            <w:vMerge/>
            <w:tcBorders>
              <w:left w:val="single" w:sz="4" w:space="0" w:color="000000"/>
              <w:bottom w:val="nil"/>
              <w:right w:val="single" w:sz="4" w:space="0" w:color="000000"/>
            </w:tcBorders>
          </w:tcPr>
          <w:p w:rsidR="00B33C8C" w:rsidRPr="00535894" w:rsidRDefault="00B33C8C" w:rsidP="007340D3">
            <w:pPr>
              <w:autoSpaceDE w:val="0"/>
              <w:autoSpaceDN w:val="0"/>
              <w:jc w:val="left"/>
              <w:rPr>
                <w:rFonts w:hAnsi="Times New Roman"/>
                <w:spacing w:val="2"/>
              </w:rPr>
            </w:pPr>
          </w:p>
        </w:tc>
        <w:tc>
          <w:tcPr>
            <w:tcW w:w="3161"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distribute"/>
              <w:rPr>
                <w:rFonts w:hAnsi="Times New Roman"/>
                <w:spacing w:val="2"/>
              </w:rPr>
            </w:pPr>
          </w:p>
        </w:tc>
        <w:tc>
          <w:tcPr>
            <w:tcW w:w="5275"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tc>
      </w:tr>
      <w:tr w:rsidR="00B33C8C" w:rsidRPr="00535894" w:rsidTr="007340D3">
        <w:tc>
          <w:tcPr>
            <w:tcW w:w="425" w:type="dxa"/>
            <w:vMerge w:val="restart"/>
            <w:tcBorders>
              <w:top w:val="single" w:sz="4" w:space="0" w:color="000000"/>
              <w:left w:val="single" w:sz="4" w:space="0" w:color="000000"/>
              <w:right w:val="single" w:sz="4" w:space="0" w:color="000000"/>
            </w:tcBorders>
          </w:tcPr>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r w:rsidRPr="00535894">
              <w:rPr>
                <w:rFonts w:hint="eastAsia"/>
              </w:rPr>
              <w:t>調達方法</w:t>
            </w: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tc>
        <w:tc>
          <w:tcPr>
            <w:tcW w:w="3161"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autoSpaceDE w:val="0"/>
              <w:autoSpaceDN w:val="0"/>
              <w:spacing w:line="336" w:lineRule="atLeast"/>
              <w:jc w:val="distribute"/>
              <w:rPr>
                <w:rFonts w:hAnsi="Times New Roman"/>
                <w:spacing w:val="2"/>
              </w:rPr>
            </w:pPr>
            <w:r w:rsidRPr="00535894">
              <w:rPr>
                <w:rFonts w:hint="eastAsia"/>
              </w:rPr>
              <w:t>自己資金</w:t>
            </w:r>
          </w:p>
        </w:tc>
        <w:tc>
          <w:tcPr>
            <w:tcW w:w="5275"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tc>
      </w:tr>
      <w:tr w:rsidR="00B33C8C" w:rsidRPr="00535894" w:rsidTr="007340D3">
        <w:tc>
          <w:tcPr>
            <w:tcW w:w="425" w:type="dxa"/>
            <w:vMerge/>
            <w:tcBorders>
              <w:left w:val="single" w:sz="4" w:space="0" w:color="000000"/>
              <w:right w:val="single" w:sz="4" w:space="0" w:color="000000"/>
            </w:tcBorders>
          </w:tcPr>
          <w:p w:rsidR="00B33C8C" w:rsidRPr="00535894" w:rsidRDefault="00B33C8C" w:rsidP="007340D3">
            <w:pPr>
              <w:autoSpaceDE w:val="0"/>
              <w:autoSpaceDN w:val="0"/>
              <w:jc w:val="left"/>
              <w:rPr>
                <w:rFonts w:hAnsi="Times New Roman"/>
                <w:spacing w:val="2"/>
              </w:rPr>
            </w:pPr>
          </w:p>
        </w:tc>
        <w:tc>
          <w:tcPr>
            <w:tcW w:w="3161"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autoSpaceDE w:val="0"/>
              <w:autoSpaceDN w:val="0"/>
              <w:spacing w:line="336" w:lineRule="atLeast"/>
              <w:jc w:val="distribute"/>
              <w:rPr>
                <w:rFonts w:hAnsi="Times New Roman"/>
                <w:spacing w:val="2"/>
              </w:rPr>
            </w:pPr>
            <w:r w:rsidRPr="00535894">
              <w:rPr>
                <w:rFonts w:hint="eastAsia"/>
              </w:rPr>
              <w:t>借入金</w:t>
            </w:r>
          </w:p>
        </w:tc>
        <w:tc>
          <w:tcPr>
            <w:tcW w:w="5275"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tc>
      </w:tr>
      <w:tr w:rsidR="00B33C8C" w:rsidRPr="00535894" w:rsidTr="007340D3">
        <w:tc>
          <w:tcPr>
            <w:tcW w:w="425" w:type="dxa"/>
            <w:vMerge/>
            <w:tcBorders>
              <w:left w:val="single" w:sz="4" w:space="0" w:color="000000"/>
              <w:right w:val="single" w:sz="4" w:space="0" w:color="000000"/>
            </w:tcBorders>
          </w:tcPr>
          <w:p w:rsidR="00B33C8C" w:rsidRPr="00535894" w:rsidRDefault="00B33C8C" w:rsidP="007340D3">
            <w:pPr>
              <w:autoSpaceDE w:val="0"/>
              <w:autoSpaceDN w:val="0"/>
              <w:jc w:val="left"/>
              <w:rPr>
                <w:rFonts w:hAnsi="Times New Roman"/>
                <w:spacing w:val="2"/>
              </w:rPr>
            </w:pPr>
          </w:p>
        </w:tc>
        <w:tc>
          <w:tcPr>
            <w:tcW w:w="3161"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autoSpaceDE w:val="0"/>
              <w:autoSpaceDN w:val="0"/>
              <w:spacing w:line="336" w:lineRule="atLeast"/>
              <w:jc w:val="distribute"/>
              <w:rPr>
                <w:rFonts w:hAnsi="Times New Roman"/>
                <w:spacing w:val="2"/>
              </w:rPr>
            </w:pPr>
            <w:r w:rsidRPr="00535894">
              <w:rPr>
                <w:rFonts w:hint="eastAsia"/>
              </w:rPr>
              <w:t>（借入先）</w:t>
            </w:r>
          </w:p>
        </w:tc>
        <w:tc>
          <w:tcPr>
            <w:tcW w:w="5275"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tc>
      </w:tr>
      <w:tr w:rsidR="00B33C8C" w:rsidRPr="00535894" w:rsidTr="007340D3">
        <w:tc>
          <w:tcPr>
            <w:tcW w:w="425" w:type="dxa"/>
            <w:vMerge/>
            <w:tcBorders>
              <w:left w:val="single" w:sz="4" w:space="0" w:color="000000"/>
              <w:right w:val="single" w:sz="4" w:space="0" w:color="000000"/>
            </w:tcBorders>
          </w:tcPr>
          <w:p w:rsidR="00B33C8C" w:rsidRPr="00535894" w:rsidRDefault="00B33C8C" w:rsidP="007340D3">
            <w:pPr>
              <w:autoSpaceDE w:val="0"/>
              <w:autoSpaceDN w:val="0"/>
              <w:jc w:val="left"/>
              <w:rPr>
                <w:rFonts w:hAnsi="Times New Roman"/>
                <w:spacing w:val="2"/>
              </w:rPr>
            </w:pPr>
          </w:p>
        </w:tc>
        <w:tc>
          <w:tcPr>
            <w:tcW w:w="3161"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distribute"/>
              <w:rPr>
                <w:rFonts w:hAnsi="Times New Roman"/>
                <w:spacing w:val="2"/>
              </w:rPr>
            </w:pPr>
          </w:p>
        </w:tc>
        <w:tc>
          <w:tcPr>
            <w:tcW w:w="5275"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tc>
      </w:tr>
      <w:tr w:rsidR="00B33C8C" w:rsidRPr="00535894" w:rsidTr="007340D3">
        <w:tc>
          <w:tcPr>
            <w:tcW w:w="425" w:type="dxa"/>
            <w:vMerge/>
            <w:tcBorders>
              <w:left w:val="single" w:sz="4" w:space="0" w:color="000000"/>
              <w:right w:val="single" w:sz="4" w:space="0" w:color="000000"/>
            </w:tcBorders>
          </w:tcPr>
          <w:p w:rsidR="00B33C8C" w:rsidRPr="00535894" w:rsidRDefault="00B33C8C" w:rsidP="007340D3">
            <w:pPr>
              <w:autoSpaceDE w:val="0"/>
              <w:autoSpaceDN w:val="0"/>
              <w:jc w:val="left"/>
              <w:rPr>
                <w:rFonts w:hAnsi="Times New Roman"/>
                <w:spacing w:val="2"/>
              </w:rPr>
            </w:pPr>
          </w:p>
        </w:tc>
        <w:tc>
          <w:tcPr>
            <w:tcW w:w="3161"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distribute"/>
              <w:rPr>
                <w:rFonts w:hAnsi="Times New Roman"/>
                <w:spacing w:val="2"/>
              </w:rPr>
            </w:pPr>
          </w:p>
        </w:tc>
        <w:tc>
          <w:tcPr>
            <w:tcW w:w="5275"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tc>
      </w:tr>
      <w:tr w:rsidR="00B33C8C" w:rsidRPr="00535894" w:rsidTr="007340D3">
        <w:tc>
          <w:tcPr>
            <w:tcW w:w="425" w:type="dxa"/>
            <w:vMerge/>
            <w:tcBorders>
              <w:left w:val="single" w:sz="4" w:space="0" w:color="000000"/>
              <w:right w:val="single" w:sz="4" w:space="0" w:color="000000"/>
            </w:tcBorders>
          </w:tcPr>
          <w:p w:rsidR="00B33C8C" w:rsidRPr="00535894" w:rsidRDefault="00B33C8C" w:rsidP="007340D3">
            <w:pPr>
              <w:autoSpaceDE w:val="0"/>
              <w:autoSpaceDN w:val="0"/>
              <w:jc w:val="left"/>
              <w:rPr>
                <w:rFonts w:hAnsi="Times New Roman"/>
                <w:spacing w:val="2"/>
              </w:rPr>
            </w:pPr>
          </w:p>
        </w:tc>
        <w:tc>
          <w:tcPr>
            <w:tcW w:w="3161"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autoSpaceDE w:val="0"/>
              <w:autoSpaceDN w:val="0"/>
              <w:spacing w:line="336" w:lineRule="atLeast"/>
              <w:jc w:val="distribute"/>
              <w:rPr>
                <w:rFonts w:hAnsi="Times New Roman"/>
                <w:spacing w:val="2"/>
              </w:rPr>
            </w:pPr>
            <w:r w:rsidRPr="00535894">
              <w:rPr>
                <w:rFonts w:hint="eastAsia"/>
              </w:rPr>
              <w:t>その他</w:t>
            </w:r>
          </w:p>
        </w:tc>
        <w:tc>
          <w:tcPr>
            <w:tcW w:w="5275"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tc>
      </w:tr>
      <w:tr w:rsidR="00B33C8C" w:rsidRPr="00535894" w:rsidTr="007340D3">
        <w:tc>
          <w:tcPr>
            <w:tcW w:w="425" w:type="dxa"/>
            <w:vMerge/>
            <w:tcBorders>
              <w:left w:val="single" w:sz="4" w:space="0" w:color="000000"/>
              <w:bottom w:val="nil"/>
              <w:right w:val="single" w:sz="4" w:space="0" w:color="000000"/>
            </w:tcBorders>
          </w:tcPr>
          <w:p w:rsidR="00B33C8C" w:rsidRPr="00535894" w:rsidRDefault="00B33C8C" w:rsidP="007340D3">
            <w:pPr>
              <w:autoSpaceDE w:val="0"/>
              <w:autoSpaceDN w:val="0"/>
              <w:jc w:val="left"/>
              <w:rPr>
                <w:rFonts w:hAnsi="Times New Roman"/>
                <w:spacing w:val="2"/>
              </w:rPr>
            </w:pPr>
          </w:p>
        </w:tc>
        <w:tc>
          <w:tcPr>
            <w:tcW w:w="3161"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autoSpaceDE w:val="0"/>
              <w:autoSpaceDN w:val="0"/>
              <w:spacing w:line="336" w:lineRule="atLeast"/>
              <w:jc w:val="distribute"/>
              <w:rPr>
                <w:rFonts w:hAnsi="Times New Roman"/>
                <w:spacing w:val="2"/>
              </w:rPr>
            </w:pPr>
            <w:r w:rsidRPr="00535894">
              <w:rPr>
                <w:rFonts w:hint="eastAsia"/>
              </w:rPr>
              <w:t>増資</w:t>
            </w:r>
          </w:p>
        </w:tc>
        <w:tc>
          <w:tcPr>
            <w:tcW w:w="5275"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tc>
      </w:tr>
      <w:tr w:rsidR="00B33C8C" w:rsidRPr="00535894" w:rsidTr="007340D3">
        <w:trPr>
          <w:trHeight w:val="1270"/>
        </w:trPr>
        <w:tc>
          <w:tcPr>
            <w:tcW w:w="8861" w:type="dxa"/>
            <w:gridSpan w:val="3"/>
            <w:tcBorders>
              <w:top w:val="single" w:sz="4" w:space="0" w:color="000000"/>
              <w:left w:val="single" w:sz="4" w:space="0" w:color="000000"/>
              <w:bottom w:val="single" w:sz="4" w:space="0" w:color="000000"/>
              <w:right w:val="single" w:sz="4" w:space="0" w:color="000000"/>
            </w:tcBorders>
          </w:tcPr>
          <w:p w:rsidR="00B33C8C" w:rsidRPr="00535894" w:rsidRDefault="00B33C8C" w:rsidP="007340D3">
            <w:pPr>
              <w:suppressAutoHyphens/>
              <w:kinsoku w:val="0"/>
              <w:wordWrap w:val="0"/>
              <w:autoSpaceDE w:val="0"/>
              <w:autoSpaceDN w:val="0"/>
              <w:spacing w:line="336" w:lineRule="atLeast"/>
              <w:jc w:val="left"/>
              <w:rPr>
                <w:rFonts w:hAnsi="Times New Roman"/>
                <w:spacing w:val="2"/>
              </w:rPr>
            </w:pPr>
            <w:r w:rsidRPr="00535894">
              <w:rPr>
                <w:rFonts w:hint="eastAsia"/>
              </w:rPr>
              <w:t>備考　内訳欄については、事業計画に応じて適宜変更すること。</w:t>
            </w:r>
          </w:p>
          <w:p w:rsidR="00B33C8C" w:rsidRPr="00535894" w:rsidRDefault="00B33C8C" w:rsidP="007340D3">
            <w:pPr>
              <w:suppressAutoHyphens/>
              <w:kinsoku w:val="0"/>
              <w:wordWrap w:val="0"/>
              <w:autoSpaceDE w:val="0"/>
              <w:autoSpaceDN w:val="0"/>
              <w:spacing w:line="336" w:lineRule="atLeast"/>
              <w:jc w:val="left"/>
              <w:rPr>
                <w:rFonts w:hAnsi="Times New Roman"/>
                <w:spacing w:val="2"/>
              </w:rPr>
            </w:pPr>
          </w:p>
        </w:tc>
      </w:tr>
    </w:tbl>
    <w:p w:rsidR="00B33C8C" w:rsidRPr="00535894" w:rsidRDefault="00B33C8C" w:rsidP="00B33C8C">
      <w:pPr>
        <w:spacing w:line="248" w:lineRule="exact"/>
      </w:pPr>
    </w:p>
    <w:p w:rsidR="00B33C8C" w:rsidRPr="00535894" w:rsidRDefault="00B33C8C" w:rsidP="00B33C8C">
      <w:pPr>
        <w:spacing w:line="248" w:lineRule="exact"/>
        <w:ind w:firstLineChars="200" w:firstLine="420"/>
      </w:pPr>
      <w:r w:rsidRPr="00535894">
        <w:br w:type="page"/>
      </w:r>
      <w:r w:rsidRPr="00535894">
        <w:rPr>
          <w:rFonts w:hint="eastAsia"/>
        </w:rPr>
        <w:lastRenderedPageBreak/>
        <w:t>様式第４号</w:t>
      </w:r>
    </w:p>
    <w:tbl>
      <w:tblPr>
        <w:tblW w:w="8818"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623"/>
        <w:gridCol w:w="1843"/>
        <w:gridCol w:w="2651"/>
      </w:tblGrid>
      <w:tr w:rsidR="00B33C8C" w:rsidRPr="00535894" w:rsidTr="007340D3">
        <w:trPr>
          <w:trHeight w:val="903"/>
        </w:trPr>
        <w:tc>
          <w:tcPr>
            <w:tcW w:w="8818" w:type="dxa"/>
            <w:gridSpan w:val="4"/>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center"/>
              <w:rPr>
                <w:rFonts w:hAnsi="Times New Roman"/>
                <w:b/>
                <w:spacing w:val="2"/>
                <w:sz w:val="24"/>
                <w:szCs w:val="24"/>
              </w:rPr>
            </w:pPr>
            <w:r w:rsidRPr="00535894">
              <w:rPr>
                <w:rFonts w:hint="eastAsia"/>
                <w:b/>
                <w:sz w:val="24"/>
                <w:szCs w:val="24"/>
              </w:rPr>
              <w:t>資産及び負債に関する調書</w:t>
            </w:r>
          </w:p>
          <w:p w:rsidR="00B33C8C" w:rsidRPr="00535894" w:rsidRDefault="00B33C8C" w:rsidP="007340D3">
            <w:pPr>
              <w:suppressAutoHyphens/>
              <w:kinsoku w:val="0"/>
              <w:wordWrap w:val="0"/>
              <w:autoSpaceDE w:val="0"/>
              <w:autoSpaceDN w:val="0"/>
              <w:spacing w:line="248" w:lineRule="exact"/>
              <w:jc w:val="right"/>
              <w:rPr>
                <w:rFonts w:hAnsi="Times New Roman"/>
                <w:spacing w:val="2"/>
              </w:rPr>
            </w:pPr>
            <w:r w:rsidRPr="00535894">
              <w:rPr>
                <w:rFonts w:hint="eastAsia"/>
              </w:rPr>
              <w:t xml:space="preserve">　　年　　月　　日現在</w:t>
            </w:r>
          </w:p>
        </w:tc>
      </w:tr>
      <w:tr w:rsidR="00B33C8C" w:rsidRPr="00535894" w:rsidTr="007340D3">
        <w:trPr>
          <w:trHeight w:val="432"/>
        </w:trPr>
        <w:tc>
          <w:tcPr>
            <w:tcW w:w="1701"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wordWrap w:val="0"/>
              <w:autoSpaceDE w:val="0"/>
              <w:autoSpaceDN w:val="0"/>
              <w:spacing w:line="248" w:lineRule="exact"/>
              <w:jc w:val="center"/>
              <w:rPr>
                <w:rFonts w:hAnsi="Times New Roman"/>
                <w:spacing w:val="2"/>
              </w:rPr>
            </w:pPr>
            <w:r w:rsidRPr="00535894">
              <w:rPr>
                <w:rFonts w:hint="eastAsia"/>
              </w:rPr>
              <w:t>資産の種別</w:t>
            </w:r>
          </w:p>
        </w:tc>
        <w:tc>
          <w:tcPr>
            <w:tcW w:w="2623"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wordWrap w:val="0"/>
              <w:autoSpaceDE w:val="0"/>
              <w:autoSpaceDN w:val="0"/>
              <w:spacing w:line="248" w:lineRule="exact"/>
              <w:jc w:val="center"/>
              <w:rPr>
                <w:rFonts w:hAnsi="Times New Roman"/>
                <w:spacing w:val="2"/>
              </w:rPr>
            </w:pPr>
            <w:r w:rsidRPr="00535894">
              <w:rPr>
                <w:rFonts w:hint="eastAsia"/>
              </w:rPr>
              <w:t>内訳</w:t>
            </w:r>
          </w:p>
        </w:tc>
        <w:tc>
          <w:tcPr>
            <w:tcW w:w="1843"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wordWrap w:val="0"/>
              <w:autoSpaceDE w:val="0"/>
              <w:autoSpaceDN w:val="0"/>
              <w:spacing w:line="248" w:lineRule="exact"/>
              <w:jc w:val="center"/>
              <w:rPr>
                <w:rFonts w:hAnsi="Times New Roman"/>
                <w:spacing w:val="2"/>
              </w:rPr>
            </w:pPr>
            <w:r w:rsidRPr="00535894">
              <w:rPr>
                <w:rFonts w:hint="eastAsia"/>
              </w:rPr>
              <w:t>数量</w:t>
            </w:r>
          </w:p>
        </w:tc>
        <w:tc>
          <w:tcPr>
            <w:tcW w:w="2651"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wordWrap w:val="0"/>
              <w:autoSpaceDE w:val="0"/>
              <w:autoSpaceDN w:val="0"/>
              <w:spacing w:line="248" w:lineRule="exact"/>
              <w:jc w:val="center"/>
              <w:rPr>
                <w:rFonts w:hAnsi="Times New Roman"/>
                <w:spacing w:val="2"/>
              </w:rPr>
            </w:pPr>
            <w:r w:rsidRPr="00535894">
              <w:rPr>
                <w:rFonts w:hint="eastAsia"/>
              </w:rPr>
              <w:t>価格又は金額（千円）</w:t>
            </w:r>
          </w:p>
        </w:tc>
      </w:tr>
      <w:tr w:rsidR="00B33C8C" w:rsidRPr="00535894" w:rsidTr="007340D3">
        <w:tc>
          <w:tcPr>
            <w:tcW w:w="1701"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autoSpaceDE w:val="0"/>
              <w:autoSpaceDN w:val="0"/>
              <w:spacing w:line="248" w:lineRule="exact"/>
              <w:jc w:val="distribute"/>
              <w:rPr>
                <w:rFonts w:hAnsi="Times New Roman"/>
                <w:spacing w:val="2"/>
              </w:rPr>
            </w:pPr>
            <w:r w:rsidRPr="00535894">
              <w:rPr>
                <w:rFonts w:hint="eastAsia"/>
              </w:rPr>
              <w:t>現金及び預金</w:t>
            </w:r>
          </w:p>
        </w:tc>
        <w:tc>
          <w:tcPr>
            <w:tcW w:w="262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184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2651"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r>
      <w:tr w:rsidR="00B33C8C" w:rsidRPr="00535894" w:rsidTr="007340D3">
        <w:tc>
          <w:tcPr>
            <w:tcW w:w="1701"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wordWrap w:val="0"/>
              <w:autoSpaceDE w:val="0"/>
              <w:autoSpaceDN w:val="0"/>
              <w:spacing w:line="248" w:lineRule="exact"/>
              <w:jc w:val="distribute"/>
              <w:rPr>
                <w:rFonts w:hAnsi="Times New Roman"/>
                <w:spacing w:val="2"/>
              </w:rPr>
            </w:pPr>
            <w:r w:rsidRPr="00535894">
              <w:rPr>
                <w:rFonts w:hint="eastAsia"/>
              </w:rPr>
              <w:t>有価証券</w:t>
            </w:r>
          </w:p>
        </w:tc>
        <w:tc>
          <w:tcPr>
            <w:tcW w:w="262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184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2651"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r>
      <w:tr w:rsidR="00B33C8C" w:rsidRPr="00535894" w:rsidTr="007340D3">
        <w:tc>
          <w:tcPr>
            <w:tcW w:w="1701"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wordWrap w:val="0"/>
              <w:autoSpaceDE w:val="0"/>
              <w:autoSpaceDN w:val="0"/>
              <w:spacing w:line="248" w:lineRule="exact"/>
              <w:jc w:val="distribute"/>
              <w:rPr>
                <w:rFonts w:hAnsi="Times New Roman"/>
                <w:spacing w:val="2"/>
              </w:rPr>
            </w:pPr>
            <w:r w:rsidRPr="00535894">
              <w:rPr>
                <w:rFonts w:hint="eastAsia"/>
              </w:rPr>
              <w:t>未収入金</w:t>
            </w:r>
          </w:p>
        </w:tc>
        <w:tc>
          <w:tcPr>
            <w:tcW w:w="262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184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2651"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r>
      <w:tr w:rsidR="00B33C8C" w:rsidRPr="00535894" w:rsidTr="007340D3">
        <w:tc>
          <w:tcPr>
            <w:tcW w:w="1701"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wordWrap w:val="0"/>
              <w:autoSpaceDE w:val="0"/>
              <w:autoSpaceDN w:val="0"/>
              <w:spacing w:line="248" w:lineRule="exact"/>
              <w:jc w:val="distribute"/>
              <w:rPr>
                <w:rFonts w:hAnsi="Times New Roman"/>
                <w:spacing w:val="2"/>
              </w:rPr>
            </w:pPr>
            <w:r w:rsidRPr="00535894">
              <w:rPr>
                <w:rFonts w:hint="eastAsia"/>
              </w:rPr>
              <w:t>売掛金</w:t>
            </w:r>
          </w:p>
        </w:tc>
        <w:tc>
          <w:tcPr>
            <w:tcW w:w="262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184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2651"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r>
      <w:tr w:rsidR="00B33C8C" w:rsidRPr="00535894" w:rsidTr="007340D3">
        <w:tc>
          <w:tcPr>
            <w:tcW w:w="1701"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wordWrap w:val="0"/>
              <w:autoSpaceDE w:val="0"/>
              <w:autoSpaceDN w:val="0"/>
              <w:spacing w:line="248" w:lineRule="exact"/>
              <w:jc w:val="distribute"/>
              <w:rPr>
                <w:rFonts w:hAnsi="Times New Roman"/>
                <w:spacing w:val="2"/>
              </w:rPr>
            </w:pPr>
            <w:r w:rsidRPr="00535894">
              <w:rPr>
                <w:rFonts w:hint="eastAsia"/>
              </w:rPr>
              <w:t>受取手形</w:t>
            </w:r>
          </w:p>
        </w:tc>
        <w:tc>
          <w:tcPr>
            <w:tcW w:w="262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184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2651"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r>
      <w:tr w:rsidR="00B33C8C" w:rsidRPr="00535894" w:rsidTr="007340D3">
        <w:tc>
          <w:tcPr>
            <w:tcW w:w="1701"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wordWrap w:val="0"/>
              <w:autoSpaceDE w:val="0"/>
              <w:autoSpaceDN w:val="0"/>
              <w:spacing w:line="248" w:lineRule="exact"/>
              <w:jc w:val="distribute"/>
              <w:rPr>
                <w:rFonts w:hAnsi="Times New Roman"/>
                <w:spacing w:val="2"/>
              </w:rPr>
            </w:pPr>
            <w:r w:rsidRPr="00535894">
              <w:rPr>
                <w:rFonts w:hint="eastAsia"/>
              </w:rPr>
              <w:t>土地</w:t>
            </w:r>
          </w:p>
        </w:tc>
        <w:tc>
          <w:tcPr>
            <w:tcW w:w="262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184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2651"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r>
      <w:tr w:rsidR="00B33C8C" w:rsidRPr="00535894" w:rsidTr="007340D3">
        <w:tc>
          <w:tcPr>
            <w:tcW w:w="1701"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wordWrap w:val="0"/>
              <w:autoSpaceDE w:val="0"/>
              <w:autoSpaceDN w:val="0"/>
              <w:spacing w:line="248" w:lineRule="exact"/>
              <w:jc w:val="distribute"/>
              <w:rPr>
                <w:rFonts w:hAnsi="Times New Roman"/>
                <w:spacing w:val="2"/>
              </w:rPr>
            </w:pPr>
            <w:r w:rsidRPr="00535894">
              <w:rPr>
                <w:rFonts w:hint="eastAsia"/>
              </w:rPr>
              <w:t>建物</w:t>
            </w:r>
          </w:p>
        </w:tc>
        <w:tc>
          <w:tcPr>
            <w:tcW w:w="262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184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2651"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r>
      <w:tr w:rsidR="00B33C8C" w:rsidRPr="00535894" w:rsidTr="007340D3">
        <w:tc>
          <w:tcPr>
            <w:tcW w:w="1701"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wordWrap w:val="0"/>
              <w:autoSpaceDE w:val="0"/>
              <w:autoSpaceDN w:val="0"/>
              <w:spacing w:line="248" w:lineRule="exact"/>
              <w:jc w:val="distribute"/>
              <w:rPr>
                <w:rFonts w:hAnsi="Times New Roman"/>
                <w:spacing w:val="2"/>
              </w:rPr>
            </w:pPr>
            <w:r w:rsidRPr="00535894">
              <w:rPr>
                <w:rFonts w:hint="eastAsia"/>
              </w:rPr>
              <w:t>備品</w:t>
            </w:r>
          </w:p>
        </w:tc>
        <w:tc>
          <w:tcPr>
            <w:tcW w:w="262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184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2651"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r>
      <w:tr w:rsidR="00B33C8C" w:rsidRPr="00535894" w:rsidTr="007340D3">
        <w:tc>
          <w:tcPr>
            <w:tcW w:w="1701"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wordWrap w:val="0"/>
              <w:autoSpaceDE w:val="0"/>
              <w:autoSpaceDN w:val="0"/>
              <w:spacing w:line="248" w:lineRule="exact"/>
              <w:jc w:val="distribute"/>
              <w:rPr>
                <w:rFonts w:hAnsi="Times New Roman"/>
                <w:spacing w:val="2"/>
              </w:rPr>
            </w:pPr>
            <w:r w:rsidRPr="00535894">
              <w:rPr>
                <w:rFonts w:hint="eastAsia"/>
              </w:rPr>
              <w:t>車両</w:t>
            </w:r>
          </w:p>
        </w:tc>
        <w:tc>
          <w:tcPr>
            <w:tcW w:w="262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184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2651"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r>
      <w:tr w:rsidR="00B33C8C" w:rsidRPr="00535894" w:rsidTr="007340D3">
        <w:tc>
          <w:tcPr>
            <w:tcW w:w="1701"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wordWrap w:val="0"/>
              <w:autoSpaceDE w:val="0"/>
              <w:autoSpaceDN w:val="0"/>
              <w:spacing w:line="248" w:lineRule="exact"/>
              <w:jc w:val="distribute"/>
              <w:rPr>
                <w:rFonts w:hAnsi="Times New Roman"/>
                <w:spacing w:val="2"/>
              </w:rPr>
            </w:pPr>
            <w:r w:rsidRPr="00535894">
              <w:rPr>
                <w:rFonts w:hint="eastAsia"/>
              </w:rPr>
              <w:t>その他</w:t>
            </w:r>
          </w:p>
        </w:tc>
        <w:tc>
          <w:tcPr>
            <w:tcW w:w="262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184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2651"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r>
      <w:tr w:rsidR="00B33C8C" w:rsidRPr="00535894" w:rsidTr="007340D3">
        <w:tc>
          <w:tcPr>
            <w:tcW w:w="1701"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distribute"/>
              <w:rPr>
                <w:rFonts w:hAnsi="Times New Roman"/>
                <w:spacing w:val="2"/>
              </w:rPr>
            </w:pPr>
          </w:p>
        </w:tc>
        <w:tc>
          <w:tcPr>
            <w:tcW w:w="262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184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2651"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r>
      <w:tr w:rsidR="00B33C8C" w:rsidRPr="00535894" w:rsidTr="007340D3">
        <w:tc>
          <w:tcPr>
            <w:tcW w:w="6167" w:type="dxa"/>
            <w:gridSpan w:val="3"/>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wordWrap w:val="0"/>
              <w:autoSpaceDE w:val="0"/>
              <w:autoSpaceDN w:val="0"/>
              <w:spacing w:line="248" w:lineRule="exact"/>
              <w:jc w:val="center"/>
              <w:rPr>
                <w:rFonts w:hAnsi="Times New Roman"/>
                <w:spacing w:val="2"/>
              </w:rPr>
            </w:pPr>
            <w:r w:rsidRPr="00535894">
              <w:rPr>
                <w:rFonts w:hint="eastAsia"/>
              </w:rPr>
              <w:t>資　産　計</w:t>
            </w:r>
          </w:p>
        </w:tc>
        <w:tc>
          <w:tcPr>
            <w:tcW w:w="2651"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r>
      <w:tr w:rsidR="00B33C8C" w:rsidRPr="00535894" w:rsidTr="007340D3">
        <w:trPr>
          <w:trHeight w:val="384"/>
        </w:trPr>
        <w:tc>
          <w:tcPr>
            <w:tcW w:w="1701"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wordWrap w:val="0"/>
              <w:autoSpaceDE w:val="0"/>
              <w:autoSpaceDN w:val="0"/>
              <w:spacing w:line="248" w:lineRule="exact"/>
              <w:jc w:val="center"/>
              <w:rPr>
                <w:rFonts w:hAnsi="Times New Roman"/>
                <w:spacing w:val="2"/>
              </w:rPr>
            </w:pPr>
            <w:r w:rsidRPr="00535894">
              <w:rPr>
                <w:rFonts w:hint="eastAsia"/>
              </w:rPr>
              <w:t>負債の種別</w:t>
            </w:r>
          </w:p>
        </w:tc>
        <w:tc>
          <w:tcPr>
            <w:tcW w:w="2623"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wordWrap w:val="0"/>
              <w:autoSpaceDE w:val="0"/>
              <w:autoSpaceDN w:val="0"/>
              <w:spacing w:line="248" w:lineRule="exact"/>
              <w:jc w:val="center"/>
              <w:rPr>
                <w:rFonts w:hAnsi="Times New Roman"/>
                <w:spacing w:val="2"/>
              </w:rPr>
            </w:pPr>
            <w:r w:rsidRPr="00535894">
              <w:rPr>
                <w:rFonts w:hint="eastAsia"/>
              </w:rPr>
              <w:t>内訳</w:t>
            </w:r>
          </w:p>
        </w:tc>
        <w:tc>
          <w:tcPr>
            <w:tcW w:w="1843"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wordWrap w:val="0"/>
              <w:autoSpaceDE w:val="0"/>
              <w:autoSpaceDN w:val="0"/>
              <w:spacing w:line="248" w:lineRule="exact"/>
              <w:jc w:val="center"/>
              <w:rPr>
                <w:rFonts w:hAnsi="Times New Roman"/>
                <w:spacing w:val="2"/>
              </w:rPr>
            </w:pPr>
            <w:r w:rsidRPr="00535894">
              <w:rPr>
                <w:rFonts w:hint="eastAsia"/>
              </w:rPr>
              <w:t>数量</w:t>
            </w:r>
          </w:p>
        </w:tc>
        <w:tc>
          <w:tcPr>
            <w:tcW w:w="2651"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wordWrap w:val="0"/>
              <w:autoSpaceDE w:val="0"/>
              <w:autoSpaceDN w:val="0"/>
              <w:spacing w:line="248" w:lineRule="exact"/>
              <w:jc w:val="center"/>
              <w:rPr>
                <w:rFonts w:hAnsi="Times New Roman"/>
                <w:spacing w:val="2"/>
              </w:rPr>
            </w:pPr>
            <w:r w:rsidRPr="00535894">
              <w:rPr>
                <w:rFonts w:hint="eastAsia"/>
              </w:rPr>
              <w:t>価格又は金額（千円）</w:t>
            </w:r>
          </w:p>
        </w:tc>
      </w:tr>
      <w:tr w:rsidR="00B33C8C" w:rsidRPr="00535894" w:rsidTr="007340D3">
        <w:tc>
          <w:tcPr>
            <w:tcW w:w="1701"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autoSpaceDE w:val="0"/>
              <w:autoSpaceDN w:val="0"/>
              <w:spacing w:line="248" w:lineRule="exact"/>
              <w:jc w:val="distribute"/>
              <w:rPr>
                <w:rFonts w:hAnsi="Times New Roman"/>
                <w:spacing w:val="2"/>
              </w:rPr>
            </w:pPr>
            <w:r w:rsidRPr="00535894">
              <w:rPr>
                <w:rFonts w:hint="eastAsia"/>
              </w:rPr>
              <w:t>長期借入金</w:t>
            </w:r>
          </w:p>
        </w:tc>
        <w:tc>
          <w:tcPr>
            <w:tcW w:w="262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184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2651"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r>
      <w:tr w:rsidR="00B33C8C" w:rsidRPr="00535894" w:rsidTr="007340D3">
        <w:tc>
          <w:tcPr>
            <w:tcW w:w="1701"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wordWrap w:val="0"/>
              <w:autoSpaceDE w:val="0"/>
              <w:autoSpaceDN w:val="0"/>
              <w:spacing w:line="248" w:lineRule="exact"/>
              <w:jc w:val="distribute"/>
              <w:rPr>
                <w:rFonts w:hAnsi="Times New Roman"/>
                <w:spacing w:val="2"/>
              </w:rPr>
            </w:pPr>
            <w:r w:rsidRPr="00535894">
              <w:rPr>
                <w:rFonts w:hint="eastAsia"/>
              </w:rPr>
              <w:t>短期借入金</w:t>
            </w:r>
          </w:p>
        </w:tc>
        <w:tc>
          <w:tcPr>
            <w:tcW w:w="262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184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2651"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r>
      <w:tr w:rsidR="00B33C8C" w:rsidRPr="00535894" w:rsidTr="007340D3">
        <w:tc>
          <w:tcPr>
            <w:tcW w:w="1701"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wordWrap w:val="0"/>
              <w:autoSpaceDE w:val="0"/>
              <w:autoSpaceDN w:val="0"/>
              <w:spacing w:line="248" w:lineRule="exact"/>
              <w:jc w:val="distribute"/>
              <w:rPr>
                <w:rFonts w:hAnsi="Times New Roman"/>
                <w:spacing w:val="2"/>
              </w:rPr>
            </w:pPr>
            <w:r w:rsidRPr="00535894">
              <w:rPr>
                <w:rFonts w:hint="eastAsia"/>
              </w:rPr>
              <w:t>未払金</w:t>
            </w:r>
          </w:p>
        </w:tc>
        <w:tc>
          <w:tcPr>
            <w:tcW w:w="262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184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2651"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r>
      <w:tr w:rsidR="00B33C8C" w:rsidRPr="00535894" w:rsidTr="007340D3">
        <w:tc>
          <w:tcPr>
            <w:tcW w:w="1701"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wordWrap w:val="0"/>
              <w:autoSpaceDE w:val="0"/>
              <w:autoSpaceDN w:val="0"/>
              <w:spacing w:line="248" w:lineRule="exact"/>
              <w:jc w:val="distribute"/>
              <w:rPr>
                <w:rFonts w:hAnsi="Times New Roman"/>
                <w:spacing w:val="2"/>
              </w:rPr>
            </w:pPr>
            <w:r w:rsidRPr="00535894">
              <w:rPr>
                <w:rFonts w:hint="eastAsia"/>
              </w:rPr>
              <w:t>預り金</w:t>
            </w:r>
          </w:p>
        </w:tc>
        <w:tc>
          <w:tcPr>
            <w:tcW w:w="262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184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2651"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r>
      <w:tr w:rsidR="00B33C8C" w:rsidRPr="00535894" w:rsidTr="007340D3">
        <w:tc>
          <w:tcPr>
            <w:tcW w:w="1701"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wordWrap w:val="0"/>
              <w:autoSpaceDE w:val="0"/>
              <w:autoSpaceDN w:val="0"/>
              <w:spacing w:line="248" w:lineRule="exact"/>
              <w:jc w:val="distribute"/>
              <w:rPr>
                <w:rFonts w:hAnsi="Times New Roman"/>
                <w:spacing w:val="2"/>
              </w:rPr>
            </w:pPr>
            <w:r w:rsidRPr="00535894">
              <w:rPr>
                <w:rFonts w:hint="eastAsia"/>
              </w:rPr>
              <w:t>前受金</w:t>
            </w:r>
          </w:p>
        </w:tc>
        <w:tc>
          <w:tcPr>
            <w:tcW w:w="262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184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2651"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r>
      <w:tr w:rsidR="00B33C8C" w:rsidRPr="00535894" w:rsidTr="007340D3">
        <w:tc>
          <w:tcPr>
            <w:tcW w:w="1701"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wordWrap w:val="0"/>
              <w:autoSpaceDE w:val="0"/>
              <w:autoSpaceDN w:val="0"/>
              <w:spacing w:line="248" w:lineRule="exact"/>
              <w:jc w:val="distribute"/>
              <w:rPr>
                <w:rFonts w:hAnsi="Times New Roman"/>
                <w:spacing w:val="2"/>
              </w:rPr>
            </w:pPr>
            <w:r w:rsidRPr="00535894">
              <w:rPr>
                <w:rFonts w:hint="eastAsia"/>
              </w:rPr>
              <w:t>買掛金</w:t>
            </w:r>
          </w:p>
        </w:tc>
        <w:tc>
          <w:tcPr>
            <w:tcW w:w="262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184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2651"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r>
      <w:tr w:rsidR="00B33C8C" w:rsidRPr="00535894" w:rsidTr="007340D3">
        <w:tc>
          <w:tcPr>
            <w:tcW w:w="1701"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wordWrap w:val="0"/>
              <w:autoSpaceDE w:val="0"/>
              <w:autoSpaceDN w:val="0"/>
              <w:spacing w:line="248" w:lineRule="exact"/>
              <w:jc w:val="distribute"/>
              <w:rPr>
                <w:rFonts w:hAnsi="Times New Roman"/>
                <w:spacing w:val="2"/>
              </w:rPr>
            </w:pPr>
            <w:r w:rsidRPr="00535894">
              <w:rPr>
                <w:rFonts w:hint="eastAsia"/>
              </w:rPr>
              <w:t>支払手形</w:t>
            </w:r>
          </w:p>
        </w:tc>
        <w:tc>
          <w:tcPr>
            <w:tcW w:w="262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184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2651"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r>
      <w:tr w:rsidR="00B33C8C" w:rsidRPr="00535894" w:rsidTr="007340D3">
        <w:tc>
          <w:tcPr>
            <w:tcW w:w="1701"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suppressAutoHyphens/>
              <w:kinsoku w:val="0"/>
              <w:wordWrap w:val="0"/>
              <w:autoSpaceDE w:val="0"/>
              <w:autoSpaceDN w:val="0"/>
              <w:spacing w:line="248" w:lineRule="exact"/>
              <w:jc w:val="distribute"/>
              <w:rPr>
                <w:rFonts w:hAnsi="Times New Roman"/>
                <w:spacing w:val="2"/>
              </w:rPr>
            </w:pPr>
            <w:r w:rsidRPr="00535894">
              <w:rPr>
                <w:rFonts w:hint="eastAsia"/>
              </w:rPr>
              <w:t>その他</w:t>
            </w:r>
          </w:p>
        </w:tc>
        <w:tc>
          <w:tcPr>
            <w:tcW w:w="262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184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2651"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r>
      <w:tr w:rsidR="00B33C8C" w:rsidRPr="00535894" w:rsidTr="007340D3">
        <w:tc>
          <w:tcPr>
            <w:tcW w:w="1701"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distribute"/>
              <w:rPr>
                <w:rFonts w:hAnsi="Times New Roman"/>
                <w:spacing w:val="2"/>
              </w:rPr>
            </w:pPr>
          </w:p>
        </w:tc>
        <w:tc>
          <w:tcPr>
            <w:tcW w:w="262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1843"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c>
          <w:tcPr>
            <w:tcW w:w="2651" w:type="dxa"/>
            <w:tcBorders>
              <w:top w:val="single" w:sz="4" w:space="0" w:color="000000"/>
              <w:left w:val="single" w:sz="4" w:space="0" w:color="000000"/>
              <w:bottom w:val="nil"/>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r>
      <w:tr w:rsidR="00B33C8C" w:rsidRPr="00535894" w:rsidTr="007340D3">
        <w:tc>
          <w:tcPr>
            <w:tcW w:w="6167" w:type="dxa"/>
            <w:gridSpan w:val="3"/>
            <w:tcBorders>
              <w:top w:val="single" w:sz="4" w:space="0" w:color="000000"/>
              <w:left w:val="single" w:sz="4" w:space="0" w:color="000000"/>
              <w:bottom w:val="single" w:sz="4" w:space="0" w:color="000000"/>
              <w:right w:val="single" w:sz="4" w:space="0" w:color="000000"/>
            </w:tcBorders>
            <w:vAlign w:val="center"/>
          </w:tcPr>
          <w:p w:rsidR="00B33C8C" w:rsidRPr="00535894" w:rsidRDefault="00B33C8C" w:rsidP="007340D3">
            <w:pPr>
              <w:suppressAutoHyphens/>
              <w:kinsoku w:val="0"/>
              <w:wordWrap w:val="0"/>
              <w:autoSpaceDE w:val="0"/>
              <w:autoSpaceDN w:val="0"/>
              <w:spacing w:line="248" w:lineRule="exact"/>
              <w:jc w:val="center"/>
              <w:rPr>
                <w:rFonts w:hAnsi="Times New Roman"/>
                <w:spacing w:val="2"/>
              </w:rPr>
            </w:pPr>
            <w:r w:rsidRPr="00535894">
              <w:rPr>
                <w:rFonts w:hint="eastAsia"/>
              </w:rPr>
              <w:t>負　債　計</w:t>
            </w:r>
          </w:p>
        </w:tc>
        <w:tc>
          <w:tcPr>
            <w:tcW w:w="2651" w:type="dxa"/>
            <w:tcBorders>
              <w:top w:val="single" w:sz="4" w:space="0" w:color="000000"/>
              <w:left w:val="single" w:sz="4" w:space="0" w:color="000000"/>
              <w:bottom w:val="single" w:sz="4" w:space="0" w:color="000000"/>
              <w:right w:val="single" w:sz="4" w:space="0" w:color="000000"/>
            </w:tcBorders>
          </w:tcPr>
          <w:p w:rsidR="00B33C8C" w:rsidRPr="00535894" w:rsidRDefault="00B33C8C" w:rsidP="007340D3">
            <w:pPr>
              <w:suppressAutoHyphens/>
              <w:kinsoku w:val="0"/>
              <w:wordWrap w:val="0"/>
              <w:autoSpaceDE w:val="0"/>
              <w:autoSpaceDN w:val="0"/>
              <w:spacing w:line="248" w:lineRule="exact"/>
              <w:jc w:val="left"/>
              <w:rPr>
                <w:rFonts w:hAnsi="Times New Roman"/>
                <w:spacing w:val="2"/>
              </w:rPr>
            </w:pPr>
          </w:p>
          <w:p w:rsidR="00B33C8C" w:rsidRPr="00535894" w:rsidRDefault="00B33C8C" w:rsidP="007340D3">
            <w:pPr>
              <w:suppressAutoHyphens/>
              <w:kinsoku w:val="0"/>
              <w:wordWrap w:val="0"/>
              <w:autoSpaceDE w:val="0"/>
              <w:autoSpaceDN w:val="0"/>
              <w:spacing w:line="248" w:lineRule="exact"/>
              <w:jc w:val="left"/>
              <w:rPr>
                <w:rFonts w:hAnsi="Times New Roman"/>
                <w:spacing w:val="2"/>
              </w:rPr>
            </w:pPr>
          </w:p>
        </w:tc>
      </w:tr>
    </w:tbl>
    <w:p w:rsidR="00B33C8C" w:rsidRPr="00535894" w:rsidRDefault="00B33C8C" w:rsidP="00B33C8C">
      <w:pPr>
        <w:spacing w:line="248" w:lineRule="exact"/>
        <w:rPr>
          <w:rFonts w:hAnsi="Times New Roman"/>
          <w:spacing w:val="2"/>
        </w:rPr>
      </w:pPr>
      <w:r w:rsidRPr="00535894">
        <w:rPr>
          <w:rFonts w:hint="eastAsia"/>
        </w:rPr>
        <w:t xml:space="preserve">　備考　記入欄が不足する場合には「別紙のとおり」と記入し、別紙を添付すること。</w:t>
      </w:r>
    </w:p>
    <w:p w:rsidR="00B33C8C" w:rsidRPr="00535894" w:rsidRDefault="00B33C8C" w:rsidP="00B33C8C">
      <w:pPr>
        <w:pStyle w:val="ab"/>
        <w:adjustRightInd/>
        <w:rPr>
          <w:color w:val="auto"/>
        </w:rPr>
      </w:pPr>
    </w:p>
    <w:p w:rsidR="00B33C8C" w:rsidRPr="00535894" w:rsidRDefault="00B33C8C" w:rsidP="00B33C8C">
      <w:pPr>
        <w:pStyle w:val="ab"/>
        <w:adjustRightInd/>
        <w:rPr>
          <w:rFonts w:hAnsi="Times New Roman" w:cs="Times New Roman"/>
          <w:color w:val="auto"/>
          <w:spacing w:val="2"/>
        </w:rPr>
      </w:pPr>
      <w:r w:rsidRPr="00535894">
        <w:rPr>
          <w:rFonts w:hint="eastAsia"/>
          <w:color w:val="auto"/>
        </w:rPr>
        <w:lastRenderedPageBreak/>
        <w:t>様式第５号</w:t>
      </w:r>
    </w:p>
    <w:p w:rsidR="00B33C8C" w:rsidRPr="00535894" w:rsidRDefault="00B33C8C" w:rsidP="00B33C8C">
      <w:pPr>
        <w:pStyle w:val="ab"/>
        <w:adjustRightInd/>
        <w:jc w:val="center"/>
        <w:rPr>
          <w:rFonts w:hAnsi="Times New Roman" w:cs="Times New Roman"/>
          <w:b/>
          <w:color w:val="auto"/>
          <w:spacing w:val="2"/>
          <w:sz w:val="24"/>
          <w:szCs w:val="24"/>
        </w:rPr>
      </w:pPr>
      <w:r w:rsidRPr="00535894">
        <w:rPr>
          <w:rFonts w:hint="eastAsia"/>
          <w:b/>
          <w:color w:val="auto"/>
          <w:sz w:val="24"/>
          <w:szCs w:val="24"/>
        </w:rPr>
        <w:t>特定事業に係る土地所有者の承諾書</w:t>
      </w:r>
    </w:p>
    <w:p w:rsidR="00B33C8C" w:rsidRPr="00535894" w:rsidRDefault="00B33C8C" w:rsidP="00B33C8C">
      <w:pPr>
        <w:pStyle w:val="ab"/>
        <w:adjustRightInd/>
        <w:rPr>
          <w:rFonts w:hAnsi="Times New Roman" w:cs="Times New Roman"/>
          <w:color w:val="auto"/>
          <w:spacing w:val="2"/>
        </w:rPr>
      </w:pPr>
    </w:p>
    <w:p w:rsidR="00B33C8C" w:rsidRPr="00535894" w:rsidRDefault="00B33C8C" w:rsidP="00B33C8C">
      <w:pPr>
        <w:pStyle w:val="ab"/>
        <w:adjustRightInd/>
        <w:rPr>
          <w:rFonts w:hAnsi="Times New Roman" w:cs="Times New Roman"/>
          <w:color w:val="auto"/>
          <w:spacing w:val="2"/>
        </w:rPr>
      </w:pPr>
      <w:r w:rsidRPr="00535894">
        <w:rPr>
          <w:rFonts w:hint="eastAsia"/>
          <w:color w:val="auto"/>
        </w:rPr>
        <w:t xml:space="preserve">　特定事業許可申請者（　　　　　　　　　　　　）が当方の所有地である次表の土地において行う特定事業については、異議がないので承諾します。</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489"/>
        <w:gridCol w:w="1912"/>
        <w:gridCol w:w="2058"/>
      </w:tblGrid>
      <w:tr w:rsidR="00B33C8C" w:rsidRPr="00535894" w:rsidTr="007340D3">
        <w:trPr>
          <w:trHeight w:val="454"/>
        </w:trPr>
        <w:tc>
          <w:tcPr>
            <w:tcW w:w="3402"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pStyle w:val="ab"/>
              <w:suppressAutoHyphens/>
              <w:kinsoku w:val="0"/>
              <w:wordWrap w:val="0"/>
              <w:autoSpaceDE w:val="0"/>
              <w:autoSpaceDN w:val="0"/>
              <w:spacing w:line="298" w:lineRule="exact"/>
              <w:jc w:val="center"/>
              <w:rPr>
                <w:rFonts w:hAnsi="Times New Roman" w:cs="Times New Roman"/>
                <w:color w:val="auto"/>
                <w:spacing w:val="2"/>
              </w:rPr>
            </w:pPr>
            <w:r w:rsidRPr="00535894">
              <w:rPr>
                <w:rFonts w:hint="eastAsia"/>
                <w:color w:val="auto"/>
              </w:rPr>
              <w:t>所在地及び地番</w:t>
            </w:r>
          </w:p>
        </w:tc>
        <w:tc>
          <w:tcPr>
            <w:tcW w:w="1489"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pStyle w:val="ab"/>
              <w:suppressAutoHyphens/>
              <w:kinsoku w:val="0"/>
              <w:wordWrap w:val="0"/>
              <w:autoSpaceDE w:val="0"/>
              <w:autoSpaceDN w:val="0"/>
              <w:spacing w:line="298" w:lineRule="exact"/>
              <w:jc w:val="center"/>
              <w:rPr>
                <w:rFonts w:hAnsi="Times New Roman" w:cs="Times New Roman"/>
                <w:color w:val="auto"/>
                <w:spacing w:val="2"/>
              </w:rPr>
            </w:pPr>
            <w:r w:rsidRPr="00535894">
              <w:rPr>
                <w:rFonts w:hint="eastAsia"/>
                <w:color w:val="auto"/>
              </w:rPr>
              <w:t>地目</w:t>
            </w:r>
          </w:p>
        </w:tc>
        <w:tc>
          <w:tcPr>
            <w:tcW w:w="1912"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pStyle w:val="ab"/>
              <w:suppressAutoHyphens/>
              <w:kinsoku w:val="0"/>
              <w:wordWrap w:val="0"/>
              <w:autoSpaceDE w:val="0"/>
              <w:autoSpaceDN w:val="0"/>
              <w:spacing w:line="298" w:lineRule="exact"/>
              <w:jc w:val="center"/>
              <w:rPr>
                <w:rFonts w:hAnsi="Times New Roman" w:cs="Times New Roman"/>
                <w:color w:val="auto"/>
                <w:spacing w:val="2"/>
              </w:rPr>
            </w:pPr>
            <w:r w:rsidRPr="00535894">
              <w:rPr>
                <w:rFonts w:hint="eastAsia"/>
                <w:color w:val="auto"/>
              </w:rPr>
              <w:t>地積(公簿)（㎡）</w:t>
            </w:r>
          </w:p>
        </w:tc>
        <w:tc>
          <w:tcPr>
            <w:tcW w:w="2058"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pStyle w:val="ab"/>
              <w:suppressAutoHyphens/>
              <w:kinsoku w:val="0"/>
              <w:wordWrap w:val="0"/>
              <w:autoSpaceDE w:val="0"/>
              <w:autoSpaceDN w:val="0"/>
              <w:spacing w:line="298" w:lineRule="exact"/>
              <w:jc w:val="center"/>
              <w:rPr>
                <w:rFonts w:hAnsi="Times New Roman" w:cs="Times New Roman"/>
                <w:color w:val="auto"/>
                <w:spacing w:val="2"/>
              </w:rPr>
            </w:pPr>
            <w:r w:rsidRPr="00535894">
              <w:rPr>
                <w:rFonts w:hAnsi="Times New Roman" w:cs="Times New Roman" w:hint="eastAsia"/>
                <w:color w:val="auto"/>
                <w:spacing w:val="2"/>
              </w:rPr>
              <w:t>備考</w:t>
            </w:r>
          </w:p>
        </w:tc>
      </w:tr>
      <w:tr w:rsidR="00B33C8C" w:rsidRPr="00535894" w:rsidTr="007340D3">
        <w:tc>
          <w:tcPr>
            <w:tcW w:w="3402" w:type="dxa"/>
            <w:tcBorders>
              <w:top w:val="single" w:sz="4" w:space="0" w:color="000000"/>
              <w:left w:val="single" w:sz="4" w:space="0" w:color="000000"/>
              <w:bottom w:val="nil"/>
              <w:right w:val="single" w:sz="4" w:space="0" w:color="000000"/>
            </w:tcBorders>
          </w:tcPr>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tc>
        <w:tc>
          <w:tcPr>
            <w:tcW w:w="1489" w:type="dxa"/>
            <w:tcBorders>
              <w:top w:val="single" w:sz="4" w:space="0" w:color="000000"/>
              <w:left w:val="single" w:sz="4" w:space="0" w:color="000000"/>
              <w:bottom w:val="nil"/>
              <w:right w:val="single" w:sz="4" w:space="0" w:color="000000"/>
            </w:tcBorders>
          </w:tcPr>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tc>
        <w:tc>
          <w:tcPr>
            <w:tcW w:w="1912" w:type="dxa"/>
            <w:tcBorders>
              <w:top w:val="single" w:sz="4" w:space="0" w:color="000000"/>
              <w:left w:val="single" w:sz="4" w:space="0" w:color="000000"/>
              <w:bottom w:val="nil"/>
              <w:right w:val="single" w:sz="4" w:space="0" w:color="000000"/>
            </w:tcBorders>
          </w:tcPr>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tc>
        <w:tc>
          <w:tcPr>
            <w:tcW w:w="2058" w:type="dxa"/>
            <w:tcBorders>
              <w:top w:val="single" w:sz="4" w:space="0" w:color="000000"/>
              <w:left w:val="single" w:sz="4" w:space="0" w:color="000000"/>
              <w:bottom w:val="nil"/>
              <w:right w:val="single" w:sz="4" w:space="0" w:color="000000"/>
            </w:tcBorders>
          </w:tcPr>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tc>
      </w:tr>
      <w:tr w:rsidR="00B33C8C" w:rsidRPr="00535894" w:rsidTr="007340D3">
        <w:tc>
          <w:tcPr>
            <w:tcW w:w="3402" w:type="dxa"/>
            <w:tcBorders>
              <w:top w:val="single" w:sz="4" w:space="0" w:color="000000"/>
              <w:left w:val="single" w:sz="4" w:space="0" w:color="000000"/>
              <w:bottom w:val="nil"/>
              <w:right w:val="single" w:sz="4" w:space="0" w:color="000000"/>
            </w:tcBorders>
          </w:tcPr>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tc>
        <w:tc>
          <w:tcPr>
            <w:tcW w:w="1489" w:type="dxa"/>
            <w:tcBorders>
              <w:top w:val="single" w:sz="4" w:space="0" w:color="000000"/>
              <w:left w:val="single" w:sz="4" w:space="0" w:color="000000"/>
              <w:bottom w:val="nil"/>
              <w:right w:val="single" w:sz="4" w:space="0" w:color="000000"/>
            </w:tcBorders>
          </w:tcPr>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tc>
        <w:tc>
          <w:tcPr>
            <w:tcW w:w="1912" w:type="dxa"/>
            <w:tcBorders>
              <w:top w:val="single" w:sz="4" w:space="0" w:color="000000"/>
              <w:left w:val="single" w:sz="4" w:space="0" w:color="000000"/>
              <w:bottom w:val="nil"/>
              <w:right w:val="single" w:sz="4" w:space="0" w:color="000000"/>
            </w:tcBorders>
          </w:tcPr>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tc>
        <w:tc>
          <w:tcPr>
            <w:tcW w:w="2058" w:type="dxa"/>
            <w:tcBorders>
              <w:top w:val="single" w:sz="4" w:space="0" w:color="000000"/>
              <w:left w:val="single" w:sz="4" w:space="0" w:color="000000"/>
              <w:bottom w:val="nil"/>
              <w:right w:val="single" w:sz="4" w:space="0" w:color="000000"/>
            </w:tcBorders>
          </w:tcPr>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tc>
      </w:tr>
      <w:tr w:rsidR="00B33C8C" w:rsidRPr="00535894" w:rsidTr="007340D3">
        <w:tc>
          <w:tcPr>
            <w:tcW w:w="3402" w:type="dxa"/>
            <w:tcBorders>
              <w:top w:val="single" w:sz="4" w:space="0" w:color="000000"/>
              <w:left w:val="single" w:sz="4" w:space="0" w:color="000000"/>
              <w:bottom w:val="nil"/>
              <w:right w:val="single" w:sz="4" w:space="0" w:color="000000"/>
            </w:tcBorders>
          </w:tcPr>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tc>
        <w:tc>
          <w:tcPr>
            <w:tcW w:w="1489" w:type="dxa"/>
            <w:tcBorders>
              <w:top w:val="single" w:sz="4" w:space="0" w:color="000000"/>
              <w:left w:val="single" w:sz="4" w:space="0" w:color="000000"/>
              <w:bottom w:val="nil"/>
              <w:right w:val="single" w:sz="4" w:space="0" w:color="000000"/>
            </w:tcBorders>
          </w:tcPr>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tc>
        <w:tc>
          <w:tcPr>
            <w:tcW w:w="1912" w:type="dxa"/>
            <w:tcBorders>
              <w:top w:val="single" w:sz="4" w:space="0" w:color="000000"/>
              <w:left w:val="single" w:sz="4" w:space="0" w:color="000000"/>
              <w:bottom w:val="nil"/>
              <w:right w:val="single" w:sz="4" w:space="0" w:color="000000"/>
            </w:tcBorders>
          </w:tcPr>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tc>
        <w:tc>
          <w:tcPr>
            <w:tcW w:w="2058" w:type="dxa"/>
            <w:tcBorders>
              <w:top w:val="single" w:sz="4" w:space="0" w:color="000000"/>
              <w:left w:val="single" w:sz="4" w:space="0" w:color="000000"/>
              <w:bottom w:val="nil"/>
              <w:right w:val="single" w:sz="4" w:space="0" w:color="000000"/>
            </w:tcBorders>
          </w:tcPr>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tc>
      </w:tr>
      <w:tr w:rsidR="00B33C8C" w:rsidRPr="00535894" w:rsidTr="007340D3">
        <w:tc>
          <w:tcPr>
            <w:tcW w:w="3402" w:type="dxa"/>
            <w:tcBorders>
              <w:top w:val="single" w:sz="4" w:space="0" w:color="000000"/>
              <w:left w:val="single" w:sz="4" w:space="0" w:color="000000"/>
              <w:bottom w:val="single" w:sz="4" w:space="0" w:color="000000"/>
              <w:right w:val="single" w:sz="4" w:space="0" w:color="000000"/>
            </w:tcBorders>
          </w:tcPr>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tc>
        <w:tc>
          <w:tcPr>
            <w:tcW w:w="1489" w:type="dxa"/>
            <w:tcBorders>
              <w:top w:val="single" w:sz="4" w:space="0" w:color="000000"/>
              <w:left w:val="single" w:sz="4" w:space="0" w:color="000000"/>
              <w:bottom w:val="single" w:sz="4" w:space="0" w:color="000000"/>
              <w:right w:val="single" w:sz="4" w:space="0" w:color="000000"/>
            </w:tcBorders>
          </w:tcPr>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tc>
        <w:tc>
          <w:tcPr>
            <w:tcW w:w="1912" w:type="dxa"/>
            <w:tcBorders>
              <w:top w:val="single" w:sz="4" w:space="0" w:color="000000"/>
              <w:left w:val="single" w:sz="4" w:space="0" w:color="000000"/>
              <w:bottom w:val="single" w:sz="4" w:space="0" w:color="000000"/>
              <w:right w:val="single" w:sz="4" w:space="0" w:color="000000"/>
            </w:tcBorders>
          </w:tcPr>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tc>
        <w:tc>
          <w:tcPr>
            <w:tcW w:w="2058" w:type="dxa"/>
            <w:tcBorders>
              <w:top w:val="single" w:sz="4" w:space="0" w:color="000000"/>
              <w:left w:val="single" w:sz="4" w:space="0" w:color="000000"/>
              <w:bottom w:val="single" w:sz="4" w:space="0" w:color="000000"/>
              <w:right w:val="single" w:sz="4" w:space="0" w:color="000000"/>
            </w:tcBorders>
          </w:tcPr>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p w:rsidR="00B33C8C" w:rsidRPr="00535894" w:rsidRDefault="00B33C8C" w:rsidP="007340D3">
            <w:pPr>
              <w:pStyle w:val="ab"/>
              <w:suppressAutoHyphens/>
              <w:kinsoku w:val="0"/>
              <w:wordWrap w:val="0"/>
              <w:autoSpaceDE w:val="0"/>
              <w:autoSpaceDN w:val="0"/>
              <w:spacing w:line="198" w:lineRule="exact"/>
              <w:jc w:val="left"/>
              <w:rPr>
                <w:rFonts w:hAnsi="Times New Roman" w:cs="Times New Roman"/>
                <w:color w:val="auto"/>
                <w:spacing w:val="2"/>
              </w:rPr>
            </w:pPr>
          </w:p>
        </w:tc>
      </w:tr>
    </w:tbl>
    <w:p w:rsidR="00B33C8C" w:rsidRPr="00535894" w:rsidRDefault="00B33C8C" w:rsidP="00B33C8C">
      <w:pPr>
        <w:pStyle w:val="ab"/>
        <w:adjustRightInd/>
        <w:rPr>
          <w:color w:val="auto"/>
        </w:rPr>
      </w:pPr>
      <w:r w:rsidRPr="00535894">
        <w:rPr>
          <w:rFonts w:hint="eastAsia"/>
          <w:color w:val="auto"/>
        </w:rPr>
        <w:t xml:space="preserve">　</w:t>
      </w:r>
    </w:p>
    <w:p w:rsidR="00B33C8C" w:rsidRPr="00535894" w:rsidRDefault="00B33C8C" w:rsidP="00B33C8C">
      <w:pPr>
        <w:pStyle w:val="ab"/>
        <w:adjustRightInd/>
        <w:ind w:firstLineChars="100" w:firstLine="210"/>
        <w:rPr>
          <w:color w:val="auto"/>
        </w:rPr>
      </w:pPr>
      <w:r w:rsidRPr="00535894">
        <w:rPr>
          <w:rFonts w:hint="eastAsia"/>
          <w:color w:val="auto"/>
        </w:rPr>
        <w:t>また、承諾の前提として、次の事項について、特定事業許可申請者から、　　　年　　月　　日　に説明を受け、その内容を確認しました。</w:t>
      </w:r>
    </w:p>
    <w:p w:rsidR="00B33C8C" w:rsidRPr="00535894" w:rsidRDefault="00B33C8C" w:rsidP="00B33C8C">
      <w:pPr>
        <w:pStyle w:val="ab"/>
        <w:adjustRightInd/>
        <w:spacing w:line="160" w:lineRule="exact"/>
        <w:ind w:firstLineChars="100" w:firstLine="214"/>
        <w:rPr>
          <w:rFonts w:hAnsi="Times New Roman" w:cs="Times New Roman"/>
          <w:color w:val="auto"/>
          <w:spacing w:val="2"/>
        </w:rPr>
      </w:pPr>
    </w:p>
    <w:tbl>
      <w:tblPr>
        <w:tblW w:w="8923"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23"/>
      </w:tblGrid>
      <w:tr w:rsidR="00B33C8C" w:rsidRPr="00535894" w:rsidTr="007340D3">
        <w:trPr>
          <w:trHeight w:val="397"/>
        </w:trPr>
        <w:tc>
          <w:tcPr>
            <w:tcW w:w="8923"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pStyle w:val="ab"/>
              <w:suppressAutoHyphens/>
              <w:kinsoku w:val="0"/>
              <w:wordWrap w:val="0"/>
              <w:autoSpaceDE w:val="0"/>
              <w:autoSpaceDN w:val="0"/>
              <w:spacing w:line="298" w:lineRule="exact"/>
              <w:ind w:left="212" w:hanging="212"/>
              <w:rPr>
                <w:rFonts w:hAnsi="Times New Roman" w:cs="Times New Roman"/>
                <w:color w:val="auto"/>
                <w:spacing w:val="2"/>
              </w:rPr>
            </w:pPr>
            <w:r w:rsidRPr="00535894">
              <w:rPr>
                <w:rFonts w:hint="eastAsia"/>
                <w:color w:val="auto"/>
              </w:rPr>
              <w:t>１　申請者の氏名及び住所</w:t>
            </w:r>
            <w:r w:rsidRPr="00535894">
              <w:rPr>
                <w:rFonts w:hint="eastAsia"/>
                <w:color w:val="auto"/>
                <w:spacing w:val="-20"/>
              </w:rPr>
              <w:t>（法人にあっては、名称、代表者の氏名及び主たる事務所の所在地）</w:t>
            </w:r>
          </w:p>
        </w:tc>
      </w:tr>
      <w:tr w:rsidR="00B33C8C" w:rsidRPr="00535894" w:rsidTr="007340D3">
        <w:trPr>
          <w:trHeight w:val="397"/>
        </w:trPr>
        <w:tc>
          <w:tcPr>
            <w:tcW w:w="8923" w:type="dxa"/>
            <w:tcBorders>
              <w:top w:val="single" w:sz="4" w:space="0" w:color="000000"/>
              <w:left w:val="single" w:sz="4" w:space="0" w:color="000000"/>
              <w:bottom w:val="single" w:sz="4" w:space="0" w:color="auto"/>
              <w:right w:val="single" w:sz="4" w:space="0" w:color="000000"/>
            </w:tcBorders>
            <w:vAlign w:val="center"/>
          </w:tcPr>
          <w:p w:rsidR="00B33C8C" w:rsidRPr="00535894" w:rsidRDefault="00B33C8C" w:rsidP="007340D3">
            <w:pPr>
              <w:pStyle w:val="ab"/>
              <w:suppressAutoHyphens/>
              <w:kinsoku w:val="0"/>
              <w:wordWrap w:val="0"/>
              <w:autoSpaceDE w:val="0"/>
              <w:autoSpaceDN w:val="0"/>
              <w:spacing w:line="298" w:lineRule="exact"/>
              <w:rPr>
                <w:rFonts w:hAnsi="Times New Roman" w:cs="Times New Roman"/>
                <w:color w:val="auto"/>
                <w:spacing w:val="2"/>
              </w:rPr>
            </w:pPr>
            <w:r w:rsidRPr="00535894">
              <w:rPr>
                <w:rFonts w:hint="eastAsia"/>
                <w:color w:val="auto"/>
              </w:rPr>
              <w:t>２　特定事業区域の位置及び面積</w:t>
            </w:r>
          </w:p>
        </w:tc>
      </w:tr>
      <w:tr w:rsidR="00B33C8C" w:rsidRPr="00535894" w:rsidTr="007340D3">
        <w:trPr>
          <w:trHeight w:val="397"/>
        </w:trPr>
        <w:tc>
          <w:tcPr>
            <w:tcW w:w="8923" w:type="dxa"/>
            <w:tcBorders>
              <w:top w:val="single" w:sz="4" w:space="0" w:color="auto"/>
              <w:left w:val="single" w:sz="4" w:space="0" w:color="000000"/>
              <w:bottom w:val="nil"/>
              <w:right w:val="single" w:sz="4" w:space="0" w:color="000000"/>
            </w:tcBorders>
            <w:vAlign w:val="center"/>
          </w:tcPr>
          <w:p w:rsidR="00B33C8C" w:rsidRPr="00535894" w:rsidRDefault="00B33C8C" w:rsidP="007340D3">
            <w:pPr>
              <w:pStyle w:val="ab"/>
              <w:suppressAutoHyphens/>
              <w:kinsoku w:val="0"/>
              <w:wordWrap w:val="0"/>
              <w:autoSpaceDE w:val="0"/>
              <w:autoSpaceDN w:val="0"/>
              <w:spacing w:line="298" w:lineRule="exact"/>
              <w:rPr>
                <w:color w:val="auto"/>
              </w:rPr>
            </w:pPr>
            <w:r w:rsidRPr="00535894">
              <w:rPr>
                <w:rFonts w:hint="eastAsia"/>
                <w:color w:val="auto"/>
              </w:rPr>
              <w:t>３　特定事業の期間</w:t>
            </w:r>
          </w:p>
        </w:tc>
      </w:tr>
      <w:tr w:rsidR="00B33C8C" w:rsidRPr="00535894" w:rsidTr="007340D3">
        <w:trPr>
          <w:trHeight w:val="397"/>
        </w:trPr>
        <w:tc>
          <w:tcPr>
            <w:tcW w:w="8923"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pStyle w:val="ab"/>
              <w:suppressAutoHyphens/>
              <w:kinsoku w:val="0"/>
              <w:wordWrap w:val="0"/>
              <w:autoSpaceDE w:val="0"/>
              <w:autoSpaceDN w:val="0"/>
              <w:spacing w:line="298" w:lineRule="exact"/>
              <w:rPr>
                <w:rFonts w:hAnsi="Times New Roman" w:cs="Times New Roman"/>
                <w:color w:val="auto"/>
                <w:spacing w:val="2"/>
              </w:rPr>
            </w:pPr>
            <w:r w:rsidRPr="00535894">
              <w:rPr>
                <w:rFonts w:hint="eastAsia"/>
                <w:color w:val="auto"/>
              </w:rPr>
              <w:t>４　特定事業区域に搬入する土砂等の数量</w:t>
            </w:r>
          </w:p>
        </w:tc>
      </w:tr>
      <w:tr w:rsidR="00B33C8C" w:rsidRPr="00535894" w:rsidTr="007340D3">
        <w:trPr>
          <w:trHeight w:val="397"/>
        </w:trPr>
        <w:tc>
          <w:tcPr>
            <w:tcW w:w="8923" w:type="dxa"/>
            <w:tcBorders>
              <w:top w:val="single" w:sz="4" w:space="0" w:color="000000"/>
              <w:left w:val="single" w:sz="4" w:space="0" w:color="000000"/>
              <w:bottom w:val="single" w:sz="4" w:space="0" w:color="auto"/>
              <w:right w:val="single" w:sz="4" w:space="0" w:color="000000"/>
            </w:tcBorders>
            <w:vAlign w:val="center"/>
          </w:tcPr>
          <w:p w:rsidR="00B33C8C" w:rsidRPr="00535894" w:rsidRDefault="00B33C8C" w:rsidP="007340D3">
            <w:pPr>
              <w:pStyle w:val="ab"/>
              <w:suppressAutoHyphens/>
              <w:kinsoku w:val="0"/>
              <w:wordWrap w:val="0"/>
              <w:autoSpaceDE w:val="0"/>
              <w:autoSpaceDN w:val="0"/>
              <w:spacing w:line="298" w:lineRule="exact"/>
              <w:rPr>
                <w:rFonts w:hAnsi="Times New Roman" w:cs="Times New Roman"/>
                <w:color w:val="auto"/>
                <w:spacing w:val="2"/>
              </w:rPr>
            </w:pPr>
            <w:r w:rsidRPr="00535894">
              <w:rPr>
                <w:rFonts w:hint="eastAsia"/>
                <w:color w:val="auto"/>
              </w:rPr>
              <w:t>５　特定事業の施工に関する計画</w:t>
            </w:r>
          </w:p>
        </w:tc>
      </w:tr>
      <w:tr w:rsidR="00B33C8C" w:rsidRPr="00535894" w:rsidTr="007340D3">
        <w:trPr>
          <w:trHeight w:val="397"/>
        </w:trPr>
        <w:tc>
          <w:tcPr>
            <w:tcW w:w="8923" w:type="dxa"/>
            <w:tcBorders>
              <w:top w:val="single" w:sz="4" w:space="0" w:color="auto"/>
              <w:left w:val="single" w:sz="4" w:space="0" w:color="000000"/>
              <w:bottom w:val="nil"/>
              <w:right w:val="single" w:sz="4" w:space="0" w:color="000000"/>
            </w:tcBorders>
            <w:vAlign w:val="center"/>
          </w:tcPr>
          <w:p w:rsidR="00B33C8C" w:rsidRPr="00535894" w:rsidRDefault="00B33C8C" w:rsidP="007340D3">
            <w:pPr>
              <w:pStyle w:val="ab"/>
              <w:suppressAutoHyphens/>
              <w:kinsoku w:val="0"/>
              <w:wordWrap w:val="0"/>
              <w:autoSpaceDE w:val="0"/>
              <w:autoSpaceDN w:val="0"/>
              <w:spacing w:line="298" w:lineRule="exact"/>
              <w:rPr>
                <w:color w:val="auto"/>
              </w:rPr>
            </w:pPr>
            <w:r w:rsidRPr="00535894">
              <w:rPr>
                <w:rFonts w:hint="eastAsia"/>
                <w:color w:val="auto"/>
              </w:rPr>
              <w:t>６　特定事業に供する施設の設置計画（施設の位置を含む。）</w:t>
            </w:r>
          </w:p>
        </w:tc>
      </w:tr>
      <w:tr w:rsidR="00B33C8C" w:rsidRPr="00535894" w:rsidTr="007340D3">
        <w:trPr>
          <w:trHeight w:val="397"/>
        </w:trPr>
        <w:tc>
          <w:tcPr>
            <w:tcW w:w="8923"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pStyle w:val="ab"/>
              <w:suppressAutoHyphens/>
              <w:kinsoku w:val="0"/>
              <w:wordWrap w:val="0"/>
              <w:autoSpaceDE w:val="0"/>
              <w:autoSpaceDN w:val="0"/>
              <w:spacing w:line="298" w:lineRule="exact"/>
              <w:rPr>
                <w:rFonts w:hAnsi="Times New Roman" w:cs="Times New Roman"/>
                <w:color w:val="auto"/>
                <w:spacing w:val="2"/>
              </w:rPr>
            </w:pPr>
            <w:r w:rsidRPr="00535894">
              <w:rPr>
                <w:rFonts w:hint="eastAsia"/>
                <w:color w:val="auto"/>
              </w:rPr>
              <w:t>７　特定事業が完了した場合の特定事業区域の出来形</w:t>
            </w:r>
          </w:p>
        </w:tc>
      </w:tr>
      <w:tr w:rsidR="00B33C8C" w:rsidRPr="00535894" w:rsidTr="007340D3">
        <w:trPr>
          <w:trHeight w:val="397"/>
        </w:trPr>
        <w:tc>
          <w:tcPr>
            <w:tcW w:w="8923"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pStyle w:val="ab"/>
              <w:suppressAutoHyphens/>
              <w:kinsoku w:val="0"/>
              <w:wordWrap w:val="0"/>
              <w:autoSpaceDE w:val="0"/>
              <w:autoSpaceDN w:val="0"/>
              <w:spacing w:line="298" w:lineRule="exact"/>
              <w:ind w:left="212" w:hanging="212"/>
              <w:rPr>
                <w:rFonts w:hAnsi="Times New Roman" w:cs="Times New Roman"/>
                <w:color w:val="auto"/>
                <w:spacing w:val="2"/>
              </w:rPr>
            </w:pPr>
            <w:r w:rsidRPr="00535894">
              <w:rPr>
                <w:rFonts w:hint="eastAsia"/>
                <w:color w:val="auto"/>
              </w:rPr>
              <w:t>８　特定事業区域の周辺の地域の生活環境の保全及び災害の発生の防止に関する計画</w:t>
            </w:r>
          </w:p>
        </w:tc>
      </w:tr>
      <w:tr w:rsidR="00B33C8C" w:rsidRPr="00535894" w:rsidTr="007340D3">
        <w:trPr>
          <w:trHeight w:val="397"/>
        </w:trPr>
        <w:tc>
          <w:tcPr>
            <w:tcW w:w="8923" w:type="dxa"/>
            <w:tcBorders>
              <w:top w:val="single" w:sz="4" w:space="0" w:color="000000"/>
              <w:left w:val="single" w:sz="4" w:space="0" w:color="000000"/>
              <w:bottom w:val="nil"/>
              <w:right w:val="single" w:sz="4" w:space="0" w:color="000000"/>
            </w:tcBorders>
            <w:vAlign w:val="center"/>
          </w:tcPr>
          <w:p w:rsidR="00B33C8C" w:rsidRPr="00535894" w:rsidRDefault="00B33C8C" w:rsidP="007340D3">
            <w:pPr>
              <w:pStyle w:val="ab"/>
              <w:suppressAutoHyphens/>
              <w:kinsoku w:val="0"/>
              <w:wordWrap w:val="0"/>
              <w:autoSpaceDE w:val="0"/>
              <w:autoSpaceDN w:val="0"/>
              <w:spacing w:line="298" w:lineRule="exact"/>
              <w:ind w:left="212" w:hanging="212"/>
              <w:rPr>
                <w:rFonts w:hAnsi="Times New Roman" w:cs="Times New Roman"/>
                <w:color w:val="auto"/>
                <w:spacing w:val="2"/>
              </w:rPr>
            </w:pPr>
            <w:r w:rsidRPr="00535894">
              <w:rPr>
                <w:rFonts w:hAnsi="Times New Roman" w:cs="Times New Roman" w:hint="eastAsia"/>
                <w:color w:val="auto"/>
                <w:spacing w:val="2"/>
              </w:rPr>
              <w:t>９　特定事業の施工を管理する者（施工管理者）の氏名</w:t>
            </w:r>
          </w:p>
        </w:tc>
      </w:tr>
      <w:tr w:rsidR="00B33C8C" w:rsidRPr="00535894" w:rsidTr="007340D3">
        <w:trPr>
          <w:trHeight w:val="397"/>
        </w:trPr>
        <w:tc>
          <w:tcPr>
            <w:tcW w:w="8923" w:type="dxa"/>
            <w:tcBorders>
              <w:top w:val="single" w:sz="4" w:space="0" w:color="000000"/>
              <w:left w:val="single" w:sz="4" w:space="0" w:color="000000"/>
              <w:bottom w:val="single" w:sz="4" w:space="0" w:color="000000"/>
              <w:right w:val="single" w:sz="4" w:space="0" w:color="000000"/>
            </w:tcBorders>
            <w:vAlign w:val="center"/>
          </w:tcPr>
          <w:p w:rsidR="00B33C8C" w:rsidRPr="00535894" w:rsidRDefault="00B33C8C" w:rsidP="007340D3">
            <w:pPr>
              <w:pStyle w:val="ab"/>
              <w:suppressAutoHyphens/>
              <w:kinsoku w:val="0"/>
              <w:wordWrap w:val="0"/>
              <w:autoSpaceDE w:val="0"/>
              <w:autoSpaceDN w:val="0"/>
              <w:spacing w:line="298" w:lineRule="exact"/>
              <w:ind w:left="212" w:hanging="212"/>
              <w:rPr>
                <w:rFonts w:hAnsi="Times New Roman" w:cs="Times New Roman"/>
                <w:color w:val="auto"/>
                <w:spacing w:val="2"/>
              </w:rPr>
            </w:pPr>
            <w:r w:rsidRPr="00535894">
              <w:rPr>
                <w:rFonts w:hAnsi="Times New Roman" w:cs="Times New Roman" w:hint="eastAsia"/>
                <w:color w:val="auto"/>
                <w:spacing w:val="2"/>
              </w:rPr>
              <w:t>10　特定事業の施工を管理する事務所の所在地及び電話番号</w:t>
            </w:r>
          </w:p>
        </w:tc>
      </w:tr>
    </w:tbl>
    <w:p w:rsidR="00B33C8C" w:rsidRPr="00535894" w:rsidRDefault="00B33C8C" w:rsidP="00B33C8C">
      <w:pPr>
        <w:pStyle w:val="ab"/>
        <w:adjustRightInd/>
        <w:rPr>
          <w:color w:val="auto"/>
        </w:rPr>
      </w:pPr>
    </w:p>
    <w:p w:rsidR="00B33C8C" w:rsidRPr="00535894" w:rsidRDefault="00B33C8C" w:rsidP="00B33C8C">
      <w:pPr>
        <w:pStyle w:val="ab"/>
        <w:adjustRightInd/>
        <w:rPr>
          <w:rFonts w:hAnsi="Times New Roman" w:cs="Times New Roman"/>
          <w:color w:val="auto"/>
          <w:spacing w:val="2"/>
        </w:rPr>
      </w:pPr>
      <w:r w:rsidRPr="00535894">
        <w:rPr>
          <w:rFonts w:hint="eastAsia"/>
          <w:color w:val="auto"/>
        </w:rPr>
        <w:t xml:space="preserve">　上記のとおり、承諾したことを証するため、署名押印します。</w:t>
      </w:r>
    </w:p>
    <w:p w:rsidR="00B33C8C" w:rsidRPr="00535894" w:rsidRDefault="00B33C8C" w:rsidP="00B33C8C">
      <w:pPr>
        <w:pStyle w:val="ab"/>
        <w:adjustRightInd/>
        <w:spacing w:line="200" w:lineRule="exact"/>
        <w:rPr>
          <w:rFonts w:hAnsi="Times New Roman" w:cs="Times New Roman"/>
          <w:color w:val="auto"/>
          <w:spacing w:val="2"/>
        </w:rPr>
      </w:pPr>
    </w:p>
    <w:p w:rsidR="00B33C8C" w:rsidRPr="00535894" w:rsidRDefault="00B33C8C" w:rsidP="00B33C8C">
      <w:pPr>
        <w:pStyle w:val="ab"/>
        <w:adjustRightInd/>
        <w:rPr>
          <w:rFonts w:hAnsi="Times New Roman" w:cs="Times New Roman"/>
          <w:color w:val="auto"/>
          <w:spacing w:val="2"/>
        </w:rPr>
      </w:pPr>
      <w:r w:rsidRPr="00535894">
        <w:rPr>
          <w:rFonts w:hint="eastAsia"/>
          <w:color w:val="auto"/>
        </w:rPr>
        <w:t xml:space="preserve">　　　　　年　　　月　　　日</w:t>
      </w:r>
    </w:p>
    <w:p w:rsidR="00B33C8C" w:rsidRPr="00535894" w:rsidRDefault="00B33C8C" w:rsidP="00B33C8C">
      <w:pPr>
        <w:pStyle w:val="ab"/>
        <w:adjustRightInd/>
        <w:rPr>
          <w:color w:val="auto"/>
        </w:rPr>
      </w:pPr>
    </w:p>
    <w:p w:rsidR="00B33C8C" w:rsidRPr="00535894" w:rsidRDefault="00B33C8C" w:rsidP="00B33C8C">
      <w:pPr>
        <w:pStyle w:val="ab"/>
        <w:adjustRightInd/>
        <w:ind w:firstLineChars="400" w:firstLine="840"/>
        <w:rPr>
          <w:rFonts w:hAnsi="Times New Roman" w:cs="Times New Roman"/>
          <w:color w:val="auto"/>
          <w:spacing w:val="2"/>
        </w:rPr>
      </w:pPr>
      <w:r w:rsidRPr="00535894">
        <w:rPr>
          <w:rFonts w:hint="eastAsia"/>
          <w:color w:val="auto"/>
        </w:rPr>
        <w:t>土地所有者　住所</w:t>
      </w:r>
    </w:p>
    <w:p w:rsidR="00B33C8C" w:rsidRPr="00535894" w:rsidRDefault="00B33C8C" w:rsidP="00B33C8C">
      <w:pPr>
        <w:pStyle w:val="ab"/>
        <w:adjustRightInd/>
        <w:rPr>
          <w:rFonts w:hAnsi="Times New Roman" w:cs="Times New Roman"/>
          <w:color w:val="auto"/>
          <w:spacing w:val="2"/>
        </w:rPr>
      </w:pPr>
      <w:r w:rsidRPr="00535894">
        <w:rPr>
          <w:rFonts w:hint="eastAsia"/>
          <w:color w:val="auto"/>
        </w:rPr>
        <w:t xml:space="preserve">　　　　　　　　　　氏名　　　　　　　　　　　　　　　　　　　　　　　　　　印　</w:t>
      </w:r>
    </w:p>
    <w:p w:rsidR="00B33C8C" w:rsidRPr="00535894" w:rsidRDefault="00B33C8C" w:rsidP="00B33C8C">
      <w:pPr>
        <w:ind w:firstLineChars="1300" w:firstLine="2080"/>
        <w:rPr>
          <w:rFonts w:hAnsi="Times New Roman"/>
          <w:spacing w:val="2"/>
        </w:rPr>
      </w:pPr>
      <w:r w:rsidRPr="00535894">
        <w:rPr>
          <w:rFonts w:hint="eastAsia"/>
          <w:sz w:val="16"/>
          <w:szCs w:val="16"/>
        </w:rPr>
        <w:t>（法人にあっては、主たる事務所の所在地、その名称及び代表者の氏名）</w:t>
      </w:r>
      <w:r w:rsidRPr="00535894">
        <w:rPr>
          <w:rFonts w:hint="eastAsia"/>
        </w:rPr>
        <w:t xml:space="preserve">　　　　　</w:t>
      </w:r>
    </w:p>
    <w:p w:rsidR="00B33C8C" w:rsidRPr="00535894" w:rsidRDefault="00B33C8C" w:rsidP="00B33C8C">
      <w:pPr>
        <w:pStyle w:val="ab"/>
        <w:adjustRightInd/>
        <w:rPr>
          <w:color w:val="auto"/>
        </w:rPr>
      </w:pPr>
      <w:r w:rsidRPr="00535894">
        <w:rPr>
          <w:rFonts w:hint="eastAsia"/>
          <w:color w:val="auto"/>
        </w:rPr>
        <w:t xml:space="preserve">　　　　　　　　　　電話番号　　　</w:t>
      </w:r>
    </w:p>
    <w:p w:rsidR="00B33C8C" w:rsidRPr="00535894" w:rsidRDefault="00B33C8C" w:rsidP="00B33C8C">
      <w:pPr>
        <w:pStyle w:val="ab"/>
        <w:adjustRightInd/>
        <w:spacing w:line="200" w:lineRule="exact"/>
        <w:rPr>
          <w:color w:val="auto"/>
        </w:rPr>
      </w:pPr>
      <w:r w:rsidRPr="00535894">
        <w:rPr>
          <w:rFonts w:hint="eastAsia"/>
          <w:color w:val="auto"/>
        </w:rPr>
        <w:t xml:space="preserve">　　　　　　　　　　　　　　　　　　　　　　　</w:t>
      </w:r>
    </w:p>
    <w:p w:rsidR="00B33C8C" w:rsidRPr="00535894" w:rsidRDefault="00B33C8C" w:rsidP="00B33C8C">
      <w:pPr>
        <w:pStyle w:val="ab"/>
        <w:adjustRightInd/>
        <w:rPr>
          <w:rFonts w:hAnsi="Times New Roman" w:cs="Times New Roman"/>
          <w:color w:val="auto"/>
          <w:spacing w:val="2"/>
        </w:rPr>
      </w:pPr>
      <w:r w:rsidRPr="00535894">
        <w:rPr>
          <w:rFonts w:hint="eastAsia"/>
          <w:color w:val="auto"/>
        </w:rPr>
        <w:t xml:space="preserve">　注　土地所有者が法人の場合は、署名押印に代えて記名押印を行うことができる。</w:t>
      </w:r>
    </w:p>
    <w:p w:rsidR="00B33C8C" w:rsidRPr="00535894" w:rsidRDefault="00B33C8C" w:rsidP="00B33C8C">
      <w:pPr>
        <w:wordWrap w:val="0"/>
        <w:overflowPunct w:val="0"/>
        <w:spacing w:beforeLines="50" w:before="184"/>
        <w:rPr>
          <w:rFonts w:ascii="ＭＳ 明朝"/>
          <w:kern w:val="0"/>
          <w:szCs w:val="21"/>
        </w:rPr>
      </w:pPr>
      <w:r w:rsidRPr="00535894">
        <w:rPr>
          <w:sz w:val="32"/>
          <w:szCs w:val="32"/>
          <w:bdr w:val="single" w:sz="4" w:space="0" w:color="auto"/>
        </w:rPr>
        <w:br w:type="page"/>
      </w:r>
      <w:r w:rsidRPr="00535894">
        <w:rPr>
          <w:rFonts w:ascii="ＭＳ 明朝" w:hint="eastAsia"/>
          <w:kern w:val="0"/>
          <w:szCs w:val="21"/>
        </w:rPr>
        <w:lastRenderedPageBreak/>
        <w:t>別記様式第４号</w:t>
      </w:r>
    </w:p>
    <w:p w:rsidR="00B33C8C" w:rsidRPr="00535894" w:rsidRDefault="00B33C8C" w:rsidP="00B33C8C">
      <w:pPr>
        <w:wordWrap w:val="0"/>
        <w:overflowPunct w:val="0"/>
        <w:autoSpaceDE w:val="0"/>
        <w:autoSpaceDN w:val="0"/>
        <w:spacing w:beforeLines="50" w:before="184"/>
        <w:jc w:val="center"/>
        <w:rPr>
          <w:rFonts w:ascii="ＭＳ 明朝"/>
          <w:kern w:val="0"/>
          <w:sz w:val="24"/>
          <w:szCs w:val="20"/>
        </w:rPr>
      </w:pPr>
      <w:r w:rsidRPr="00535894">
        <w:rPr>
          <w:rFonts w:ascii="ＭＳ 明朝" w:hint="eastAsia"/>
          <w:kern w:val="0"/>
          <w:sz w:val="24"/>
          <w:szCs w:val="20"/>
        </w:rPr>
        <w:t>誓　　約　　書</w:t>
      </w:r>
    </w:p>
    <w:p w:rsidR="00B33C8C" w:rsidRPr="00535894" w:rsidRDefault="00B33C8C" w:rsidP="00B33C8C">
      <w:pPr>
        <w:wordWrap w:val="0"/>
        <w:overflowPunct w:val="0"/>
        <w:autoSpaceDE w:val="0"/>
        <w:autoSpaceDN w:val="0"/>
        <w:spacing w:beforeLines="50" w:before="184"/>
        <w:jc w:val="right"/>
        <w:rPr>
          <w:rFonts w:ascii="ＭＳ 明朝"/>
          <w:kern w:val="0"/>
          <w:sz w:val="24"/>
          <w:szCs w:val="20"/>
        </w:rPr>
      </w:pPr>
      <w:r w:rsidRPr="00535894">
        <w:rPr>
          <w:rFonts w:ascii="ＭＳ 明朝" w:hint="eastAsia"/>
          <w:kern w:val="0"/>
          <w:sz w:val="24"/>
          <w:szCs w:val="20"/>
        </w:rPr>
        <w:t xml:space="preserve">　　年　　月　　日</w:t>
      </w:r>
    </w:p>
    <w:p w:rsidR="00B33C8C" w:rsidRPr="00535894" w:rsidRDefault="00B33C8C" w:rsidP="00B33C8C">
      <w:pPr>
        <w:wordWrap w:val="0"/>
        <w:overflowPunct w:val="0"/>
        <w:autoSpaceDE w:val="0"/>
        <w:autoSpaceDN w:val="0"/>
        <w:spacing w:line="200" w:lineRule="exact"/>
        <w:rPr>
          <w:rFonts w:ascii="ＭＳ 明朝"/>
          <w:kern w:val="0"/>
          <w:sz w:val="24"/>
          <w:szCs w:val="20"/>
        </w:rPr>
      </w:pPr>
    </w:p>
    <w:p w:rsidR="00B33C8C" w:rsidRPr="00535894" w:rsidRDefault="00B33C8C" w:rsidP="00B33C8C">
      <w:pPr>
        <w:wordWrap w:val="0"/>
        <w:overflowPunct w:val="0"/>
        <w:autoSpaceDE w:val="0"/>
        <w:autoSpaceDN w:val="0"/>
        <w:spacing w:beforeLines="50" w:before="184" w:line="300" w:lineRule="exact"/>
        <w:rPr>
          <w:rFonts w:ascii="ＭＳ 明朝"/>
          <w:kern w:val="0"/>
          <w:sz w:val="24"/>
          <w:szCs w:val="20"/>
        </w:rPr>
      </w:pPr>
      <w:r w:rsidRPr="00535894">
        <w:rPr>
          <w:rFonts w:ascii="ＭＳ 明朝" w:hint="eastAsia"/>
          <w:kern w:val="0"/>
          <w:sz w:val="24"/>
          <w:szCs w:val="20"/>
        </w:rPr>
        <w:t>（宛先）　前橋市長</w:t>
      </w:r>
    </w:p>
    <w:p w:rsidR="00B33C8C" w:rsidRPr="00535894" w:rsidRDefault="00B33C8C" w:rsidP="00B33C8C">
      <w:pPr>
        <w:wordWrap w:val="0"/>
        <w:overflowPunct w:val="0"/>
        <w:autoSpaceDE w:val="0"/>
        <w:autoSpaceDN w:val="0"/>
        <w:spacing w:line="200" w:lineRule="exact"/>
        <w:rPr>
          <w:rFonts w:ascii="ＭＳ 明朝"/>
          <w:kern w:val="0"/>
          <w:sz w:val="24"/>
          <w:szCs w:val="20"/>
        </w:rPr>
      </w:pPr>
      <w:r w:rsidRPr="00535894">
        <w:rPr>
          <w:rFonts w:ascii="ＭＳ 明朝" w:hint="eastAsia"/>
          <w:kern w:val="0"/>
          <w:sz w:val="24"/>
          <w:szCs w:val="20"/>
        </w:rPr>
        <w:t xml:space="preserve">　　　　　　　　　　　　　　　　　　　</w:t>
      </w:r>
    </w:p>
    <w:p w:rsidR="00B33C8C" w:rsidRPr="00535894" w:rsidRDefault="00B33C8C" w:rsidP="00B33C8C">
      <w:pPr>
        <w:wordWrap w:val="0"/>
        <w:overflowPunct w:val="0"/>
        <w:autoSpaceDE w:val="0"/>
        <w:autoSpaceDN w:val="0"/>
        <w:spacing w:beforeLines="50" w:before="184" w:line="300" w:lineRule="exact"/>
        <w:ind w:firstLineChars="2000" w:firstLine="4800"/>
        <w:rPr>
          <w:rFonts w:ascii="ＭＳ 明朝"/>
          <w:kern w:val="0"/>
          <w:sz w:val="24"/>
          <w:szCs w:val="20"/>
        </w:rPr>
      </w:pPr>
      <w:r w:rsidRPr="00535894">
        <w:rPr>
          <w:rFonts w:ascii="ＭＳ 明朝" w:hint="eastAsia"/>
          <w:kern w:val="0"/>
          <w:sz w:val="24"/>
          <w:szCs w:val="20"/>
        </w:rPr>
        <w:t>申請者</w:t>
      </w:r>
    </w:p>
    <w:p w:rsidR="00B33C8C" w:rsidRPr="00535894" w:rsidRDefault="00B33C8C" w:rsidP="00B33C8C">
      <w:pPr>
        <w:wordWrap w:val="0"/>
        <w:overflowPunct w:val="0"/>
        <w:autoSpaceDE w:val="0"/>
        <w:autoSpaceDN w:val="0"/>
        <w:spacing w:beforeLines="50" w:before="184" w:line="300" w:lineRule="exact"/>
        <w:ind w:firstLineChars="2000" w:firstLine="4800"/>
        <w:rPr>
          <w:rFonts w:ascii="ＭＳ 明朝"/>
          <w:kern w:val="0"/>
          <w:sz w:val="24"/>
          <w:szCs w:val="20"/>
        </w:rPr>
      </w:pPr>
      <w:r w:rsidRPr="00535894">
        <w:rPr>
          <w:rFonts w:ascii="ＭＳ 明朝" w:hint="eastAsia"/>
          <w:kern w:val="0"/>
          <w:sz w:val="24"/>
          <w:szCs w:val="20"/>
        </w:rPr>
        <w:t>住　所</w:t>
      </w:r>
    </w:p>
    <w:p w:rsidR="00B33C8C" w:rsidRPr="00535894" w:rsidRDefault="00B33C8C" w:rsidP="00B33C8C">
      <w:pPr>
        <w:wordWrap w:val="0"/>
        <w:overflowPunct w:val="0"/>
        <w:autoSpaceDE w:val="0"/>
        <w:autoSpaceDN w:val="0"/>
        <w:spacing w:beforeLines="50" w:before="184" w:line="300" w:lineRule="exact"/>
        <w:ind w:firstLineChars="2000" w:firstLine="4800"/>
        <w:rPr>
          <w:rFonts w:ascii="ＭＳ 明朝"/>
          <w:kern w:val="0"/>
          <w:sz w:val="24"/>
          <w:szCs w:val="20"/>
        </w:rPr>
      </w:pPr>
      <w:r w:rsidRPr="00535894">
        <w:rPr>
          <w:rFonts w:ascii="ＭＳ 明朝" w:hint="eastAsia"/>
          <w:kern w:val="0"/>
          <w:sz w:val="24"/>
          <w:szCs w:val="20"/>
        </w:rPr>
        <w:t xml:space="preserve">氏　名　　　　　　　　　　　　印　　</w:t>
      </w:r>
    </w:p>
    <w:p w:rsidR="00B33C8C" w:rsidRPr="00535894" w:rsidRDefault="00B33C8C" w:rsidP="00B33C8C">
      <w:pPr>
        <w:wordWrap w:val="0"/>
        <w:overflowPunct w:val="0"/>
        <w:autoSpaceDE w:val="0"/>
        <w:autoSpaceDN w:val="0"/>
        <w:spacing w:beforeLines="50" w:before="184" w:line="300" w:lineRule="exact"/>
        <w:rPr>
          <w:rFonts w:ascii="ＭＳ 明朝"/>
          <w:kern w:val="0"/>
          <w:sz w:val="24"/>
          <w:szCs w:val="20"/>
        </w:rPr>
      </w:pPr>
      <w:r w:rsidRPr="00535894">
        <w:rPr>
          <w:rFonts w:ascii="ＭＳ 明朝" w:hint="eastAsia"/>
          <w:kern w:val="0"/>
          <w:sz w:val="24"/>
          <w:szCs w:val="20"/>
        </w:rPr>
        <w:t xml:space="preserve">　　　　　　　　　　　　　　　　　　　（法人にあっては、名称及び代表者氏名）</w:t>
      </w:r>
    </w:p>
    <w:p w:rsidR="00B33C8C" w:rsidRPr="00535894" w:rsidRDefault="00B33C8C" w:rsidP="00B33C8C">
      <w:pPr>
        <w:wordWrap w:val="0"/>
        <w:overflowPunct w:val="0"/>
        <w:autoSpaceDE w:val="0"/>
        <w:autoSpaceDN w:val="0"/>
        <w:rPr>
          <w:rFonts w:ascii="ＭＳ 明朝"/>
          <w:kern w:val="0"/>
          <w:sz w:val="24"/>
          <w:szCs w:val="20"/>
        </w:rPr>
      </w:pPr>
      <w:r w:rsidRPr="00535894">
        <w:rPr>
          <w:rFonts w:ascii="ＭＳ 明朝" w:hint="eastAsia"/>
          <w:kern w:val="0"/>
          <w:sz w:val="24"/>
          <w:szCs w:val="20"/>
        </w:rPr>
        <w:t xml:space="preserve">　私　・　当法人　は、前橋市土砂等による埋立て等の規制に関する条例第９条第１項第２号アからケまでのいずれにも該当しない者であることを誓約します。</w:t>
      </w:r>
    </w:p>
    <w:p w:rsidR="00B33C8C" w:rsidRPr="00535894" w:rsidRDefault="00B33C8C" w:rsidP="00B33C8C">
      <w:pPr>
        <w:wordWrap w:val="0"/>
        <w:overflowPunct w:val="0"/>
        <w:autoSpaceDE w:val="0"/>
        <w:autoSpaceDN w:val="0"/>
        <w:spacing w:line="240" w:lineRule="exact"/>
        <w:rPr>
          <w:rFonts w:ascii="ＭＳ 明朝"/>
          <w:kern w:val="0"/>
          <w:sz w:val="24"/>
          <w:szCs w:val="2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8921"/>
      </w:tblGrid>
      <w:tr w:rsidR="00B33C8C" w:rsidRPr="00535894" w:rsidTr="007340D3">
        <w:trPr>
          <w:trHeight w:val="7375"/>
          <w:jc w:val="center"/>
        </w:trPr>
        <w:tc>
          <w:tcPr>
            <w:tcW w:w="8921" w:type="dxa"/>
            <w:shd w:val="clear" w:color="auto" w:fill="auto"/>
          </w:tcPr>
          <w:p w:rsidR="00B33C8C" w:rsidRPr="00535894" w:rsidRDefault="00B33C8C" w:rsidP="007340D3">
            <w:pPr>
              <w:numPr>
                <w:ilvl w:val="0"/>
                <w:numId w:val="1"/>
              </w:numPr>
              <w:wordWrap w:val="0"/>
              <w:overflowPunct w:val="0"/>
              <w:autoSpaceDE w:val="0"/>
              <w:autoSpaceDN w:val="0"/>
              <w:spacing w:beforeLines="50" w:before="184" w:line="240" w:lineRule="exact"/>
              <w:rPr>
                <w:rFonts w:ascii="ＭＳ 明朝"/>
                <w:kern w:val="0"/>
                <w:szCs w:val="21"/>
              </w:rPr>
            </w:pPr>
            <w:r w:rsidRPr="00535894">
              <w:rPr>
                <w:rFonts w:ascii="ＭＳ 明朝" w:hint="eastAsia"/>
                <w:kern w:val="0"/>
                <w:szCs w:val="21"/>
              </w:rPr>
              <w:t>前橋市土砂等による埋立て等の規制に関する条例第９条第１項第２号</w:t>
            </w:r>
          </w:p>
          <w:p w:rsidR="00B33C8C" w:rsidRPr="00535894" w:rsidRDefault="00B33C8C" w:rsidP="007340D3">
            <w:pPr>
              <w:wordWrap w:val="0"/>
              <w:overflowPunct w:val="0"/>
              <w:autoSpaceDE w:val="0"/>
              <w:autoSpaceDN w:val="0"/>
              <w:spacing w:beforeLines="50" w:before="184" w:line="240" w:lineRule="exact"/>
              <w:ind w:left="420" w:hangingChars="200" w:hanging="420"/>
              <w:rPr>
                <w:rFonts w:ascii="ＭＳ 明朝"/>
                <w:kern w:val="0"/>
                <w:szCs w:val="21"/>
              </w:rPr>
            </w:pPr>
            <w:r w:rsidRPr="00535894">
              <w:rPr>
                <w:rFonts w:ascii="ＭＳ 明朝" w:hint="eastAsia"/>
                <w:kern w:val="0"/>
                <w:szCs w:val="21"/>
              </w:rPr>
              <w:t xml:space="preserve">　ア　この条例又はこの条例に基づく処分に違反して刑に処せられ、その執行を終わり、又は執行を受けることがなくなった日から５年を経過しない者</w:t>
            </w:r>
          </w:p>
          <w:p w:rsidR="00B33C8C" w:rsidRPr="00535894" w:rsidRDefault="00B33C8C" w:rsidP="007340D3">
            <w:pPr>
              <w:wordWrap w:val="0"/>
              <w:overflowPunct w:val="0"/>
              <w:autoSpaceDE w:val="0"/>
              <w:autoSpaceDN w:val="0"/>
              <w:spacing w:beforeLines="50" w:before="184" w:line="240" w:lineRule="exact"/>
              <w:ind w:left="420" w:hangingChars="200" w:hanging="420"/>
              <w:rPr>
                <w:rFonts w:ascii="ＭＳ 明朝"/>
                <w:kern w:val="0"/>
                <w:szCs w:val="21"/>
              </w:rPr>
            </w:pPr>
            <w:r w:rsidRPr="00535894">
              <w:rPr>
                <w:rFonts w:ascii="ＭＳ 明朝" w:hint="eastAsia"/>
                <w:kern w:val="0"/>
                <w:szCs w:val="21"/>
              </w:rPr>
              <w:t xml:space="preserve">　イ　第２０条第１項の規定により特定事業の許可を取り消され、その取消しの日から５年を経過しない者（当該特定事業の許可を取り消された者が法人である場合にあっては、当該取消しの処分に係る前橋市行政手続条例（平成９年前橋市条例第４４号）第１５条第１項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同じ。）であった者で、当該取消しの日から５年を経過しないものを含む。）</w:t>
            </w:r>
          </w:p>
          <w:p w:rsidR="00B33C8C" w:rsidRPr="00535894" w:rsidRDefault="00B33C8C" w:rsidP="007340D3">
            <w:pPr>
              <w:wordWrap w:val="0"/>
              <w:overflowPunct w:val="0"/>
              <w:autoSpaceDE w:val="0"/>
              <w:autoSpaceDN w:val="0"/>
              <w:spacing w:beforeLines="50" w:before="184" w:line="240" w:lineRule="exact"/>
              <w:ind w:left="420" w:hangingChars="200" w:hanging="420"/>
              <w:rPr>
                <w:rFonts w:ascii="ＭＳ 明朝"/>
                <w:kern w:val="0"/>
                <w:szCs w:val="21"/>
              </w:rPr>
            </w:pPr>
            <w:r w:rsidRPr="00535894">
              <w:rPr>
                <w:rFonts w:ascii="ＭＳ 明朝" w:hint="eastAsia"/>
                <w:kern w:val="0"/>
                <w:szCs w:val="21"/>
              </w:rPr>
              <w:t xml:space="preserve">　ウ　第１９条又は第２１条の規定による命令を受けた者であって、当該命令に係る必要な改善又は措置を完了していないもの</w:t>
            </w:r>
          </w:p>
          <w:p w:rsidR="00B33C8C" w:rsidRPr="00535894" w:rsidRDefault="00B33C8C" w:rsidP="007340D3">
            <w:pPr>
              <w:wordWrap w:val="0"/>
              <w:overflowPunct w:val="0"/>
              <w:autoSpaceDE w:val="0"/>
              <w:autoSpaceDN w:val="0"/>
              <w:spacing w:beforeLines="50" w:before="184" w:line="240" w:lineRule="exact"/>
              <w:ind w:left="420" w:hangingChars="200" w:hanging="420"/>
              <w:rPr>
                <w:rFonts w:ascii="ＭＳ 明朝"/>
                <w:kern w:val="0"/>
                <w:szCs w:val="21"/>
              </w:rPr>
            </w:pPr>
            <w:r w:rsidRPr="00535894">
              <w:rPr>
                <w:rFonts w:ascii="ＭＳ 明朝" w:hint="eastAsia"/>
                <w:kern w:val="0"/>
                <w:szCs w:val="21"/>
              </w:rPr>
              <w:t xml:space="preserve">　エ　前橋市暴力団排除条例（平成２３年前橋市条例第３８号）第２条第３号に規定する暴力団員等</w:t>
            </w:r>
          </w:p>
          <w:p w:rsidR="00B33C8C" w:rsidRPr="00535894" w:rsidRDefault="00B33C8C" w:rsidP="007340D3">
            <w:pPr>
              <w:wordWrap w:val="0"/>
              <w:overflowPunct w:val="0"/>
              <w:autoSpaceDE w:val="0"/>
              <w:autoSpaceDN w:val="0"/>
              <w:spacing w:beforeLines="50" w:before="184" w:line="240" w:lineRule="exact"/>
              <w:ind w:left="420" w:hangingChars="200" w:hanging="420"/>
              <w:rPr>
                <w:rFonts w:ascii="ＭＳ 明朝"/>
                <w:kern w:val="0"/>
                <w:szCs w:val="21"/>
              </w:rPr>
            </w:pPr>
            <w:r w:rsidRPr="00535894">
              <w:rPr>
                <w:rFonts w:ascii="ＭＳ 明朝" w:hint="eastAsia"/>
                <w:kern w:val="0"/>
                <w:szCs w:val="21"/>
              </w:rPr>
              <w:t xml:space="preserve">　オ　未成年者で、その法定代理人（法人の場合は、その役員を含む。）がエに該当する者であるもの</w:t>
            </w:r>
          </w:p>
          <w:p w:rsidR="00B33C8C" w:rsidRPr="00535894" w:rsidRDefault="00B33C8C" w:rsidP="007340D3">
            <w:pPr>
              <w:wordWrap w:val="0"/>
              <w:overflowPunct w:val="0"/>
              <w:autoSpaceDE w:val="0"/>
              <w:autoSpaceDN w:val="0"/>
              <w:spacing w:beforeLines="50" w:before="184" w:line="240" w:lineRule="exact"/>
              <w:ind w:left="420" w:hangingChars="200" w:hanging="420"/>
              <w:rPr>
                <w:rFonts w:ascii="ＭＳ 明朝"/>
                <w:kern w:val="0"/>
                <w:szCs w:val="21"/>
              </w:rPr>
            </w:pPr>
            <w:r w:rsidRPr="00535894">
              <w:rPr>
                <w:rFonts w:ascii="ＭＳ 明朝" w:hint="eastAsia"/>
                <w:kern w:val="0"/>
                <w:szCs w:val="21"/>
              </w:rPr>
              <w:t xml:space="preserve">　カ　特定事業に関し不正又は不誠実な行為をするおそれがあると認められる相当の理由がある者</w:t>
            </w:r>
          </w:p>
          <w:p w:rsidR="00B33C8C" w:rsidRPr="00535894" w:rsidRDefault="00B33C8C" w:rsidP="007340D3">
            <w:pPr>
              <w:wordWrap w:val="0"/>
              <w:overflowPunct w:val="0"/>
              <w:autoSpaceDE w:val="0"/>
              <w:autoSpaceDN w:val="0"/>
              <w:spacing w:beforeLines="50" w:before="184" w:line="240" w:lineRule="exact"/>
              <w:ind w:left="420" w:hangingChars="200" w:hanging="420"/>
              <w:rPr>
                <w:rFonts w:ascii="ＭＳ 明朝"/>
                <w:kern w:val="0"/>
                <w:szCs w:val="21"/>
              </w:rPr>
            </w:pPr>
            <w:r w:rsidRPr="00535894">
              <w:rPr>
                <w:rFonts w:ascii="ＭＳ 明朝" w:hint="eastAsia"/>
                <w:kern w:val="0"/>
                <w:szCs w:val="21"/>
              </w:rPr>
              <w:t xml:space="preserve">　キ　法人で、その役員又は使用人のうちにアからカまでのいずれかに該当する者があるもの</w:t>
            </w:r>
          </w:p>
          <w:p w:rsidR="00B33C8C" w:rsidRPr="00535894" w:rsidRDefault="00B33C8C" w:rsidP="007340D3">
            <w:pPr>
              <w:wordWrap w:val="0"/>
              <w:overflowPunct w:val="0"/>
              <w:autoSpaceDE w:val="0"/>
              <w:autoSpaceDN w:val="0"/>
              <w:spacing w:beforeLines="50" w:before="184" w:line="240" w:lineRule="exact"/>
              <w:ind w:left="420" w:hangingChars="200" w:hanging="420"/>
              <w:rPr>
                <w:rFonts w:ascii="ＭＳ 明朝"/>
                <w:kern w:val="0"/>
                <w:szCs w:val="21"/>
              </w:rPr>
            </w:pPr>
            <w:r w:rsidRPr="00535894">
              <w:rPr>
                <w:rFonts w:ascii="ＭＳ 明朝" w:hint="eastAsia"/>
                <w:kern w:val="0"/>
                <w:szCs w:val="21"/>
              </w:rPr>
              <w:t xml:space="preserve">　ク　個人で、その使用人のうちにアからカまでのいずれかに該当する者があるもの</w:t>
            </w:r>
          </w:p>
          <w:p w:rsidR="00B33C8C" w:rsidRPr="00535894" w:rsidRDefault="00B33C8C" w:rsidP="007340D3">
            <w:pPr>
              <w:wordWrap w:val="0"/>
              <w:overflowPunct w:val="0"/>
              <w:autoSpaceDE w:val="0"/>
              <w:autoSpaceDN w:val="0"/>
              <w:spacing w:beforeLines="50" w:before="184" w:line="240" w:lineRule="exact"/>
              <w:ind w:left="420" w:hangingChars="200" w:hanging="420"/>
              <w:rPr>
                <w:rFonts w:ascii="ＭＳ 明朝"/>
                <w:kern w:val="0"/>
                <w:sz w:val="18"/>
                <w:szCs w:val="18"/>
                <w:u w:val="wave"/>
              </w:rPr>
            </w:pPr>
            <w:r w:rsidRPr="00535894">
              <w:rPr>
                <w:rFonts w:ascii="ＭＳ 明朝" w:hint="eastAsia"/>
                <w:kern w:val="0"/>
                <w:szCs w:val="21"/>
              </w:rPr>
              <w:t xml:space="preserve">　ケ　エに該当する者がその事業活動を支配する者</w:t>
            </w:r>
          </w:p>
        </w:tc>
      </w:tr>
    </w:tbl>
    <w:p w:rsidR="00B33C8C" w:rsidRPr="00535894" w:rsidRDefault="00B33C8C" w:rsidP="00B33C8C">
      <w:pPr>
        <w:jc w:val="left"/>
        <w:rPr>
          <w:rFonts w:ascii="ＭＳ ゴシック" w:eastAsia="ＭＳ ゴシック" w:hAnsi="ＭＳ ゴシック"/>
          <w:sz w:val="32"/>
          <w:szCs w:val="32"/>
          <w:bdr w:val="single" w:sz="4" w:space="0" w:color="auto"/>
        </w:rPr>
      </w:pPr>
    </w:p>
    <w:sectPr w:rsidR="00B33C8C" w:rsidRPr="00535894" w:rsidSect="0067183F">
      <w:pgSz w:w="11906" w:h="16838" w:code="9"/>
      <w:pgMar w:top="1418" w:right="1418" w:bottom="1418" w:left="1418" w:header="851" w:footer="992" w:gutter="0"/>
      <w:pgBorders w:offsetFrom="page">
        <w:left w:val="single" w:sz="4" w:space="24" w:color="FFFFFF" w:themeColor="background1"/>
      </w:pgBorders>
      <w:pgNumType w:fmt="numberInDash"/>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0D3" w:rsidRDefault="007340D3" w:rsidP="00631969">
      <w:r>
        <w:separator/>
      </w:r>
    </w:p>
  </w:endnote>
  <w:endnote w:type="continuationSeparator" w:id="0">
    <w:p w:rsidR="007340D3" w:rsidRDefault="007340D3" w:rsidP="0063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89431"/>
      <w:docPartObj>
        <w:docPartGallery w:val="Page Numbers (Bottom of Page)"/>
        <w:docPartUnique/>
      </w:docPartObj>
    </w:sdtPr>
    <w:sdtEndPr>
      <w:rPr>
        <w:rFonts w:ascii="ＭＳ ゴシック" w:eastAsia="ＭＳ ゴシック"/>
        <w:sz w:val="24"/>
      </w:rPr>
    </w:sdtEndPr>
    <w:sdtContent>
      <w:p w:rsidR="007340D3" w:rsidRPr="009D4ACB" w:rsidRDefault="007340D3" w:rsidP="009D4ACB">
        <w:pPr>
          <w:pStyle w:val="a9"/>
          <w:jc w:val="center"/>
          <w:rPr>
            <w:rFonts w:ascii="ＭＳ ゴシック" w:eastAsia="ＭＳ ゴシック"/>
            <w:sz w:val="24"/>
          </w:rPr>
        </w:pPr>
        <w:r w:rsidRPr="003664BC">
          <w:rPr>
            <w:rFonts w:ascii="ＭＳ ゴシック" w:eastAsia="ＭＳ ゴシック"/>
            <w:sz w:val="24"/>
          </w:rPr>
          <w:fldChar w:fldCharType="begin"/>
        </w:r>
        <w:r w:rsidRPr="003664BC">
          <w:rPr>
            <w:rFonts w:ascii="ＭＳ ゴシック" w:eastAsia="ＭＳ ゴシック"/>
            <w:sz w:val="24"/>
          </w:rPr>
          <w:instrText>PAGE   \* MERGEFORMAT</w:instrText>
        </w:r>
        <w:r w:rsidRPr="003664BC">
          <w:rPr>
            <w:rFonts w:ascii="ＭＳ ゴシック" w:eastAsia="ＭＳ ゴシック"/>
            <w:sz w:val="24"/>
          </w:rPr>
          <w:fldChar w:fldCharType="separate"/>
        </w:r>
        <w:r w:rsidRPr="00147F72">
          <w:rPr>
            <w:rFonts w:ascii="ＭＳ ゴシック" w:eastAsia="ＭＳ ゴシック"/>
            <w:noProof/>
            <w:sz w:val="24"/>
            <w:lang w:val="ja-JP"/>
          </w:rPr>
          <w:t>-</w:t>
        </w:r>
        <w:r>
          <w:rPr>
            <w:rFonts w:ascii="ＭＳ ゴシック" w:eastAsia="ＭＳ ゴシック"/>
            <w:noProof/>
            <w:sz w:val="24"/>
          </w:rPr>
          <w:t xml:space="preserve"> 1 -</w:t>
        </w:r>
        <w:r w:rsidRPr="003664BC">
          <w:rPr>
            <w:rFonts w:ascii="ＭＳ ゴシック" w:eastAsia="ＭＳ ゴシック"/>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0D3" w:rsidRDefault="007340D3" w:rsidP="00631969">
      <w:r>
        <w:separator/>
      </w:r>
    </w:p>
  </w:footnote>
  <w:footnote w:type="continuationSeparator" w:id="0">
    <w:p w:rsidR="007340D3" w:rsidRDefault="007340D3" w:rsidP="00631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6D8A"/>
    <w:multiLevelType w:val="hybridMultilevel"/>
    <w:tmpl w:val="C2EEC224"/>
    <w:lvl w:ilvl="0" w:tplc="973EAF3A">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6B50317"/>
    <w:multiLevelType w:val="hybridMultilevel"/>
    <w:tmpl w:val="B4B65A8E"/>
    <w:lvl w:ilvl="0" w:tplc="12DCD6D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8EE4AD8"/>
    <w:multiLevelType w:val="hybridMultilevel"/>
    <w:tmpl w:val="3D30D2E8"/>
    <w:lvl w:ilvl="0" w:tplc="F236A8E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C00918"/>
    <w:multiLevelType w:val="hybridMultilevel"/>
    <w:tmpl w:val="26784B78"/>
    <w:lvl w:ilvl="0" w:tplc="2DC08552">
      <w:start w:val="7"/>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6431641"/>
    <w:multiLevelType w:val="hybridMultilevel"/>
    <w:tmpl w:val="D060687A"/>
    <w:lvl w:ilvl="0" w:tplc="19BA754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C8354E5"/>
    <w:multiLevelType w:val="hybridMultilevel"/>
    <w:tmpl w:val="BAF03CF0"/>
    <w:lvl w:ilvl="0" w:tplc="40B4A516">
      <w:start w:val="1"/>
      <w:numFmt w:val="bullet"/>
      <w:lvlText w:val="※"/>
      <w:lvlJc w:val="left"/>
      <w:pPr>
        <w:ind w:left="990" w:hanging="360"/>
      </w:pPr>
      <w:rPr>
        <w:rFonts w:ascii="ＭＳ 明朝" w:eastAsia="ＭＳ 明朝" w:hAnsi="ＭＳ 明朝" w:cs="Times New Roman" w:hint="eastAsia"/>
        <w:u w:val="none"/>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CFF690B"/>
    <w:multiLevelType w:val="hybridMultilevel"/>
    <w:tmpl w:val="B350918E"/>
    <w:lvl w:ilvl="0" w:tplc="1E8072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430E8B"/>
    <w:multiLevelType w:val="hybridMultilevel"/>
    <w:tmpl w:val="65943E60"/>
    <w:lvl w:ilvl="0" w:tplc="0E4AA5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CA3B3D"/>
    <w:multiLevelType w:val="hybridMultilevel"/>
    <w:tmpl w:val="D284A996"/>
    <w:lvl w:ilvl="0" w:tplc="B4F23BCE">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08F2D6A"/>
    <w:multiLevelType w:val="hybridMultilevel"/>
    <w:tmpl w:val="9DB48E3C"/>
    <w:lvl w:ilvl="0" w:tplc="B6C89AEA">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9134399"/>
    <w:multiLevelType w:val="hybridMultilevel"/>
    <w:tmpl w:val="CA0228A0"/>
    <w:lvl w:ilvl="0" w:tplc="3DF0A050">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3D4A6FAC"/>
    <w:multiLevelType w:val="hybridMultilevel"/>
    <w:tmpl w:val="558C5D12"/>
    <w:lvl w:ilvl="0" w:tplc="26144780">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44A47824"/>
    <w:multiLevelType w:val="hybridMultilevel"/>
    <w:tmpl w:val="92A07AF4"/>
    <w:lvl w:ilvl="0" w:tplc="1E80724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4B5010D7"/>
    <w:multiLevelType w:val="hybridMultilevel"/>
    <w:tmpl w:val="94CA6C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3AD5910"/>
    <w:multiLevelType w:val="hybridMultilevel"/>
    <w:tmpl w:val="94445F8C"/>
    <w:lvl w:ilvl="0" w:tplc="928A498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9DE55A4"/>
    <w:multiLevelType w:val="hybridMultilevel"/>
    <w:tmpl w:val="A07C63DE"/>
    <w:lvl w:ilvl="0" w:tplc="51C2D2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2CF729D"/>
    <w:multiLevelType w:val="hybridMultilevel"/>
    <w:tmpl w:val="9D5EB47E"/>
    <w:lvl w:ilvl="0" w:tplc="7700B156">
      <w:start w:val="4"/>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681D66E3"/>
    <w:multiLevelType w:val="hybridMultilevel"/>
    <w:tmpl w:val="2160C70E"/>
    <w:lvl w:ilvl="0" w:tplc="5B04097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4B10AF1"/>
    <w:multiLevelType w:val="hybridMultilevel"/>
    <w:tmpl w:val="6ABE9AA4"/>
    <w:lvl w:ilvl="0" w:tplc="CA92FF64">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8C611F2"/>
    <w:multiLevelType w:val="hybridMultilevel"/>
    <w:tmpl w:val="63C6FFCE"/>
    <w:lvl w:ilvl="0" w:tplc="9856BBA0">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7"/>
  </w:num>
  <w:num w:numId="2">
    <w:abstractNumId w:val="0"/>
  </w:num>
  <w:num w:numId="3">
    <w:abstractNumId w:val="16"/>
  </w:num>
  <w:num w:numId="4">
    <w:abstractNumId w:val="18"/>
  </w:num>
  <w:num w:numId="5">
    <w:abstractNumId w:val="19"/>
  </w:num>
  <w:num w:numId="6">
    <w:abstractNumId w:val="5"/>
  </w:num>
  <w:num w:numId="7">
    <w:abstractNumId w:val="14"/>
  </w:num>
  <w:num w:numId="8">
    <w:abstractNumId w:val="15"/>
  </w:num>
  <w:num w:numId="9">
    <w:abstractNumId w:val="4"/>
  </w:num>
  <w:num w:numId="10">
    <w:abstractNumId w:val="1"/>
  </w:num>
  <w:num w:numId="11">
    <w:abstractNumId w:val="3"/>
  </w:num>
  <w:num w:numId="12">
    <w:abstractNumId w:val="9"/>
  </w:num>
  <w:num w:numId="13">
    <w:abstractNumId w:val="10"/>
  </w:num>
  <w:num w:numId="14">
    <w:abstractNumId w:val="8"/>
  </w:num>
  <w:num w:numId="15">
    <w:abstractNumId w:val="13"/>
  </w:num>
  <w:num w:numId="16">
    <w:abstractNumId w:val="6"/>
  </w:num>
  <w:num w:numId="17">
    <w:abstractNumId w:val="12"/>
  </w:num>
  <w:num w:numId="18">
    <w:abstractNumId w:val="11"/>
  </w:num>
  <w:num w:numId="19">
    <w:abstractNumId w:val="2"/>
  </w:num>
  <w:num w:numId="2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84"/>
  <w:displayHorizontalDrawingGridEvery w:val="0"/>
  <w:displayVerticalDrawingGridEvery w:val="2"/>
  <w:characterSpacingControl w:val="compressPunctuationAndJapaneseKana"/>
  <w:hdrShapeDefaults>
    <o:shapedefaults v:ext="edit" spidmax="880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E7"/>
    <w:rsid w:val="000005CD"/>
    <w:rsid w:val="00000FC7"/>
    <w:rsid w:val="00001774"/>
    <w:rsid w:val="000020E3"/>
    <w:rsid w:val="00006155"/>
    <w:rsid w:val="000065C7"/>
    <w:rsid w:val="00010D21"/>
    <w:rsid w:val="00011E23"/>
    <w:rsid w:val="00012FE4"/>
    <w:rsid w:val="00013DA8"/>
    <w:rsid w:val="000168DC"/>
    <w:rsid w:val="00023737"/>
    <w:rsid w:val="0002480A"/>
    <w:rsid w:val="00030365"/>
    <w:rsid w:val="0003239F"/>
    <w:rsid w:val="0003457C"/>
    <w:rsid w:val="000352B1"/>
    <w:rsid w:val="000364C4"/>
    <w:rsid w:val="000369C4"/>
    <w:rsid w:val="0003727F"/>
    <w:rsid w:val="0003739B"/>
    <w:rsid w:val="00050216"/>
    <w:rsid w:val="00051945"/>
    <w:rsid w:val="0005215F"/>
    <w:rsid w:val="0005325A"/>
    <w:rsid w:val="00053F65"/>
    <w:rsid w:val="00054A05"/>
    <w:rsid w:val="000562B1"/>
    <w:rsid w:val="000620BC"/>
    <w:rsid w:val="00062A56"/>
    <w:rsid w:val="00064948"/>
    <w:rsid w:val="00064E9C"/>
    <w:rsid w:val="000658F3"/>
    <w:rsid w:val="00067285"/>
    <w:rsid w:val="000709D8"/>
    <w:rsid w:val="00070D64"/>
    <w:rsid w:val="00073381"/>
    <w:rsid w:val="0007340D"/>
    <w:rsid w:val="00076A27"/>
    <w:rsid w:val="000827B9"/>
    <w:rsid w:val="00083DB0"/>
    <w:rsid w:val="000844DA"/>
    <w:rsid w:val="00084FB6"/>
    <w:rsid w:val="0008516A"/>
    <w:rsid w:val="00086F33"/>
    <w:rsid w:val="00091CF9"/>
    <w:rsid w:val="000939FE"/>
    <w:rsid w:val="00094DC8"/>
    <w:rsid w:val="0009572E"/>
    <w:rsid w:val="000A0E42"/>
    <w:rsid w:val="000A4E4C"/>
    <w:rsid w:val="000B39F8"/>
    <w:rsid w:val="000C0A65"/>
    <w:rsid w:val="000C5BDA"/>
    <w:rsid w:val="000D1B3F"/>
    <w:rsid w:val="000D31E3"/>
    <w:rsid w:val="000D508E"/>
    <w:rsid w:val="000D5500"/>
    <w:rsid w:val="000D7084"/>
    <w:rsid w:val="000D7AC4"/>
    <w:rsid w:val="000E129A"/>
    <w:rsid w:val="000E1453"/>
    <w:rsid w:val="000E3852"/>
    <w:rsid w:val="000E3E60"/>
    <w:rsid w:val="000E43A3"/>
    <w:rsid w:val="000E4B19"/>
    <w:rsid w:val="000E5537"/>
    <w:rsid w:val="000E7659"/>
    <w:rsid w:val="000F16DD"/>
    <w:rsid w:val="000F3380"/>
    <w:rsid w:val="000F4CD0"/>
    <w:rsid w:val="000F5A3E"/>
    <w:rsid w:val="000F5DB6"/>
    <w:rsid w:val="000F616F"/>
    <w:rsid w:val="000F6B0E"/>
    <w:rsid w:val="0010138B"/>
    <w:rsid w:val="00104DA1"/>
    <w:rsid w:val="00106725"/>
    <w:rsid w:val="00107446"/>
    <w:rsid w:val="001102E6"/>
    <w:rsid w:val="00110A13"/>
    <w:rsid w:val="00111AFA"/>
    <w:rsid w:val="00112518"/>
    <w:rsid w:val="00113721"/>
    <w:rsid w:val="00113ADC"/>
    <w:rsid w:val="001168ED"/>
    <w:rsid w:val="00117DD9"/>
    <w:rsid w:val="00121ED0"/>
    <w:rsid w:val="0013284F"/>
    <w:rsid w:val="00136890"/>
    <w:rsid w:val="001368B8"/>
    <w:rsid w:val="001374B8"/>
    <w:rsid w:val="00140862"/>
    <w:rsid w:val="0014116B"/>
    <w:rsid w:val="001419AD"/>
    <w:rsid w:val="00142759"/>
    <w:rsid w:val="00144E0B"/>
    <w:rsid w:val="00145726"/>
    <w:rsid w:val="00145B50"/>
    <w:rsid w:val="001466E2"/>
    <w:rsid w:val="00147374"/>
    <w:rsid w:val="00147F72"/>
    <w:rsid w:val="00150A95"/>
    <w:rsid w:val="001537BA"/>
    <w:rsid w:val="00153B12"/>
    <w:rsid w:val="0015435F"/>
    <w:rsid w:val="00163DD9"/>
    <w:rsid w:val="00164516"/>
    <w:rsid w:val="001655F0"/>
    <w:rsid w:val="00166DAB"/>
    <w:rsid w:val="001670E2"/>
    <w:rsid w:val="001679E4"/>
    <w:rsid w:val="0017076A"/>
    <w:rsid w:val="00171DF9"/>
    <w:rsid w:val="00171E6E"/>
    <w:rsid w:val="001765BA"/>
    <w:rsid w:val="00177A04"/>
    <w:rsid w:val="00182B4F"/>
    <w:rsid w:val="00187FBD"/>
    <w:rsid w:val="00192D14"/>
    <w:rsid w:val="00193E6C"/>
    <w:rsid w:val="00194037"/>
    <w:rsid w:val="00197837"/>
    <w:rsid w:val="001A1954"/>
    <w:rsid w:val="001A1F4C"/>
    <w:rsid w:val="001A51E9"/>
    <w:rsid w:val="001A53AE"/>
    <w:rsid w:val="001A5A48"/>
    <w:rsid w:val="001B1A41"/>
    <w:rsid w:val="001B3222"/>
    <w:rsid w:val="001B363E"/>
    <w:rsid w:val="001B4969"/>
    <w:rsid w:val="001B769E"/>
    <w:rsid w:val="001B7F42"/>
    <w:rsid w:val="001C28F4"/>
    <w:rsid w:val="001C54E1"/>
    <w:rsid w:val="001C5556"/>
    <w:rsid w:val="001C58C7"/>
    <w:rsid w:val="001D3572"/>
    <w:rsid w:val="001D546E"/>
    <w:rsid w:val="001D6020"/>
    <w:rsid w:val="001D6766"/>
    <w:rsid w:val="001D7A57"/>
    <w:rsid w:val="001E0386"/>
    <w:rsid w:val="001E3ECC"/>
    <w:rsid w:val="001E501A"/>
    <w:rsid w:val="001E553D"/>
    <w:rsid w:val="001E6A0C"/>
    <w:rsid w:val="001E6B04"/>
    <w:rsid w:val="001F0398"/>
    <w:rsid w:val="001F2757"/>
    <w:rsid w:val="001F7913"/>
    <w:rsid w:val="002048FA"/>
    <w:rsid w:val="002060F8"/>
    <w:rsid w:val="00207A6B"/>
    <w:rsid w:val="00207B3B"/>
    <w:rsid w:val="00210F55"/>
    <w:rsid w:val="002115BD"/>
    <w:rsid w:val="00212162"/>
    <w:rsid w:val="00214A5E"/>
    <w:rsid w:val="00216069"/>
    <w:rsid w:val="0022059C"/>
    <w:rsid w:val="00223577"/>
    <w:rsid w:val="00223C51"/>
    <w:rsid w:val="002254A7"/>
    <w:rsid w:val="00226F00"/>
    <w:rsid w:val="0022745B"/>
    <w:rsid w:val="002277D3"/>
    <w:rsid w:val="00230ECE"/>
    <w:rsid w:val="00231325"/>
    <w:rsid w:val="00231F0C"/>
    <w:rsid w:val="00233A25"/>
    <w:rsid w:val="0023684B"/>
    <w:rsid w:val="00242509"/>
    <w:rsid w:val="002440C9"/>
    <w:rsid w:val="002446AB"/>
    <w:rsid w:val="002466C3"/>
    <w:rsid w:val="00246919"/>
    <w:rsid w:val="0025365E"/>
    <w:rsid w:val="00254C04"/>
    <w:rsid w:val="0025767F"/>
    <w:rsid w:val="00263EA3"/>
    <w:rsid w:val="002669A2"/>
    <w:rsid w:val="002675FB"/>
    <w:rsid w:val="0027003C"/>
    <w:rsid w:val="00273D41"/>
    <w:rsid w:val="002743B3"/>
    <w:rsid w:val="00275A1D"/>
    <w:rsid w:val="00276068"/>
    <w:rsid w:val="00280EA3"/>
    <w:rsid w:val="0028115C"/>
    <w:rsid w:val="00281955"/>
    <w:rsid w:val="002820F9"/>
    <w:rsid w:val="00283961"/>
    <w:rsid w:val="00293773"/>
    <w:rsid w:val="00293A20"/>
    <w:rsid w:val="00293AE7"/>
    <w:rsid w:val="00295F56"/>
    <w:rsid w:val="0029642D"/>
    <w:rsid w:val="00297AC5"/>
    <w:rsid w:val="002A145C"/>
    <w:rsid w:val="002A3F8F"/>
    <w:rsid w:val="002A59B8"/>
    <w:rsid w:val="002A6A59"/>
    <w:rsid w:val="002A6FBF"/>
    <w:rsid w:val="002A750B"/>
    <w:rsid w:val="002A7710"/>
    <w:rsid w:val="002A7DD3"/>
    <w:rsid w:val="002B0E88"/>
    <w:rsid w:val="002B29B5"/>
    <w:rsid w:val="002B446C"/>
    <w:rsid w:val="002B6391"/>
    <w:rsid w:val="002C0B9D"/>
    <w:rsid w:val="002C274B"/>
    <w:rsid w:val="002C3AC8"/>
    <w:rsid w:val="002C645D"/>
    <w:rsid w:val="002C6C15"/>
    <w:rsid w:val="002C7E8E"/>
    <w:rsid w:val="002D0733"/>
    <w:rsid w:val="002D2458"/>
    <w:rsid w:val="002D51E8"/>
    <w:rsid w:val="002D6448"/>
    <w:rsid w:val="002D7162"/>
    <w:rsid w:val="002D730C"/>
    <w:rsid w:val="002D7E40"/>
    <w:rsid w:val="002E2271"/>
    <w:rsid w:val="002E24FC"/>
    <w:rsid w:val="002E3BAC"/>
    <w:rsid w:val="002E452D"/>
    <w:rsid w:val="002E4690"/>
    <w:rsid w:val="002E47CD"/>
    <w:rsid w:val="002E5B80"/>
    <w:rsid w:val="002E7D2B"/>
    <w:rsid w:val="002F1044"/>
    <w:rsid w:val="002F5081"/>
    <w:rsid w:val="002F5572"/>
    <w:rsid w:val="002F7CA0"/>
    <w:rsid w:val="00300586"/>
    <w:rsid w:val="00302095"/>
    <w:rsid w:val="00303C72"/>
    <w:rsid w:val="00304A11"/>
    <w:rsid w:val="00304C5C"/>
    <w:rsid w:val="0031049F"/>
    <w:rsid w:val="003125D0"/>
    <w:rsid w:val="00317AA1"/>
    <w:rsid w:val="00321676"/>
    <w:rsid w:val="00322D5D"/>
    <w:rsid w:val="00324189"/>
    <w:rsid w:val="00324F80"/>
    <w:rsid w:val="00325C55"/>
    <w:rsid w:val="00330ED8"/>
    <w:rsid w:val="003339AE"/>
    <w:rsid w:val="00334586"/>
    <w:rsid w:val="00334EB7"/>
    <w:rsid w:val="00334FD0"/>
    <w:rsid w:val="00337269"/>
    <w:rsid w:val="003375DB"/>
    <w:rsid w:val="003502F1"/>
    <w:rsid w:val="00351766"/>
    <w:rsid w:val="00351BBD"/>
    <w:rsid w:val="00353676"/>
    <w:rsid w:val="00362002"/>
    <w:rsid w:val="003664BC"/>
    <w:rsid w:val="0036710E"/>
    <w:rsid w:val="003716FF"/>
    <w:rsid w:val="00371728"/>
    <w:rsid w:val="00372014"/>
    <w:rsid w:val="00376C2F"/>
    <w:rsid w:val="0038330E"/>
    <w:rsid w:val="00394731"/>
    <w:rsid w:val="00395C7C"/>
    <w:rsid w:val="003A16DA"/>
    <w:rsid w:val="003A1D09"/>
    <w:rsid w:val="003A4323"/>
    <w:rsid w:val="003A4FA4"/>
    <w:rsid w:val="003A54AD"/>
    <w:rsid w:val="003A6A60"/>
    <w:rsid w:val="003B1862"/>
    <w:rsid w:val="003B1D92"/>
    <w:rsid w:val="003B2174"/>
    <w:rsid w:val="003B23DC"/>
    <w:rsid w:val="003B24BE"/>
    <w:rsid w:val="003B37DC"/>
    <w:rsid w:val="003B4192"/>
    <w:rsid w:val="003B4F92"/>
    <w:rsid w:val="003B55FE"/>
    <w:rsid w:val="003C00E8"/>
    <w:rsid w:val="003C083D"/>
    <w:rsid w:val="003C175C"/>
    <w:rsid w:val="003C2926"/>
    <w:rsid w:val="003C34F5"/>
    <w:rsid w:val="003C3C42"/>
    <w:rsid w:val="003C5197"/>
    <w:rsid w:val="003C60C0"/>
    <w:rsid w:val="003C6ED5"/>
    <w:rsid w:val="003D18C7"/>
    <w:rsid w:val="003D1A25"/>
    <w:rsid w:val="003D1F01"/>
    <w:rsid w:val="003D3F2F"/>
    <w:rsid w:val="003D402D"/>
    <w:rsid w:val="003D4072"/>
    <w:rsid w:val="003D61D9"/>
    <w:rsid w:val="003E5422"/>
    <w:rsid w:val="003E6847"/>
    <w:rsid w:val="003F16CE"/>
    <w:rsid w:val="003F248A"/>
    <w:rsid w:val="003F392E"/>
    <w:rsid w:val="003F4E00"/>
    <w:rsid w:val="003F535E"/>
    <w:rsid w:val="003F57D2"/>
    <w:rsid w:val="003F62A9"/>
    <w:rsid w:val="003F7C7E"/>
    <w:rsid w:val="004000FD"/>
    <w:rsid w:val="00400191"/>
    <w:rsid w:val="00400D9E"/>
    <w:rsid w:val="004011E2"/>
    <w:rsid w:val="00401F9A"/>
    <w:rsid w:val="00402CBB"/>
    <w:rsid w:val="00404633"/>
    <w:rsid w:val="004053EA"/>
    <w:rsid w:val="004061A7"/>
    <w:rsid w:val="0040713D"/>
    <w:rsid w:val="00407942"/>
    <w:rsid w:val="00412505"/>
    <w:rsid w:val="0041379D"/>
    <w:rsid w:val="00415D05"/>
    <w:rsid w:val="0041669E"/>
    <w:rsid w:val="00424216"/>
    <w:rsid w:val="00424C2B"/>
    <w:rsid w:val="004262FB"/>
    <w:rsid w:val="00430832"/>
    <w:rsid w:val="00431867"/>
    <w:rsid w:val="00432807"/>
    <w:rsid w:val="004340CA"/>
    <w:rsid w:val="00434510"/>
    <w:rsid w:val="004345B5"/>
    <w:rsid w:val="004345E7"/>
    <w:rsid w:val="00435562"/>
    <w:rsid w:val="004361B0"/>
    <w:rsid w:val="0043716E"/>
    <w:rsid w:val="00443E38"/>
    <w:rsid w:val="0044431D"/>
    <w:rsid w:val="00445DF3"/>
    <w:rsid w:val="00446C67"/>
    <w:rsid w:val="00446D0E"/>
    <w:rsid w:val="004471BF"/>
    <w:rsid w:val="00451FD2"/>
    <w:rsid w:val="00452150"/>
    <w:rsid w:val="00452B86"/>
    <w:rsid w:val="004555CB"/>
    <w:rsid w:val="00455C1E"/>
    <w:rsid w:val="004564C7"/>
    <w:rsid w:val="00460FF0"/>
    <w:rsid w:val="004623AE"/>
    <w:rsid w:val="00465257"/>
    <w:rsid w:val="00465A02"/>
    <w:rsid w:val="00465F30"/>
    <w:rsid w:val="0047291C"/>
    <w:rsid w:val="00473720"/>
    <w:rsid w:val="00473DD6"/>
    <w:rsid w:val="004761AC"/>
    <w:rsid w:val="00477343"/>
    <w:rsid w:val="004805F5"/>
    <w:rsid w:val="00480BD0"/>
    <w:rsid w:val="00481241"/>
    <w:rsid w:val="00481258"/>
    <w:rsid w:val="00481552"/>
    <w:rsid w:val="004875E9"/>
    <w:rsid w:val="00490167"/>
    <w:rsid w:val="004913B0"/>
    <w:rsid w:val="004915FA"/>
    <w:rsid w:val="00492E83"/>
    <w:rsid w:val="00493A36"/>
    <w:rsid w:val="004945D0"/>
    <w:rsid w:val="004946CE"/>
    <w:rsid w:val="0049517C"/>
    <w:rsid w:val="00496839"/>
    <w:rsid w:val="0049765A"/>
    <w:rsid w:val="004A090C"/>
    <w:rsid w:val="004A0E4F"/>
    <w:rsid w:val="004A1FB1"/>
    <w:rsid w:val="004A51E1"/>
    <w:rsid w:val="004A5970"/>
    <w:rsid w:val="004B0682"/>
    <w:rsid w:val="004B3EBA"/>
    <w:rsid w:val="004C3E40"/>
    <w:rsid w:val="004C44C9"/>
    <w:rsid w:val="004C5174"/>
    <w:rsid w:val="004C5ABA"/>
    <w:rsid w:val="004C71F2"/>
    <w:rsid w:val="004C7C32"/>
    <w:rsid w:val="004D01EB"/>
    <w:rsid w:val="004D1481"/>
    <w:rsid w:val="004D1771"/>
    <w:rsid w:val="004D31C8"/>
    <w:rsid w:val="004E03A7"/>
    <w:rsid w:val="004E1910"/>
    <w:rsid w:val="004E1958"/>
    <w:rsid w:val="004E1CCA"/>
    <w:rsid w:val="004E2643"/>
    <w:rsid w:val="004E2FCF"/>
    <w:rsid w:val="004E39F3"/>
    <w:rsid w:val="004E5B9C"/>
    <w:rsid w:val="004E6EE0"/>
    <w:rsid w:val="004F006A"/>
    <w:rsid w:val="004F111C"/>
    <w:rsid w:val="004F3DE5"/>
    <w:rsid w:val="004F66EE"/>
    <w:rsid w:val="00503FD8"/>
    <w:rsid w:val="00504159"/>
    <w:rsid w:val="00504EC9"/>
    <w:rsid w:val="0050572B"/>
    <w:rsid w:val="00505E8B"/>
    <w:rsid w:val="005060BC"/>
    <w:rsid w:val="00511A40"/>
    <w:rsid w:val="00511CEC"/>
    <w:rsid w:val="00520612"/>
    <w:rsid w:val="00522C0E"/>
    <w:rsid w:val="00526237"/>
    <w:rsid w:val="00526665"/>
    <w:rsid w:val="00533FCB"/>
    <w:rsid w:val="00534507"/>
    <w:rsid w:val="00535894"/>
    <w:rsid w:val="005367B1"/>
    <w:rsid w:val="00541DF6"/>
    <w:rsid w:val="00541E41"/>
    <w:rsid w:val="00543AF6"/>
    <w:rsid w:val="00544759"/>
    <w:rsid w:val="00546277"/>
    <w:rsid w:val="00546E1A"/>
    <w:rsid w:val="00550B66"/>
    <w:rsid w:val="00551563"/>
    <w:rsid w:val="005531C4"/>
    <w:rsid w:val="00554DED"/>
    <w:rsid w:val="00556E32"/>
    <w:rsid w:val="005570C9"/>
    <w:rsid w:val="00557AC4"/>
    <w:rsid w:val="00557DF1"/>
    <w:rsid w:val="00566927"/>
    <w:rsid w:val="00566965"/>
    <w:rsid w:val="00566B35"/>
    <w:rsid w:val="00570184"/>
    <w:rsid w:val="005723E6"/>
    <w:rsid w:val="00572905"/>
    <w:rsid w:val="005737DB"/>
    <w:rsid w:val="00576932"/>
    <w:rsid w:val="00576D3A"/>
    <w:rsid w:val="00577626"/>
    <w:rsid w:val="00577DA6"/>
    <w:rsid w:val="00583706"/>
    <w:rsid w:val="0058501C"/>
    <w:rsid w:val="0058558B"/>
    <w:rsid w:val="00587F85"/>
    <w:rsid w:val="00593A6B"/>
    <w:rsid w:val="00594B3F"/>
    <w:rsid w:val="00594E69"/>
    <w:rsid w:val="00597394"/>
    <w:rsid w:val="005A0DDF"/>
    <w:rsid w:val="005A1357"/>
    <w:rsid w:val="005A1AFA"/>
    <w:rsid w:val="005A3086"/>
    <w:rsid w:val="005A4567"/>
    <w:rsid w:val="005A54D5"/>
    <w:rsid w:val="005A5AB4"/>
    <w:rsid w:val="005A5FAE"/>
    <w:rsid w:val="005A61CD"/>
    <w:rsid w:val="005B050C"/>
    <w:rsid w:val="005B1118"/>
    <w:rsid w:val="005B1761"/>
    <w:rsid w:val="005B3787"/>
    <w:rsid w:val="005B51F7"/>
    <w:rsid w:val="005B5DDE"/>
    <w:rsid w:val="005B64FA"/>
    <w:rsid w:val="005C20B3"/>
    <w:rsid w:val="005C2345"/>
    <w:rsid w:val="005C3624"/>
    <w:rsid w:val="005C398E"/>
    <w:rsid w:val="005C5611"/>
    <w:rsid w:val="005C657A"/>
    <w:rsid w:val="005D0183"/>
    <w:rsid w:val="005D18D4"/>
    <w:rsid w:val="005D2FF7"/>
    <w:rsid w:val="005D3CE2"/>
    <w:rsid w:val="005D6257"/>
    <w:rsid w:val="005D6C27"/>
    <w:rsid w:val="005D763D"/>
    <w:rsid w:val="005D798D"/>
    <w:rsid w:val="005D7AC0"/>
    <w:rsid w:val="005E21DF"/>
    <w:rsid w:val="005F0169"/>
    <w:rsid w:val="005F03C9"/>
    <w:rsid w:val="005F03CB"/>
    <w:rsid w:val="005F2348"/>
    <w:rsid w:val="005F686C"/>
    <w:rsid w:val="005F6AFE"/>
    <w:rsid w:val="00600B15"/>
    <w:rsid w:val="00603477"/>
    <w:rsid w:val="00605AA6"/>
    <w:rsid w:val="00605DE6"/>
    <w:rsid w:val="006072B7"/>
    <w:rsid w:val="00610456"/>
    <w:rsid w:val="00610A5E"/>
    <w:rsid w:val="00610B50"/>
    <w:rsid w:val="00611427"/>
    <w:rsid w:val="00612300"/>
    <w:rsid w:val="00613029"/>
    <w:rsid w:val="00614E6C"/>
    <w:rsid w:val="006160D6"/>
    <w:rsid w:val="006164DE"/>
    <w:rsid w:val="00616B3B"/>
    <w:rsid w:val="00620F61"/>
    <w:rsid w:val="00621D27"/>
    <w:rsid w:val="006221E3"/>
    <w:rsid w:val="00623F94"/>
    <w:rsid w:val="00624A60"/>
    <w:rsid w:val="006266BF"/>
    <w:rsid w:val="00626E0F"/>
    <w:rsid w:val="00631969"/>
    <w:rsid w:val="0063221B"/>
    <w:rsid w:val="006329C0"/>
    <w:rsid w:val="0063385D"/>
    <w:rsid w:val="00635368"/>
    <w:rsid w:val="00635AC7"/>
    <w:rsid w:val="00636C64"/>
    <w:rsid w:val="00637314"/>
    <w:rsid w:val="0064002F"/>
    <w:rsid w:val="00641118"/>
    <w:rsid w:val="00641DAF"/>
    <w:rsid w:val="00642240"/>
    <w:rsid w:val="0064231A"/>
    <w:rsid w:val="00644AE4"/>
    <w:rsid w:val="00650B77"/>
    <w:rsid w:val="00652A7F"/>
    <w:rsid w:val="0065350C"/>
    <w:rsid w:val="0065400F"/>
    <w:rsid w:val="00656F02"/>
    <w:rsid w:val="00661E79"/>
    <w:rsid w:val="0066325D"/>
    <w:rsid w:val="00665D78"/>
    <w:rsid w:val="0067183F"/>
    <w:rsid w:val="00674A92"/>
    <w:rsid w:val="006762CB"/>
    <w:rsid w:val="006765B3"/>
    <w:rsid w:val="0067777D"/>
    <w:rsid w:val="00677E68"/>
    <w:rsid w:val="00680AB3"/>
    <w:rsid w:val="00681755"/>
    <w:rsid w:val="00685E3A"/>
    <w:rsid w:val="00685F8D"/>
    <w:rsid w:val="006928EC"/>
    <w:rsid w:val="00694BFF"/>
    <w:rsid w:val="006961EC"/>
    <w:rsid w:val="006963E8"/>
    <w:rsid w:val="006967D8"/>
    <w:rsid w:val="00696BF6"/>
    <w:rsid w:val="006A3E15"/>
    <w:rsid w:val="006A77F0"/>
    <w:rsid w:val="006B139C"/>
    <w:rsid w:val="006C13CB"/>
    <w:rsid w:val="006C1F83"/>
    <w:rsid w:val="006C41F6"/>
    <w:rsid w:val="006C60EA"/>
    <w:rsid w:val="006C66EA"/>
    <w:rsid w:val="006C751D"/>
    <w:rsid w:val="006C7995"/>
    <w:rsid w:val="006D159A"/>
    <w:rsid w:val="006D1EBC"/>
    <w:rsid w:val="006D2496"/>
    <w:rsid w:val="006D6A35"/>
    <w:rsid w:val="006E3B9A"/>
    <w:rsid w:val="006E5CE2"/>
    <w:rsid w:val="006E771D"/>
    <w:rsid w:val="006F117F"/>
    <w:rsid w:val="006F2131"/>
    <w:rsid w:val="006F2798"/>
    <w:rsid w:val="006F2AA5"/>
    <w:rsid w:val="006F38A2"/>
    <w:rsid w:val="006F413A"/>
    <w:rsid w:val="007019CE"/>
    <w:rsid w:val="007044BC"/>
    <w:rsid w:val="00704C3D"/>
    <w:rsid w:val="00706A7D"/>
    <w:rsid w:val="00707312"/>
    <w:rsid w:val="00707497"/>
    <w:rsid w:val="0071054F"/>
    <w:rsid w:val="0071300F"/>
    <w:rsid w:val="0071329A"/>
    <w:rsid w:val="007140D1"/>
    <w:rsid w:val="007152E2"/>
    <w:rsid w:val="007171C7"/>
    <w:rsid w:val="00717516"/>
    <w:rsid w:val="007176D4"/>
    <w:rsid w:val="007179A0"/>
    <w:rsid w:val="007204E4"/>
    <w:rsid w:val="00720F8A"/>
    <w:rsid w:val="0072183B"/>
    <w:rsid w:val="00722374"/>
    <w:rsid w:val="0072560F"/>
    <w:rsid w:val="00725E29"/>
    <w:rsid w:val="00726469"/>
    <w:rsid w:val="007270C9"/>
    <w:rsid w:val="00727356"/>
    <w:rsid w:val="00727B60"/>
    <w:rsid w:val="007340D3"/>
    <w:rsid w:val="00737D0C"/>
    <w:rsid w:val="00754549"/>
    <w:rsid w:val="00763424"/>
    <w:rsid w:val="00772420"/>
    <w:rsid w:val="00774B0B"/>
    <w:rsid w:val="00775A72"/>
    <w:rsid w:val="007764F7"/>
    <w:rsid w:val="00777619"/>
    <w:rsid w:val="00777726"/>
    <w:rsid w:val="007854A5"/>
    <w:rsid w:val="00785B90"/>
    <w:rsid w:val="00786041"/>
    <w:rsid w:val="007863D2"/>
    <w:rsid w:val="00787DBE"/>
    <w:rsid w:val="00791299"/>
    <w:rsid w:val="00791A0C"/>
    <w:rsid w:val="00792D03"/>
    <w:rsid w:val="00792F32"/>
    <w:rsid w:val="007937FD"/>
    <w:rsid w:val="0079402F"/>
    <w:rsid w:val="007940F9"/>
    <w:rsid w:val="00795150"/>
    <w:rsid w:val="00795248"/>
    <w:rsid w:val="0079591D"/>
    <w:rsid w:val="00795D50"/>
    <w:rsid w:val="00796032"/>
    <w:rsid w:val="007960CD"/>
    <w:rsid w:val="00797905"/>
    <w:rsid w:val="007A1910"/>
    <w:rsid w:val="007A2015"/>
    <w:rsid w:val="007A26FC"/>
    <w:rsid w:val="007A310A"/>
    <w:rsid w:val="007A33D4"/>
    <w:rsid w:val="007A5D62"/>
    <w:rsid w:val="007A604B"/>
    <w:rsid w:val="007A7280"/>
    <w:rsid w:val="007B023A"/>
    <w:rsid w:val="007B0E6A"/>
    <w:rsid w:val="007B0F46"/>
    <w:rsid w:val="007B46DE"/>
    <w:rsid w:val="007C3A82"/>
    <w:rsid w:val="007D058F"/>
    <w:rsid w:val="007D0C77"/>
    <w:rsid w:val="007D2F34"/>
    <w:rsid w:val="007D532C"/>
    <w:rsid w:val="007D6B28"/>
    <w:rsid w:val="007D6E49"/>
    <w:rsid w:val="007E1DA1"/>
    <w:rsid w:val="007E2DA0"/>
    <w:rsid w:val="007E3030"/>
    <w:rsid w:val="007E5FAD"/>
    <w:rsid w:val="007E7078"/>
    <w:rsid w:val="007E717A"/>
    <w:rsid w:val="007F2992"/>
    <w:rsid w:val="007F433A"/>
    <w:rsid w:val="007F4547"/>
    <w:rsid w:val="007F4568"/>
    <w:rsid w:val="007F558A"/>
    <w:rsid w:val="007F5EE9"/>
    <w:rsid w:val="007F607F"/>
    <w:rsid w:val="00800DD1"/>
    <w:rsid w:val="008018FA"/>
    <w:rsid w:val="008021FB"/>
    <w:rsid w:val="00802487"/>
    <w:rsid w:val="0080739B"/>
    <w:rsid w:val="008101AE"/>
    <w:rsid w:val="00811D68"/>
    <w:rsid w:val="00812CD2"/>
    <w:rsid w:val="00813D27"/>
    <w:rsid w:val="00814CF1"/>
    <w:rsid w:val="00817B05"/>
    <w:rsid w:val="00817D1D"/>
    <w:rsid w:val="008212C1"/>
    <w:rsid w:val="00824895"/>
    <w:rsid w:val="00824EFF"/>
    <w:rsid w:val="00825D30"/>
    <w:rsid w:val="00825D76"/>
    <w:rsid w:val="008267FE"/>
    <w:rsid w:val="00826E5C"/>
    <w:rsid w:val="008331D3"/>
    <w:rsid w:val="00833689"/>
    <w:rsid w:val="0083379E"/>
    <w:rsid w:val="00833CB7"/>
    <w:rsid w:val="00834F94"/>
    <w:rsid w:val="00835BD5"/>
    <w:rsid w:val="0084185E"/>
    <w:rsid w:val="0084513F"/>
    <w:rsid w:val="0084515C"/>
    <w:rsid w:val="00846CB3"/>
    <w:rsid w:val="008475E2"/>
    <w:rsid w:val="008500A8"/>
    <w:rsid w:val="00850FB2"/>
    <w:rsid w:val="00856638"/>
    <w:rsid w:val="00856782"/>
    <w:rsid w:val="008569EE"/>
    <w:rsid w:val="00861A98"/>
    <w:rsid w:val="00864035"/>
    <w:rsid w:val="00866B9D"/>
    <w:rsid w:val="00870401"/>
    <w:rsid w:val="008707DF"/>
    <w:rsid w:val="008710B4"/>
    <w:rsid w:val="00872226"/>
    <w:rsid w:val="00880400"/>
    <w:rsid w:val="0088212E"/>
    <w:rsid w:val="008827C8"/>
    <w:rsid w:val="00886FBC"/>
    <w:rsid w:val="00887E10"/>
    <w:rsid w:val="008909BA"/>
    <w:rsid w:val="00892DA9"/>
    <w:rsid w:val="0089318F"/>
    <w:rsid w:val="008934B4"/>
    <w:rsid w:val="00896902"/>
    <w:rsid w:val="00896FBC"/>
    <w:rsid w:val="008A49D7"/>
    <w:rsid w:val="008A5EE2"/>
    <w:rsid w:val="008A6D4F"/>
    <w:rsid w:val="008B0D1B"/>
    <w:rsid w:val="008B6684"/>
    <w:rsid w:val="008C1AC9"/>
    <w:rsid w:val="008C2921"/>
    <w:rsid w:val="008C4EEC"/>
    <w:rsid w:val="008C54B5"/>
    <w:rsid w:val="008C60AF"/>
    <w:rsid w:val="008C654A"/>
    <w:rsid w:val="008C66A7"/>
    <w:rsid w:val="008D7DA1"/>
    <w:rsid w:val="008D7F7F"/>
    <w:rsid w:val="008E375A"/>
    <w:rsid w:val="008E71E5"/>
    <w:rsid w:val="008F14D9"/>
    <w:rsid w:val="008F20E1"/>
    <w:rsid w:val="008F25A5"/>
    <w:rsid w:val="008F3839"/>
    <w:rsid w:val="008F65B8"/>
    <w:rsid w:val="008F69FA"/>
    <w:rsid w:val="00900F2D"/>
    <w:rsid w:val="009021AE"/>
    <w:rsid w:val="00902D40"/>
    <w:rsid w:val="00902E88"/>
    <w:rsid w:val="009045E5"/>
    <w:rsid w:val="009111A0"/>
    <w:rsid w:val="00911D00"/>
    <w:rsid w:val="00911FD1"/>
    <w:rsid w:val="009125BB"/>
    <w:rsid w:val="00912D40"/>
    <w:rsid w:val="00913186"/>
    <w:rsid w:val="00921848"/>
    <w:rsid w:val="00924172"/>
    <w:rsid w:val="009242DD"/>
    <w:rsid w:val="00925590"/>
    <w:rsid w:val="00934798"/>
    <w:rsid w:val="0093713F"/>
    <w:rsid w:val="00937353"/>
    <w:rsid w:val="00940F77"/>
    <w:rsid w:val="00942F2C"/>
    <w:rsid w:val="009452B5"/>
    <w:rsid w:val="009503EA"/>
    <w:rsid w:val="00952363"/>
    <w:rsid w:val="00957811"/>
    <w:rsid w:val="009606BF"/>
    <w:rsid w:val="009624E7"/>
    <w:rsid w:val="009630EB"/>
    <w:rsid w:val="00964057"/>
    <w:rsid w:val="00967EEC"/>
    <w:rsid w:val="00970C9A"/>
    <w:rsid w:val="00971A0A"/>
    <w:rsid w:val="009728B2"/>
    <w:rsid w:val="00972D58"/>
    <w:rsid w:val="009754EB"/>
    <w:rsid w:val="00976D06"/>
    <w:rsid w:val="009815C3"/>
    <w:rsid w:val="0098355A"/>
    <w:rsid w:val="00983CBF"/>
    <w:rsid w:val="0098617E"/>
    <w:rsid w:val="009864CF"/>
    <w:rsid w:val="0099041D"/>
    <w:rsid w:val="00990FA8"/>
    <w:rsid w:val="00994F1D"/>
    <w:rsid w:val="009957FC"/>
    <w:rsid w:val="00997357"/>
    <w:rsid w:val="009A1FB8"/>
    <w:rsid w:val="009A524B"/>
    <w:rsid w:val="009A6D25"/>
    <w:rsid w:val="009A7478"/>
    <w:rsid w:val="009B0746"/>
    <w:rsid w:val="009B1B8B"/>
    <w:rsid w:val="009B3476"/>
    <w:rsid w:val="009B378A"/>
    <w:rsid w:val="009B41BF"/>
    <w:rsid w:val="009B4F6F"/>
    <w:rsid w:val="009B553F"/>
    <w:rsid w:val="009B5F3F"/>
    <w:rsid w:val="009B6C94"/>
    <w:rsid w:val="009B79F7"/>
    <w:rsid w:val="009C0FAE"/>
    <w:rsid w:val="009C25D8"/>
    <w:rsid w:val="009C4070"/>
    <w:rsid w:val="009C5A17"/>
    <w:rsid w:val="009D297B"/>
    <w:rsid w:val="009D4ACB"/>
    <w:rsid w:val="009D5D2E"/>
    <w:rsid w:val="009D6A76"/>
    <w:rsid w:val="009E010B"/>
    <w:rsid w:val="009E1623"/>
    <w:rsid w:val="009E18F7"/>
    <w:rsid w:val="009E1C3A"/>
    <w:rsid w:val="009E391B"/>
    <w:rsid w:val="009E6482"/>
    <w:rsid w:val="009E7095"/>
    <w:rsid w:val="009F0556"/>
    <w:rsid w:val="009F1640"/>
    <w:rsid w:val="009F5223"/>
    <w:rsid w:val="009F5D70"/>
    <w:rsid w:val="00A0118F"/>
    <w:rsid w:val="00A0390F"/>
    <w:rsid w:val="00A059CC"/>
    <w:rsid w:val="00A11F0A"/>
    <w:rsid w:val="00A12328"/>
    <w:rsid w:val="00A17093"/>
    <w:rsid w:val="00A2065C"/>
    <w:rsid w:val="00A21BCC"/>
    <w:rsid w:val="00A21F84"/>
    <w:rsid w:val="00A22E18"/>
    <w:rsid w:val="00A2350C"/>
    <w:rsid w:val="00A25A96"/>
    <w:rsid w:val="00A31363"/>
    <w:rsid w:val="00A34914"/>
    <w:rsid w:val="00A37547"/>
    <w:rsid w:val="00A40D0F"/>
    <w:rsid w:val="00A414F1"/>
    <w:rsid w:val="00A41E27"/>
    <w:rsid w:val="00A4206A"/>
    <w:rsid w:val="00A43B90"/>
    <w:rsid w:val="00A44567"/>
    <w:rsid w:val="00A47454"/>
    <w:rsid w:val="00A47BF9"/>
    <w:rsid w:val="00A47C98"/>
    <w:rsid w:val="00A524A0"/>
    <w:rsid w:val="00A52F10"/>
    <w:rsid w:val="00A5420B"/>
    <w:rsid w:val="00A543B2"/>
    <w:rsid w:val="00A545DF"/>
    <w:rsid w:val="00A55B5A"/>
    <w:rsid w:val="00A63CFE"/>
    <w:rsid w:val="00A648B9"/>
    <w:rsid w:val="00A67676"/>
    <w:rsid w:val="00A71E1B"/>
    <w:rsid w:val="00A721F6"/>
    <w:rsid w:val="00A72384"/>
    <w:rsid w:val="00A74707"/>
    <w:rsid w:val="00A75A2C"/>
    <w:rsid w:val="00A76765"/>
    <w:rsid w:val="00A80CAC"/>
    <w:rsid w:val="00A81870"/>
    <w:rsid w:val="00A83233"/>
    <w:rsid w:val="00A854D8"/>
    <w:rsid w:val="00A85AE9"/>
    <w:rsid w:val="00A87CCB"/>
    <w:rsid w:val="00A948DE"/>
    <w:rsid w:val="00AA1516"/>
    <w:rsid w:val="00AA52C8"/>
    <w:rsid w:val="00AA6BFE"/>
    <w:rsid w:val="00AA7B16"/>
    <w:rsid w:val="00AB0978"/>
    <w:rsid w:val="00AB2520"/>
    <w:rsid w:val="00AB4A3C"/>
    <w:rsid w:val="00AB5191"/>
    <w:rsid w:val="00AC0DCF"/>
    <w:rsid w:val="00AC2B5F"/>
    <w:rsid w:val="00AC2C53"/>
    <w:rsid w:val="00AC3AE8"/>
    <w:rsid w:val="00AC3F20"/>
    <w:rsid w:val="00AC46C2"/>
    <w:rsid w:val="00AC5A55"/>
    <w:rsid w:val="00AC69DA"/>
    <w:rsid w:val="00AD10D6"/>
    <w:rsid w:val="00AD29D5"/>
    <w:rsid w:val="00AD3F72"/>
    <w:rsid w:val="00AD4F00"/>
    <w:rsid w:val="00AD646A"/>
    <w:rsid w:val="00AD64B5"/>
    <w:rsid w:val="00AD66AA"/>
    <w:rsid w:val="00AE01BE"/>
    <w:rsid w:val="00AE10C7"/>
    <w:rsid w:val="00AE28BB"/>
    <w:rsid w:val="00AE422A"/>
    <w:rsid w:val="00AE538F"/>
    <w:rsid w:val="00AF151D"/>
    <w:rsid w:val="00AF1EB5"/>
    <w:rsid w:val="00AF337B"/>
    <w:rsid w:val="00AF52FE"/>
    <w:rsid w:val="00AF5DD7"/>
    <w:rsid w:val="00AF5FB2"/>
    <w:rsid w:val="00AF6040"/>
    <w:rsid w:val="00AF6C79"/>
    <w:rsid w:val="00AF7689"/>
    <w:rsid w:val="00B0138A"/>
    <w:rsid w:val="00B0154E"/>
    <w:rsid w:val="00B02757"/>
    <w:rsid w:val="00B0755C"/>
    <w:rsid w:val="00B1518C"/>
    <w:rsid w:val="00B15B91"/>
    <w:rsid w:val="00B17FA5"/>
    <w:rsid w:val="00B20761"/>
    <w:rsid w:val="00B219F1"/>
    <w:rsid w:val="00B21FBA"/>
    <w:rsid w:val="00B2261B"/>
    <w:rsid w:val="00B23ABF"/>
    <w:rsid w:val="00B25BD0"/>
    <w:rsid w:val="00B27D3E"/>
    <w:rsid w:val="00B30A4B"/>
    <w:rsid w:val="00B32CD0"/>
    <w:rsid w:val="00B3374B"/>
    <w:rsid w:val="00B33C8C"/>
    <w:rsid w:val="00B33D8F"/>
    <w:rsid w:val="00B3551A"/>
    <w:rsid w:val="00B36F86"/>
    <w:rsid w:val="00B40CCC"/>
    <w:rsid w:val="00B4573F"/>
    <w:rsid w:val="00B47CC2"/>
    <w:rsid w:val="00B516FA"/>
    <w:rsid w:val="00B52D20"/>
    <w:rsid w:val="00B5532B"/>
    <w:rsid w:val="00B606F9"/>
    <w:rsid w:val="00B61713"/>
    <w:rsid w:val="00B626D4"/>
    <w:rsid w:val="00B64F91"/>
    <w:rsid w:val="00B65878"/>
    <w:rsid w:val="00B66C39"/>
    <w:rsid w:val="00B74F72"/>
    <w:rsid w:val="00B7645D"/>
    <w:rsid w:val="00B7692E"/>
    <w:rsid w:val="00B80221"/>
    <w:rsid w:val="00B81488"/>
    <w:rsid w:val="00B83845"/>
    <w:rsid w:val="00B84A04"/>
    <w:rsid w:val="00B85D7E"/>
    <w:rsid w:val="00B90A4C"/>
    <w:rsid w:val="00BA2436"/>
    <w:rsid w:val="00BA3D5F"/>
    <w:rsid w:val="00BA5640"/>
    <w:rsid w:val="00BA6923"/>
    <w:rsid w:val="00BB02D1"/>
    <w:rsid w:val="00BB0DD7"/>
    <w:rsid w:val="00BB101C"/>
    <w:rsid w:val="00BB22DE"/>
    <w:rsid w:val="00BB3727"/>
    <w:rsid w:val="00BB4225"/>
    <w:rsid w:val="00BB4ECD"/>
    <w:rsid w:val="00BB5104"/>
    <w:rsid w:val="00BB5772"/>
    <w:rsid w:val="00BB6A2C"/>
    <w:rsid w:val="00BB7541"/>
    <w:rsid w:val="00BB758F"/>
    <w:rsid w:val="00BB77A6"/>
    <w:rsid w:val="00BC0A39"/>
    <w:rsid w:val="00BC69A2"/>
    <w:rsid w:val="00BD0573"/>
    <w:rsid w:val="00BD142C"/>
    <w:rsid w:val="00BD1B16"/>
    <w:rsid w:val="00BD2C8B"/>
    <w:rsid w:val="00BD380D"/>
    <w:rsid w:val="00BD639B"/>
    <w:rsid w:val="00BD6FEB"/>
    <w:rsid w:val="00BD7E2A"/>
    <w:rsid w:val="00BE3BBD"/>
    <w:rsid w:val="00BE5810"/>
    <w:rsid w:val="00BE5FB6"/>
    <w:rsid w:val="00BF0A08"/>
    <w:rsid w:val="00BF1870"/>
    <w:rsid w:val="00BF4B22"/>
    <w:rsid w:val="00BF6831"/>
    <w:rsid w:val="00C02375"/>
    <w:rsid w:val="00C05641"/>
    <w:rsid w:val="00C07572"/>
    <w:rsid w:val="00C07ED5"/>
    <w:rsid w:val="00C12575"/>
    <w:rsid w:val="00C12A1B"/>
    <w:rsid w:val="00C16561"/>
    <w:rsid w:val="00C16FDE"/>
    <w:rsid w:val="00C22612"/>
    <w:rsid w:val="00C23018"/>
    <w:rsid w:val="00C23A16"/>
    <w:rsid w:val="00C24321"/>
    <w:rsid w:val="00C25B98"/>
    <w:rsid w:val="00C263C7"/>
    <w:rsid w:val="00C2664C"/>
    <w:rsid w:val="00C26D86"/>
    <w:rsid w:val="00C270B9"/>
    <w:rsid w:val="00C30BC7"/>
    <w:rsid w:val="00C31C98"/>
    <w:rsid w:val="00C32819"/>
    <w:rsid w:val="00C34D8C"/>
    <w:rsid w:val="00C3696D"/>
    <w:rsid w:val="00C4132A"/>
    <w:rsid w:val="00C42BD7"/>
    <w:rsid w:val="00C44967"/>
    <w:rsid w:val="00C44F23"/>
    <w:rsid w:val="00C47258"/>
    <w:rsid w:val="00C47614"/>
    <w:rsid w:val="00C47DB9"/>
    <w:rsid w:val="00C50B50"/>
    <w:rsid w:val="00C5144E"/>
    <w:rsid w:val="00C546E7"/>
    <w:rsid w:val="00C54F53"/>
    <w:rsid w:val="00C567EF"/>
    <w:rsid w:val="00C60038"/>
    <w:rsid w:val="00C609A9"/>
    <w:rsid w:val="00C63762"/>
    <w:rsid w:val="00C63F68"/>
    <w:rsid w:val="00C648D5"/>
    <w:rsid w:val="00C71494"/>
    <w:rsid w:val="00C73FF7"/>
    <w:rsid w:val="00C743B2"/>
    <w:rsid w:val="00C76AE2"/>
    <w:rsid w:val="00C77B29"/>
    <w:rsid w:val="00C813FE"/>
    <w:rsid w:val="00C81A0A"/>
    <w:rsid w:val="00C834FA"/>
    <w:rsid w:val="00C83B54"/>
    <w:rsid w:val="00C8410A"/>
    <w:rsid w:val="00C863ED"/>
    <w:rsid w:val="00C9174A"/>
    <w:rsid w:val="00C92703"/>
    <w:rsid w:val="00C92EA1"/>
    <w:rsid w:val="00C96941"/>
    <w:rsid w:val="00CA05FD"/>
    <w:rsid w:val="00CA10C7"/>
    <w:rsid w:val="00CA2BBC"/>
    <w:rsid w:val="00CA51BF"/>
    <w:rsid w:val="00CA58CB"/>
    <w:rsid w:val="00CA5A42"/>
    <w:rsid w:val="00CA617F"/>
    <w:rsid w:val="00CA7C97"/>
    <w:rsid w:val="00CB1418"/>
    <w:rsid w:val="00CB35C9"/>
    <w:rsid w:val="00CB6EA5"/>
    <w:rsid w:val="00CB71E7"/>
    <w:rsid w:val="00CC01BD"/>
    <w:rsid w:val="00CC0413"/>
    <w:rsid w:val="00CC1D80"/>
    <w:rsid w:val="00CD0B05"/>
    <w:rsid w:val="00CD1D71"/>
    <w:rsid w:val="00CD2461"/>
    <w:rsid w:val="00CD665F"/>
    <w:rsid w:val="00CE1049"/>
    <w:rsid w:val="00CE1506"/>
    <w:rsid w:val="00CE39D5"/>
    <w:rsid w:val="00CF33F6"/>
    <w:rsid w:val="00CF4E52"/>
    <w:rsid w:val="00CF50FC"/>
    <w:rsid w:val="00CF7D2D"/>
    <w:rsid w:val="00D01383"/>
    <w:rsid w:val="00D0243F"/>
    <w:rsid w:val="00D02DFA"/>
    <w:rsid w:val="00D04132"/>
    <w:rsid w:val="00D05D07"/>
    <w:rsid w:val="00D06C23"/>
    <w:rsid w:val="00D10A99"/>
    <w:rsid w:val="00D13CA8"/>
    <w:rsid w:val="00D14440"/>
    <w:rsid w:val="00D1673F"/>
    <w:rsid w:val="00D16DD2"/>
    <w:rsid w:val="00D21C1A"/>
    <w:rsid w:val="00D220AD"/>
    <w:rsid w:val="00D2353B"/>
    <w:rsid w:val="00D24F81"/>
    <w:rsid w:val="00D254D2"/>
    <w:rsid w:val="00D266A8"/>
    <w:rsid w:val="00D26BC3"/>
    <w:rsid w:val="00D30299"/>
    <w:rsid w:val="00D30464"/>
    <w:rsid w:val="00D323CF"/>
    <w:rsid w:val="00D32842"/>
    <w:rsid w:val="00D33EFB"/>
    <w:rsid w:val="00D34B6B"/>
    <w:rsid w:val="00D3500D"/>
    <w:rsid w:val="00D35D9F"/>
    <w:rsid w:val="00D36512"/>
    <w:rsid w:val="00D376CD"/>
    <w:rsid w:val="00D401CA"/>
    <w:rsid w:val="00D41594"/>
    <w:rsid w:val="00D41B7B"/>
    <w:rsid w:val="00D44249"/>
    <w:rsid w:val="00D4484A"/>
    <w:rsid w:val="00D47E18"/>
    <w:rsid w:val="00D51151"/>
    <w:rsid w:val="00D526B6"/>
    <w:rsid w:val="00D55100"/>
    <w:rsid w:val="00D5584B"/>
    <w:rsid w:val="00D565BD"/>
    <w:rsid w:val="00D654CC"/>
    <w:rsid w:val="00D6593E"/>
    <w:rsid w:val="00D7104F"/>
    <w:rsid w:val="00D76478"/>
    <w:rsid w:val="00D77C06"/>
    <w:rsid w:val="00D803BE"/>
    <w:rsid w:val="00D84450"/>
    <w:rsid w:val="00D9024A"/>
    <w:rsid w:val="00D9144E"/>
    <w:rsid w:val="00D917D3"/>
    <w:rsid w:val="00D944E7"/>
    <w:rsid w:val="00D952DC"/>
    <w:rsid w:val="00D95B79"/>
    <w:rsid w:val="00D96DE0"/>
    <w:rsid w:val="00D96E59"/>
    <w:rsid w:val="00D977E9"/>
    <w:rsid w:val="00D97C8F"/>
    <w:rsid w:val="00D97EF2"/>
    <w:rsid w:val="00DA0A51"/>
    <w:rsid w:val="00DA0A72"/>
    <w:rsid w:val="00DA19F1"/>
    <w:rsid w:val="00DA28A6"/>
    <w:rsid w:val="00DA4681"/>
    <w:rsid w:val="00DA502F"/>
    <w:rsid w:val="00DA564F"/>
    <w:rsid w:val="00DB358F"/>
    <w:rsid w:val="00DB7833"/>
    <w:rsid w:val="00DC0158"/>
    <w:rsid w:val="00DC104A"/>
    <w:rsid w:val="00DC18D9"/>
    <w:rsid w:val="00DC25EF"/>
    <w:rsid w:val="00DC2C80"/>
    <w:rsid w:val="00DC5454"/>
    <w:rsid w:val="00DC599A"/>
    <w:rsid w:val="00DC6CAA"/>
    <w:rsid w:val="00DC7A30"/>
    <w:rsid w:val="00DC7EEB"/>
    <w:rsid w:val="00DD01F5"/>
    <w:rsid w:val="00DD0211"/>
    <w:rsid w:val="00DD08A4"/>
    <w:rsid w:val="00DD3314"/>
    <w:rsid w:val="00DD3CDD"/>
    <w:rsid w:val="00DD50F4"/>
    <w:rsid w:val="00DD74BF"/>
    <w:rsid w:val="00DE1C92"/>
    <w:rsid w:val="00DE2C98"/>
    <w:rsid w:val="00DE3050"/>
    <w:rsid w:val="00DE33CB"/>
    <w:rsid w:val="00DE36EB"/>
    <w:rsid w:val="00DE4843"/>
    <w:rsid w:val="00DE5466"/>
    <w:rsid w:val="00DF21F9"/>
    <w:rsid w:val="00DF330F"/>
    <w:rsid w:val="00DF4064"/>
    <w:rsid w:val="00DF6B3A"/>
    <w:rsid w:val="00E0214D"/>
    <w:rsid w:val="00E03B58"/>
    <w:rsid w:val="00E0776E"/>
    <w:rsid w:val="00E07776"/>
    <w:rsid w:val="00E078FD"/>
    <w:rsid w:val="00E07DAF"/>
    <w:rsid w:val="00E10F4C"/>
    <w:rsid w:val="00E11E60"/>
    <w:rsid w:val="00E13092"/>
    <w:rsid w:val="00E149D3"/>
    <w:rsid w:val="00E14F7B"/>
    <w:rsid w:val="00E15AB7"/>
    <w:rsid w:val="00E17359"/>
    <w:rsid w:val="00E21FE4"/>
    <w:rsid w:val="00E246FA"/>
    <w:rsid w:val="00E24785"/>
    <w:rsid w:val="00E24BA1"/>
    <w:rsid w:val="00E24CD4"/>
    <w:rsid w:val="00E263E6"/>
    <w:rsid w:val="00E310B8"/>
    <w:rsid w:val="00E316D3"/>
    <w:rsid w:val="00E34766"/>
    <w:rsid w:val="00E34E12"/>
    <w:rsid w:val="00E41442"/>
    <w:rsid w:val="00E4244A"/>
    <w:rsid w:val="00E42502"/>
    <w:rsid w:val="00E42929"/>
    <w:rsid w:val="00E43651"/>
    <w:rsid w:val="00E43C8B"/>
    <w:rsid w:val="00E4458B"/>
    <w:rsid w:val="00E44847"/>
    <w:rsid w:val="00E45251"/>
    <w:rsid w:val="00E4736C"/>
    <w:rsid w:val="00E47B51"/>
    <w:rsid w:val="00E5275B"/>
    <w:rsid w:val="00E53077"/>
    <w:rsid w:val="00E60279"/>
    <w:rsid w:val="00E63D94"/>
    <w:rsid w:val="00E671B2"/>
    <w:rsid w:val="00E7117D"/>
    <w:rsid w:val="00E72318"/>
    <w:rsid w:val="00E76138"/>
    <w:rsid w:val="00E765EC"/>
    <w:rsid w:val="00E77F4F"/>
    <w:rsid w:val="00E81812"/>
    <w:rsid w:val="00E83C04"/>
    <w:rsid w:val="00E92257"/>
    <w:rsid w:val="00E92B9F"/>
    <w:rsid w:val="00E964B7"/>
    <w:rsid w:val="00E96995"/>
    <w:rsid w:val="00E96E05"/>
    <w:rsid w:val="00E973BE"/>
    <w:rsid w:val="00EA1821"/>
    <w:rsid w:val="00EA2CC5"/>
    <w:rsid w:val="00EA3391"/>
    <w:rsid w:val="00EA6725"/>
    <w:rsid w:val="00EA6CB7"/>
    <w:rsid w:val="00EB0C9F"/>
    <w:rsid w:val="00EB245F"/>
    <w:rsid w:val="00EB24A2"/>
    <w:rsid w:val="00EB2786"/>
    <w:rsid w:val="00EB569A"/>
    <w:rsid w:val="00EB714A"/>
    <w:rsid w:val="00EC1269"/>
    <w:rsid w:val="00EC42CF"/>
    <w:rsid w:val="00ED1091"/>
    <w:rsid w:val="00ED7296"/>
    <w:rsid w:val="00ED7BDB"/>
    <w:rsid w:val="00EE00C6"/>
    <w:rsid w:val="00EE1E7B"/>
    <w:rsid w:val="00EE21DC"/>
    <w:rsid w:val="00EE2549"/>
    <w:rsid w:val="00EE5154"/>
    <w:rsid w:val="00EF1551"/>
    <w:rsid w:val="00EF15F9"/>
    <w:rsid w:val="00EF4B3E"/>
    <w:rsid w:val="00EF4D81"/>
    <w:rsid w:val="00EF51C5"/>
    <w:rsid w:val="00F02B7C"/>
    <w:rsid w:val="00F02DB7"/>
    <w:rsid w:val="00F0554F"/>
    <w:rsid w:val="00F06B27"/>
    <w:rsid w:val="00F104D2"/>
    <w:rsid w:val="00F105C6"/>
    <w:rsid w:val="00F11780"/>
    <w:rsid w:val="00F117AF"/>
    <w:rsid w:val="00F14224"/>
    <w:rsid w:val="00F15456"/>
    <w:rsid w:val="00F204AC"/>
    <w:rsid w:val="00F21D63"/>
    <w:rsid w:val="00F24736"/>
    <w:rsid w:val="00F2574D"/>
    <w:rsid w:val="00F2578D"/>
    <w:rsid w:val="00F2728E"/>
    <w:rsid w:val="00F31517"/>
    <w:rsid w:val="00F31CD2"/>
    <w:rsid w:val="00F33C18"/>
    <w:rsid w:val="00F33ED1"/>
    <w:rsid w:val="00F3443D"/>
    <w:rsid w:val="00F349CD"/>
    <w:rsid w:val="00F359D1"/>
    <w:rsid w:val="00F35CC7"/>
    <w:rsid w:val="00F4067E"/>
    <w:rsid w:val="00F41130"/>
    <w:rsid w:val="00F43B68"/>
    <w:rsid w:val="00F44B38"/>
    <w:rsid w:val="00F47B24"/>
    <w:rsid w:val="00F526CA"/>
    <w:rsid w:val="00F52B98"/>
    <w:rsid w:val="00F53867"/>
    <w:rsid w:val="00F53A75"/>
    <w:rsid w:val="00F541CF"/>
    <w:rsid w:val="00F54EE9"/>
    <w:rsid w:val="00F552F8"/>
    <w:rsid w:val="00F627F4"/>
    <w:rsid w:val="00F627FE"/>
    <w:rsid w:val="00F62FD4"/>
    <w:rsid w:val="00F64CCF"/>
    <w:rsid w:val="00F66489"/>
    <w:rsid w:val="00F668FA"/>
    <w:rsid w:val="00F66964"/>
    <w:rsid w:val="00F67CCA"/>
    <w:rsid w:val="00F7442F"/>
    <w:rsid w:val="00F747A9"/>
    <w:rsid w:val="00F83235"/>
    <w:rsid w:val="00F832CF"/>
    <w:rsid w:val="00F862EF"/>
    <w:rsid w:val="00F8658E"/>
    <w:rsid w:val="00F90A2A"/>
    <w:rsid w:val="00F94402"/>
    <w:rsid w:val="00F94575"/>
    <w:rsid w:val="00F95037"/>
    <w:rsid w:val="00F9742F"/>
    <w:rsid w:val="00FA222E"/>
    <w:rsid w:val="00FA2630"/>
    <w:rsid w:val="00FA3B1D"/>
    <w:rsid w:val="00FA4001"/>
    <w:rsid w:val="00FA46DC"/>
    <w:rsid w:val="00FB015B"/>
    <w:rsid w:val="00FB035F"/>
    <w:rsid w:val="00FB0CB2"/>
    <w:rsid w:val="00FB1A5C"/>
    <w:rsid w:val="00FB304C"/>
    <w:rsid w:val="00FB3913"/>
    <w:rsid w:val="00FB3D0A"/>
    <w:rsid w:val="00FB62C1"/>
    <w:rsid w:val="00FB643F"/>
    <w:rsid w:val="00FB6EEA"/>
    <w:rsid w:val="00FC00EB"/>
    <w:rsid w:val="00FC362C"/>
    <w:rsid w:val="00FC4A9A"/>
    <w:rsid w:val="00FC6370"/>
    <w:rsid w:val="00FC663E"/>
    <w:rsid w:val="00FC78D3"/>
    <w:rsid w:val="00FC7965"/>
    <w:rsid w:val="00FD1772"/>
    <w:rsid w:val="00FD2224"/>
    <w:rsid w:val="00FD2526"/>
    <w:rsid w:val="00FD3666"/>
    <w:rsid w:val="00FD4FF7"/>
    <w:rsid w:val="00FD5B5F"/>
    <w:rsid w:val="00FD66CF"/>
    <w:rsid w:val="00FE1275"/>
    <w:rsid w:val="00FE2629"/>
    <w:rsid w:val="00FE3656"/>
    <w:rsid w:val="00FE5241"/>
    <w:rsid w:val="00FE5A69"/>
    <w:rsid w:val="00FF1D0D"/>
    <w:rsid w:val="00FF4D0C"/>
    <w:rsid w:val="00FF5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fillcolor="white">
      <v:fill color="white"/>
      <v:textbox inset="5.85pt,.7pt,5.85pt,.7pt"/>
    </o:shapedefaults>
    <o:shapelayout v:ext="edit">
      <o:idmap v:ext="edit" data="1"/>
    </o:shapelayout>
  </w:shapeDefaults>
  <w:decimalSymbol w:val="."/>
  <w:listSeparator w:val=","/>
  <w15:docId w15:val="{2AC0E0B5-E260-497D-A9A1-A092E249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8C4EEC"/>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2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2905"/>
    <w:pPr>
      <w:ind w:leftChars="400" w:left="840"/>
    </w:pPr>
  </w:style>
  <w:style w:type="paragraph" w:styleId="a5">
    <w:name w:val="Balloon Text"/>
    <w:basedOn w:val="a"/>
    <w:link w:val="a6"/>
    <w:uiPriority w:val="99"/>
    <w:semiHidden/>
    <w:unhideWhenUsed/>
    <w:rsid w:val="0072560F"/>
    <w:rPr>
      <w:rFonts w:ascii="Arial" w:eastAsia="ＭＳ ゴシック" w:hAnsi="Arial"/>
      <w:kern w:val="0"/>
      <w:sz w:val="18"/>
      <w:szCs w:val="18"/>
      <w:lang w:val="x-none" w:eastAsia="x-none"/>
    </w:rPr>
  </w:style>
  <w:style w:type="character" w:customStyle="1" w:styleId="a6">
    <w:name w:val="吹き出し (文字)"/>
    <w:link w:val="a5"/>
    <w:uiPriority w:val="99"/>
    <w:semiHidden/>
    <w:rsid w:val="0072560F"/>
    <w:rPr>
      <w:rFonts w:ascii="Arial" w:eastAsia="ＭＳ ゴシック" w:hAnsi="Arial" w:cs="Times New Roman"/>
      <w:sz w:val="18"/>
      <w:szCs w:val="18"/>
    </w:rPr>
  </w:style>
  <w:style w:type="paragraph" w:styleId="a7">
    <w:name w:val="header"/>
    <w:basedOn w:val="a"/>
    <w:link w:val="a8"/>
    <w:uiPriority w:val="99"/>
    <w:unhideWhenUsed/>
    <w:rsid w:val="00631969"/>
    <w:pPr>
      <w:tabs>
        <w:tab w:val="center" w:pos="4252"/>
        <w:tab w:val="right" w:pos="8504"/>
      </w:tabs>
      <w:snapToGrid w:val="0"/>
    </w:pPr>
  </w:style>
  <w:style w:type="character" w:customStyle="1" w:styleId="a8">
    <w:name w:val="ヘッダー (文字)"/>
    <w:basedOn w:val="a0"/>
    <w:link w:val="a7"/>
    <w:uiPriority w:val="99"/>
    <w:rsid w:val="00631969"/>
  </w:style>
  <w:style w:type="paragraph" w:styleId="a9">
    <w:name w:val="footer"/>
    <w:basedOn w:val="a"/>
    <w:link w:val="aa"/>
    <w:uiPriority w:val="99"/>
    <w:unhideWhenUsed/>
    <w:rsid w:val="00631969"/>
    <w:pPr>
      <w:tabs>
        <w:tab w:val="center" w:pos="4252"/>
        <w:tab w:val="right" w:pos="8504"/>
      </w:tabs>
      <w:snapToGrid w:val="0"/>
    </w:pPr>
  </w:style>
  <w:style w:type="character" w:customStyle="1" w:styleId="aa">
    <w:name w:val="フッター (文字)"/>
    <w:basedOn w:val="a0"/>
    <w:link w:val="a9"/>
    <w:uiPriority w:val="99"/>
    <w:rsid w:val="00631969"/>
  </w:style>
  <w:style w:type="paragraph" w:customStyle="1" w:styleId="ab">
    <w:name w:val="標準(太郎文書スタイル)"/>
    <w:uiPriority w:val="99"/>
    <w:rsid w:val="00A17093"/>
    <w:pPr>
      <w:widowControl w:val="0"/>
      <w:overflowPunct w:val="0"/>
      <w:adjustRightInd w:val="0"/>
      <w:jc w:val="both"/>
      <w:textAlignment w:val="baseline"/>
    </w:pPr>
    <w:rPr>
      <w:rFonts w:ascii="ＭＳ 明朝" w:hAnsi="ＭＳ 明朝" w:cs="ＭＳ 明朝"/>
      <w:color w:val="000000"/>
      <w:sz w:val="21"/>
      <w:szCs w:val="21"/>
    </w:rPr>
  </w:style>
  <w:style w:type="table" w:customStyle="1" w:styleId="11">
    <w:name w:val="表 (格子)1"/>
    <w:basedOn w:val="a1"/>
    <w:next w:val="a3"/>
    <w:uiPriority w:val="59"/>
    <w:rsid w:val="004E6EE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line number"/>
    <w:uiPriority w:val="99"/>
    <w:semiHidden/>
    <w:unhideWhenUsed/>
    <w:rsid w:val="00A25A96"/>
  </w:style>
  <w:style w:type="character" w:customStyle="1" w:styleId="10">
    <w:name w:val="見出し 1 (文字)"/>
    <w:basedOn w:val="a0"/>
    <w:link w:val="1"/>
    <w:uiPriority w:val="9"/>
    <w:rsid w:val="008C4EEC"/>
    <w:rPr>
      <w:rFonts w:ascii="Arial" w:eastAsia="ＭＳ ゴシック" w:hAnsi="Arial"/>
      <w:kern w:val="2"/>
      <w:sz w:val="24"/>
      <w:szCs w:val="24"/>
    </w:rPr>
  </w:style>
  <w:style w:type="table" w:customStyle="1" w:styleId="2">
    <w:name w:val="表 (格子)2"/>
    <w:basedOn w:val="a1"/>
    <w:next w:val="a3"/>
    <w:uiPriority w:val="59"/>
    <w:rsid w:val="008C4E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uiPriority w:val="19"/>
    <w:qFormat/>
    <w:rsid w:val="008C4EEC"/>
    <w:rPr>
      <w:i/>
      <w:iCs/>
      <w:color w:val="808080"/>
    </w:rPr>
  </w:style>
  <w:style w:type="paragraph" w:styleId="ae">
    <w:name w:val="Date"/>
    <w:basedOn w:val="a"/>
    <w:next w:val="a"/>
    <w:link w:val="af"/>
    <w:uiPriority w:val="99"/>
    <w:semiHidden/>
    <w:unhideWhenUsed/>
    <w:rsid w:val="008C4EEC"/>
  </w:style>
  <w:style w:type="character" w:customStyle="1" w:styleId="af">
    <w:name w:val="日付 (文字)"/>
    <w:basedOn w:val="a0"/>
    <w:link w:val="ae"/>
    <w:uiPriority w:val="99"/>
    <w:semiHidden/>
    <w:rsid w:val="008C4EEC"/>
    <w:rPr>
      <w:kern w:val="2"/>
      <w:sz w:val="21"/>
      <w:szCs w:val="22"/>
    </w:rPr>
  </w:style>
  <w:style w:type="character" w:customStyle="1" w:styleId="cm">
    <w:name w:val="cm"/>
    <w:rsid w:val="008C4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4812">
      <w:bodyDiv w:val="1"/>
      <w:marLeft w:val="0"/>
      <w:marRight w:val="0"/>
      <w:marTop w:val="0"/>
      <w:marBottom w:val="0"/>
      <w:divBdr>
        <w:top w:val="none" w:sz="0" w:space="0" w:color="auto"/>
        <w:left w:val="none" w:sz="0" w:space="0" w:color="auto"/>
        <w:bottom w:val="none" w:sz="0" w:space="0" w:color="auto"/>
        <w:right w:val="none" w:sz="0" w:space="0" w:color="auto"/>
      </w:divBdr>
      <w:divsChild>
        <w:div w:id="341321940">
          <w:marLeft w:val="230"/>
          <w:marRight w:val="0"/>
          <w:marTop w:val="0"/>
          <w:marBottom w:val="0"/>
          <w:divBdr>
            <w:top w:val="none" w:sz="0" w:space="0" w:color="auto"/>
            <w:left w:val="none" w:sz="0" w:space="0" w:color="auto"/>
            <w:bottom w:val="none" w:sz="0" w:space="0" w:color="auto"/>
            <w:right w:val="none" w:sz="0" w:space="0" w:color="auto"/>
          </w:divBdr>
        </w:div>
        <w:div w:id="582448012">
          <w:marLeft w:val="230"/>
          <w:marRight w:val="0"/>
          <w:marTop w:val="0"/>
          <w:marBottom w:val="0"/>
          <w:divBdr>
            <w:top w:val="none" w:sz="0" w:space="0" w:color="auto"/>
            <w:left w:val="none" w:sz="0" w:space="0" w:color="auto"/>
            <w:bottom w:val="none" w:sz="0" w:space="0" w:color="auto"/>
            <w:right w:val="none" w:sz="0" w:space="0" w:color="auto"/>
          </w:divBdr>
        </w:div>
        <w:div w:id="1556815784">
          <w:marLeft w:val="230"/>
          <w:marRight w:val="0"/>
          <w:marTop w:val="0"/>
          <w:marBottom w:val="0"/>
          <w:divBdr>
            <w:top w:val="none" w:sz="0" w:space="0" w:color="auto"/>
            <w:left w:val="none" w:sz="0" w:space="0" w:color="auto"/>
            <w:bottom w:val="none" w:sz="0" w:space="0" w:color="auto"/>
            <w:right w:val="none" w:sz="0" w:space="0" w:color="auto"/>
          </w:divBdr>
        </w:div>
        <w:div w:id="1804469822">
          <w:marLeft w:val="230"/>
          <w:marRight w:val="0"/>
          <w:marTop w:val="0"/>
          <w:marBottom w:val="0"/>
          <w:divBdr>
            <w:top w:val="none" w:sz="0" w:space="0" w:color="auto"/>
            <w:left w:val="none" w:sz="0" w:space="0" w:color="auto"/>
            <w:bottom w:val="none" w:sz="0" w:space="0" w:color="auto"/>
            <w:right w:val="none" w:sz="0" w:space="0" w:color="auto"/>
          </w:divBdr>
        </w:div>
        <w:div w:id="1958487640">
          <w:marLeft w:val="230"/>
          <w:marRight w:val="0"/>
          <w:marTop w:val="0"/>
          <w:marBottom w:val="0"/>
          <w:divBdr>
            <w:top w:val="none" w:sz="0" w:space="0" w:color="auto"/>
            <w:left w:val="none" w:sz="0" w:space="0" w:color="auto"/>
            <w:bottom w:val="none" w:sz="0" w:space="0" w:color="auto"/>
            <w:right w:val="none" w:sz="0" w:space="0" w:color="auto"/>
          </w:divBdr>
        </w:div>
      </w:divsChild>
    </w:div>
    <w:div w:id="327102357">
      <w:bodyDiv w:val="1"/>
      <w:marLeft w:val="0"/>
      <w:marRight w:val="0"/>
      <w:marTop w:val="0"/>
      <w:marBottom w:val="0"/>
      <w:divBdr>
        <w:top w:val="none" w:sz="0" w:space="0" w:color="auto"/>
        <w:left w:val="none" w:sz="0" w:space="0" w:color="auto"/>
        <w:bottom w:val="none" w:sz="0" w:space="0" w:color="auto"/>
        <w:right w:val="none" w:sz="0" w:space="0" w:color="auto"/>
      </w:divBdr>
      <w:divsChild>
        <w:div w:id="503203858">
          <w:marLeft w:val="0"/>
          <w:marRight w:val="0"/>
          <w:marTop w:val="0"/>
          <w:marBottom w:val="0"/>
          <w:divBdr>
            <w:top w:val="none" w:sz="0" w:space="0" w:color="auto"/>
            <w:left w:val="none" w:sz="0" w:space="0" w:color="auto"/>
            <w:bottom w:val="none" w:sz="0" w:space="0" w:color="auto"/>
            <w:right w:val="none" w:sz="0" w:space="0" w:color="auto"/>
          </w:divBdr>
        </w:div>
      </w:divsChild>
    </w:div>
    <w:div w:id="360320902">
      <w:bodyDiv w:val="1"/>
      <w:marLeft w:val="0"/>
      <w:marRight w:val="0"/>
      <w:marTop w:val="0"/>
      <w:marBottom w:val="0"/>
      <w:divBdr>
        <w:top w:val="none" w:sz="0" w:space="0" w:color="auto"/>
        <w:left w:val="none" w:sz="0" w:space="0" w:color="auto"/>
        <w:bottom w:val="none" w:sz="0" w:space="0" w:color="auto"/>
        <w:right w:val="none" w:sz="0" w:space="0" w:color="auto"/>
      </w:divBdr>
      <w:divsChild>
        <w:div w:id="942540977">
          <w:marLeft w:val="230"/>
          <w:marRight w:val="0"/>
          <w:marTop w:val="0"/>
          <w:marBottom w:val="0"/>
          <w:divBdr>
            <w:top w:val="none" w:sz="0" w:space="0" w:color="auto"/>
            <w:left w:val="none" w:sz="0" w:space="0" w:color="auto"/>
            <w:bottom w:val="none" w:sz="0" w:space="0" w:color="auto"/>
            <w:right w:val="none" w:sz="0" w:space="0" w:color="auto"/>
          </w:divBdr>
        </w:div>
        <w:div w:id="1439376294">
          <w:marLeft w:val="230"/>
          <w:marRight w:val="0"/>
          <w:marTop w:val="0"/>
          <w:marBottom w:val="0"/>
          <w:divBdr>
            <w:top w:val="none" w:sz="0" w:space="0" w:color="auto"/>
            <w:left w:val="none" w:sz="0" w:space="0" w:color="auto"/>
            <w:bottom w:val="none" w:sz="0" w:space="0" w:color="auto"/>
            <w:right w:val="none" w:sz="0" w:space="0" w:color="auto"/>
          </w:divBdr>
        </w:div>
        <w:div w:id="1857310704">
          <w:marLeft w:val="230"/>
          <w:marRight w:val="0"/>
          <w:marTop w:val="0"/>
          <w:marBottom w:val="0"/>
          <w:divBdr>
            <w:top w:val="none" w:sz="0" w:space="0" w:color="auto"/>
            <w:left w:val="none" w:sz="0" w:space="0" w:color="auto"/>
            <w:bottom w:val="none" w:sz="0" w:space="0" w:color="auto"/>
            <w:right w:val="none" w:sz="0" w:space="0" w:color="auto"/>
          </w:divBdr>
        </w:div>
      </w:divsChild>
    </w:div>
    <w:div w:id="393286021">
      <w:bodyDiv w:val="1"/>
      <w:marLeft w:val="0"/>
      <w:marRight w:val="0"/>
      <w:marTop w:val="0"/>
      <w:marBottom w:val="0"/>
      <w:divBdr>
        <w:top w:val="none" w:sz="0" w:space="0" w:color="auto"/>
        <w:left w:val="none" w:sz="0" w:space="0" w:color="auto"/>
        <w:bottom w:val="none" w:sz="0" w:space="0" w:color="auto"/>
        <w:right w:val="none" w:sz="0" w:space="0" w:color="auto"/>
      </w:divBdr>
      <w:divsChild>
        <w:div w:id="709764744">
          <w:marLeft w:val="0"/>
          <w:marRight w:val="0"/>
          <w:marTop w:val="0"/>
          <w:marBottom w:val="0"/>
          <w:divBdr>
            <w:top w:val="none" w:sz="0" w:space="0" w:color="auto"/>
            <w:left w:val="none" w:sz="0" w:space="0" w:color="auto"/>
            <w:bottom w:val="none" w:sz="0" w:space="0" w:color="auto"/>
            <w:right w:val="none" w:sz="0" w:space="0" w:color="auto"/>
          </w:divBdr>
        </w:div>
      </w:divsChild>
    </w:div>
    <w:div w:id="503979025">
      <w:bodyDiv w:val="1"/>
      <w:marLeft w:val="0"/>
      <w:marRight w:val="0"/>
      <w:marTop w:val="0"/>
      <w:marBottom w:val="0"/>
      <w:divBdr>
        <w:top w:val="none" w:sz="0" w:space="0" w:color="auto"/>
        <w:left w:val="none" w:sz="0" w:space="0" w:color="auto"/>
        <w:bottom w:val="none" w:sz="0" w:space="0" w:color="auto"/>
        <w:right w:val="none" w:sz="0" w:space="0" w:color="auto"/>
      </w:divBdr>
      <w:divsChild>
        <w:div w:id="233201708">
          <w:marLeft w:val="0"/>
          <w:marRight w:val="0"/>
          <w:marTop w:val="0"/>
          <w:marBottom w:val="0"/>
          <w:divBdr>
            <w:top w:val="none" w:sz="0" w:space="0" w:color="auto"/>
            <w:left w:val="none" w:sz="0" w:space="0" w:color="auto"/>
            <w:bottom w:val="none" w:sz="0" w:space="0" w:color="auto"/>
            <w:right w:val="none" w:sz="0" w:space="0" w:color="auto"/>
          </w:divBdr>
        </w:div>
      </w:divsChild>
    </w:div>
    <w:div w:id="686980953">
      <w:bodyDiv w:val="1"/>
      <w:marLeft w:val="0"/>
      <w:marRight w:val="0"/>
      <w:marTop w:val="0"/>
      <w:marBottom w:val="0"/>
      <w:divBdr>
        <w:top w:val="none" w:sz="0" w:space="0" w:color="auto"/>
        <w:left w:val="none" w:sz="0" w:space="0" w:color="auto"/>
        <w:bottom w:val="none" w:sz="0" w:space="0" w:color="auto"/>
        <w:right w:val="none" w:sz="0" w:space="0" w:color="auto"/>
      </w:divBdr>
      <w:divsChild>
        <w:div w:id="213587798">
          <w:marLeft w:val="230"/>
          <w:marRight w:val="0"/>
          <w:marTop w:val="0"/>
          <w:marBottom w:val="0"/>
          <w:divBdr>
            <w:top w:val="none" w:sz="0" w:space="0" w:color="auto"/>
            <w:left w:val="none" w:sz="0" w:space="0" w:color="auto"/>
            <w:bottom w:val="none" w:sz="0" w:space="0" w:color="auto"/>
            <w:right w:val="none" w:sz="0" w:space="0" w:color="auto"/>
          </w:divBdr>
        </w:div>
        <w:div w:id="1150630502">
          <w:marLeft w:val="230"/>
          <w:marRight w:val="0"/>
          <w:marTop w:val="0"/>
          <w:marBottom w:val="0"/>
          <w:divBdr>
            <w:top w:val="none" w:sz="0" w:space="0" w:color="auto"/>
            <w:left w:val="none" w:sz="0" w:space="0" w:color="auto"/>
            <w:bottom w:val="none" w:sz="0" w:space="0" w:color="auto"/>
            <w:right w:val="none" w:sz="0" w:space="0" w:color="auto"/>
          </w:divBdr>
        </w:div>
        <w:div w:id="1688871084">
          <w:marLeft w:val="230"/>
          <w:marRight w:val="0"/>
          <w:marTop w:val="0"/>
          <w:marBottom w:val="0"/>
          <w:divBdr>
            <w:top w:val="none" w:sz="0" w:space="0" w:color="auto"/>
            <w:left w:val="none" w:sz="0" w:space="0" w:color="auto"/>
            <w:bottom w:val="none" w:sz="0" w:space="0" w:color="auto"/>
            <w:right w:val="none" w:sz="0" w:space="0" w:color="auto"/>
          </w:divBdr>
        </w:div>
      </w:divsChild>
    </w:div>
    <w:div w:id="807865102">
      <w:bodyDiv w:val="1"/>
      <w:marLeft w:val="0"/>
      <w:marRight w:val="0"/>
      <w:marTop w:val="0"/>
      <w:marBottom w:val="0"/>
      <w:divBdr>
        <w:top w:val="none" w:sz="0" w:space="0" w:color="auto"/>
        <w:left w:val="none" w:sz="0" w:space="0" w:color="auto"/>
        <w:bottom w:val="none" w:sz="0" w:space="0" w:color="auto"/>
        <w:right w:val="none" w:sz="0" w:space="0" w:color="auto"/>
      </w:divBdr>
      <w:divsChild>
        <w:div w:id="811601234">
          <w:marLeft w:val="0"/>
          <w:marRight w:val="0"/>
          <w:marTop w:val="0"/>
          <w:marBottom w:val="0"/>
          <w:divBdr>
            <w:top w:val="none" w:sz="0" w:space="0" w:color="auto"/>
            <w:left w:val="none" w:sz="0" w:space="0" w:color="auto"/>
            <w:bottom w:val="none" w:sz="0" w:space="0" w:color="auto"/>
            <w:right w:val="none" w:sz="0" w:space="0" w:color="auto"/>
          </w:divBdr>
        </w:div>
      </w:divsChild>
    </w:div>
    <w:div w:id="929966307">
      <w:bodyDiv w:val="1"/>
      <w:marLeft w:val="0"/>
      <w:marRight w:val="0"/>
      <w:marTop w:val="0"/>
      <w:marBottom w:val="0"/>
      <w:divBdr>
        <w:top w:val="none" w:sz="0" w:space="0" w:color="auto"/>
        <w:left w:val="none" w:sz="0" w:space="0" w:color="auto"/>
        <w:bottom w:val="none" w:sz="0" w:space="0" w:color="auto"/>
        <w:right w:val="none" w:sz="0" w:space="0" w:color="auto"/>
      </w:divBdr>
      <w:divsChild>
        <w:div w:id="951286401">
          <w:marLeft w:val="230"/>
          <w:marRight w:val="0"/>
          <w:marTop w:val="0"/>
          <w:marBottom w:val="0"/>
          <w:divBdr>
            <w:top w:val="none" w:sz="0" w:space="0" w:color="auto"/>
            <w:left w:val="none" w:sz="0" w:space="0" w:color="auto"/>
            <w:bottom w:val="none" w:sz="0" w:space="0" w:color="auto"/>
            <w:right w:val="none" w:sz="0" w:space="0" w:color="auto"/>
          </w:divBdr>
        </w:div>
        <w:div w:id="1246692128">
          <w:marLeft w:val="230"/>
          <w:marRight w:val="0"/>
          <w:marTop w:val="0"/>
          <w:marBottom w:val="0"/>
          <w:divBdr>
            <w:top w:val="none" w:sz="0" w:space="0" w:color="auto"/>
            <w:left w:val="none" w:sz="0" w:space="0" w:color="auto"/>
            <w:bottom w:val="none" w:sz="0" w:space="0" w:color="auto"/>
            <w:right w:val="none" w:sz="0" w:space="0" w:color="auto"/>
          </w:divBdr>
        </w:div>
        <w:div w:id="1950625874">
          <w:marLeft w:val="230"/>
          <w:marRight w:val="0"/>
          <w:marTop w:val="0"/>
          <w:marBottom w:val="0"/>
          <w:divBdr>
            <w:top w:val="none" w:sz="0" w:space="0" w:color="auto"/>
            <w:left w:val="none" w:sz="0" w:space="0" w:color="auto"/>
            <w:bottom w:val="none" w:sz="0" w:space="0" w:color="auto"/>
            <w:right w:val="none" w:sz="0" w:space="0" w:color="auto"/>
          </w:divBdr>
        </w:div>
        <w:div w:id="2117943872">
          <w:marLeft w:val="230"/>
          <w:marRight w:val="0"/>
          <w:marTop w:val="0"/>
          <w:marBottom w:val="0"/>
          <w:divBdr>
            <w:top w:val="none" w:sz="0" w:space="0" w:color="auto"/>
            <w:left w:val="none" w:sz="0" w:space="0" w:color="auto"/>
            <w:bottom w:val="none" w:sz="0" w:space="0" w:color="auto"/>
            <w:right w:val="none" w:sz="0" w:space="0" w:color="auto"/>
          </w:divBdr>
        </w:div>
      </w:divsChild>
    </w:div>
    <w:div w:id="1054158622">
      <w:bodyDiv w:val="1"/>
      <w:marLeft w:val="0"/>
      <w:marRight w:val="0"/>
      <w:marTop w:val="0"/>
      <w:marBottom w:val="0"/>
      <w:divBdr>
        <w:top w:val="none" w:sz="0" w:space="0" w:color="auto"/>
        <w:left w:val="none" w:sz="0" w:space="0" w:color="auto"/>
        <w:bottom w:val="none" w:sz="0" w:space="0" w:color="auto"/>
        <w:right w:val="none" w:sz="0" w:space="0" w:color="auto"/>
      </w:divBdr>
    </w:div>
    <w:div w:id="1289774209">
      <w:bodyDiv w:val="1"/>
      <w:marLeft w:val="0"/>
      <w:marRight w:val="0"/>
      <w:marTop w:val="0"/>
      <w:marBottom w:val="0"/>
      <w:divBdr>
        <w:top w:val="none" w:sz="0" w:space="0" w:color="auto"/>
        <w:left w:val="none" w:sz="0" w:space="0" w:color="auto"/>
        <w:bottom w:val="none" w:sz="0" w:space="0" w:color="auto"/>
        <w:right w:val="none" w:sz="0" w:space="0" w:color="auto"/>
      </w:divBdr>
    </w:div>
    <w:div w:id="1359769938">
      <w:bodyDiv w:val="1"/>
      <w:marLeft w:val="0"/>
      <w:marRight w:val="0"/>
      <w:marTop w:val="0"/>
      <w:marBottom w:val="0"/>
      <w:divBdr>
        <w:top w:val="none" w:sz="0" w:space="0" w:color="auto"/>
        <w:left w:val="none" w:sz="0" w:space="0" w:color="auto"/>
        <w:bottom w:val="none" w:sz="0" w:space="0" w:color="auto"/>
        <w:right w:val="none" w:sz="0" w:space="0" w:color="auto"/>
      </w:divBdr>
    </w:div>
    <w:div w:id="1480875946">
      <w:bodyDiv w:val="1"/>
      <w:marLeft w:val="0"/>
      <w:marRight w:val="0"/>
      <w:marTop w:val="0"/>
      <w:marBottom w:val="0"/>
      <w:divBdr>
        <w:top w:val="none" w:sz="0" w:space="0" w:color="auto"/>
        <w:left w:val="none" w:sz="0" w:space="0" w:color="auto"/>
        <w:bottom w:val="none" w:sz="0" w:space="0" w:color="auto"/>
        <w:right w:val="none" w:sz="0" w:space="0" w:color="auto"/>
      </w:divBdr>
    </w:div>
    <w:div w:id="1533836878">
      <w:bodyDiv w:val="1"/>
      <w:marLeft w:val="0"/>
      <w:marRight w:val="0"/>
      <w:marTop w:val="0"/>
      <w:marBottom w:val="0"/>
      <w:divBdr>
        <w:top w:val="none" w:sz="0" w:space="0" w:color="auto"/>
        <w:left w:val="none" w:sz="0" w:space="0" w:color="auto"/>
        <w:bottom w:val="none" w:sz="0" w:space="0" w:color="auto"/>
        <w:right w:val="none" w:sz="0" w:space="0" w:color="auto"/>
      </w:divBdr>
    </w:div>
    <w:div w:id="1616525208">
      <w:bodyDiv w:val="1"/>
      <w:marLeft w:val="0"/>
      <w:marRight w:val="0"/>
      <w:marTop w:val="0"/>
      <w:marBottom w:val="0"/>
      <w:divBdr>
        <w:top w:val="none" w:sz="0" w:space="0" w:color="auto"/>
        <w:left w:val="none" w:sz="0" w:space="0" w:color="auto"/>
        <w:bottom w:val="none" w:sz="0" w:space="0" w:color="auto"/>
        <w:right w:val="none" w:sz="0" w:space="0" w:color="auto"/>
      </w:divBdr>
    </w:div>
    <w:div w:id="1677540736">
      <w:bodyDiv w:val="1"/>
      <w:marLeft w:val="0"/>
      <w:marRight w:val="0"/>
      <w:marTop w:val="0"/>
      <w:marBottom w:val="0"/>
      <w:divBdr>
        <w:top w:val="none" w:sz="0" w:space="0" w:color="auto"/>
        <w:left w:val="none" w:sz="0" w:space="0" w:color="auto"/>
        <w:bottom w:val="none" w:sz="0" w:space="0" w:color="auto"/>
        <w:right w:val="none" w:sz="0" w:space="0" w:color="auto"/>
      </w:divBdr>
      <w:divsChild>
        <w:div w:id="1089079310">
          <w:marLeft w:val="230"/>
          <w:marRight w:val="0"/>
          <w:marTop w:val="0"/>
          <w:marBottom w:val="0"/>
          <w:divBdr>
            <w:top w:val="none" w:sz="0" w:space="0" w:color="auto"/>
            <w:left w:val="none" w:sz="0" w:space="0" w:color="auto"/>
            <w:bottom w:val="none" w:sz="0" w:space="0" w:color="auto"/>
            <w:right w:val="none" w:sz="0" w:space="0" w:color="auto"/>
          </w:divBdr>
        </w:div>
        <w:div w:id="2021349070">
          <w:marLeft w:val="230"/>
          <w:marRight w:val="0"/>
          <w:marTop w:val="0"/>
          <w:marBottom w:val="0"/>
          <w:divBdr>
            <w:top w:val="none" w:sz="0" w:space="0" w:color="auto"/>
            <w:left w:val="none" w:sz="0" w:space="0" w:color="auto"/>
            <w:bottom w:val="none" w:sz="0" w:space="0" w:color="auto"/>
            <w:right w:val="none" w:sz="0" w:space="0" w:color="auto"/>
          </w:divBdr>
        </w:div>
      </w:divsChild>
    </w:div>
    <w:div w:id="1830972985">
      <w:bodyDiv w:val="1"/>
      <w:marLeft w:val="0"/>
      <w:marRight w:val="0"/>
      <w:marTop w:val="0"/>
      <w:marBottom w:val="0"/>
      <w:divBdr>
        <w:top w:val="none" w:sz="0" w:space="0" w:color="auto"/>
        <w:left w:val="none" w:sz="0" w:space="0" w:color="auto"/>
        <w:bottom w:val="none" w:sz="0" w:space="0" w:color="auto"/>
        <w:right w:val="none" w:sz="0" w:space="0" w:color="auto"/>
      </w:divBdr>
      <w:divsChild>
        <w:div w:id="1675063947">
          <w:marLeft w:val="0"/>
          <w:marRight w:val="0"/>
          <w:marTop w:val="0"/>
          <w:marBottom w:val="0"/>
          <w:divBdr>
            <w:top w:val="none" w:sz="0" w:space="0" w:color="auto"/>
            <w:left w:val="none" w:sz="0" w:space="0" w:color="auto"/>
            <w:bottom w:val="none" w:sz="0" w:space="0" w:color="auto"/>
            <w:right w:val="none" w:sz="0" w:space="0" w:color="auto"/>
          </w:divBdr>
        </w:div>
      </w:divsChild>
    </w:div>
    <w:div w:id="1954554027">
      <w:bodyDiv w:val="1"/>
      <w:marLeft w:val="0"/>
      <w:marRight w:val="0"/>
      <w:marTop w:val="0"/>
      <w:marBottom w:val="0"/>
      <w:divBdr>
        <w:top w:val="none" w:sz="0" w:space="0" w:color="auto"/>
        <w:left w:val="none" w:sz="0" w:space="0" w:color="auto"/>
        <w:bottom w:val="none" w:sz="0" w:space="0" w:color="auto"/>
        <w:right w:val="none" w:sz="0" w:space="0" w:color="auto"/>
      </w:divBdr>
      <w:divsChild>
        <w:div w:id="25956065">
          <w:marLeft w:val="240"/>
          <w:marRight w:val="0"/>
          <w:marTop w:val="0"/>
          <w:marBottom w:val="0"/>
          <w:divBdr>
            <w:top w:val="none" w:sz="0" w:space="0" w:color="auto"/>
            <w:left w:val="none" w:sz="0" w:space="0" w:color="auto"/>
            <w:bottom w:val="none" w:sz="0" w:space="0" w:color="auto"/>
            <w:right w:val="none" w:sz="0" w:space="0" w:color="auto"/>
          </w:divBdr>
          <w:divsChild>
            <w:div w:id="2050411">
              <w:marLeft w:val="240"/>
              <w:marRight w:val="0"/>
              <w:marTop w:val="0"/>
              <w:marBottom w:val="0"/>
              <w:divBdr>
                <w:top w:val="none" w:sz="0" w:space="0" w:color="auto"/>
                <w:left w:val="none" w:sz="0" w:space="0" w:color="auto"/>
                <w:bottom w:val="none" w:sz="0" w:space="0" w:color="auto"/>
                <w:right w:val="none" w:sz="0" w:space="0" w:color="auto"/>
              </w:divBdr>
            </w:div>
            <w:div w:id="734397753">
              <w:marLeft w:val="240"/>
              <w:marRight w:val="0"/>
              <w:marTop w:val="0"/>
              <w:marBottom w:val="0"/>
              <w:divBdr>
                <w:top w:val="none" w:sz="0" w:space="0" w:color="auto"/>
                <w:left w:val="none" w:sz="0" w:space="0" w:color="auto"/>
                <w:bottom w:val="none" w:sz="0" w:space="0" w:color="auto"/>
                <w:right w:val="none" w:sz="0" w:space="0" w:color="auto"/>
              </w:divBdr>
            </w:div>
            <w:div w:id="2016107239">
              <w:marLeft w:val="240"/>
              <w:marRight w:val="0"/>
              <w:marTop w:val="0"/>
              <w:marBottom w:val="0"/>
              <w:divBdr>
                <w:top w:val="none" w:sz="0" w:space="0" w:color="auto"/>
                <w:left w:val="none" w:sz="0" w:space="0" w:color="auto"/>
                <w:bottom w:val="none" w:sz="0" w:space="0" w:color="auto"/>
                <w:right w:val="none" w:sz="0" w:space="0" w:color="auto"/>
              </w:divBdr>
            </w:div>
          </w:divsChild>
        </w:div>
        <w:div w:id="79453255">
          <w:marLeft w:val="240"/>
          <w:marRight w:val="0"/>
          <w:marTop w:val="0"/>
          <w:marBottom w:val="0"/>
          <w:divBdr>
            <w:top w:val="none" w:sz="0" w:space="0" w:color="auto"/>
            <w:left w:val="none" w:sz="0" w:space="0" w:color="auto"/>
            <w:bottom w:val="none" w:sz="0" w:space="0" w:color="auto"/>
            <w:right w:val="none" w:sz="0" w:space="0" w:color="auto"/>
          </w:divBdr>
          <w:divsChild>
            <w:div w:id="69235266">
              <w:marLeft w:val="240"/>
              <w:marRight w:val="0"/>
              <w:marTop w:val="0"/>
              <w:marBottom w:val="0"/>
              <w:divBdr>
                <w:top w:val="none" w:sz="0" w:space="0" w:color="auto"/>
                <w:left w:val="none" w:sz="0" w:space="0" w:color="auto"/>
                <w:bottom w:val="none" w:sz="0" w:space="0" w:color="auto"/>
                <w:right w:val="none" w:sz="0" w:space="0" w:color="auto"/>
              </w:divBdr>
            </w:div>
            <w:div w:id="708262093">
              <w:marLeft w:val="240"/>
              <w:marRight w:val="0"/>
              <w:marTop w:val="0"/>
              <w:marBottom w:val="0"/>
              <w:divBdr>
                <w:top w:val="none" w:sz="0" w:space="0" w:color="auto"/>
                <w:left w:val="none" w:sz="0" w:space="0" w:color="auto"/>
                <w:bottom w:val="none" w:sz="0" w:space="0" w:color="auto"/>
                <w:right w:val="none" w:sz="0" w:space="0" w:color="auto"/>
              </w:divBdr>
            </w:div>
            <w:div w:id="865486179">
              <w:marLeft w:val="240"/>
              <w:marRight w:val="0"/>
              <w:marTop w:val="0"/>
              <w:marBottom w:val="0"/>
              <w:divBdr>
                <w:top w:val="none" w:sz="0" w:space="0" w:color="auto"/>
                <w:left w:val="none" w:sz="0" w:space="0" w:color="auto"/>
                <w:bottom w:val="none" w:sz="0" w:space="0" w:color="auto"/>
                <w:right w:val="none" w:sz="0" w:space="0" w:color="auto"/>
              </w:divBdr>
            </w:div>
            <w:div w:id="1824393501">
              <w:marLeft w:val="240"/>
              <w:marRight w:val="0"/>
              <w:marTop w:val="0"/>
              <w:marBottom w:val="0"/>
              <w:divBdr>
                <w:top w:val="none" w:sz="0" w:space="0" w:color="auto"/>
                <w:left w:val="none" w:sz="0" w:space="0" w:color="auto"/>
                <w:bottom w:val="none" w:sz="0" w:space="0" w:color="auto"/>
                <w:right w:val="none" w:sz="0" w:space="0" w:color="auto"/>
              </w:divBdr>
            </w:div>
          </w:divsChild>
        </w:div>
        <w:div w:id="518470322">
          <w:marLeft w:val="240"/>
          <w:marRight w:val="0"/>
          <w:marTop w:val="0"/>
          <w:marBottom w:val="0"/>
          <w:divBdr>
            <w:top w:val="none" w:sz="0" w:space="0" w:color="auto"/>
            <w:left w:val="none" w:sz="0" w:space="0" w:color="auto"/>
            <w:bottom w:val="none" w:sz="0" w:space="0" w:color="auto"/>
            <w:right w:val="none" w:sz="0" w:space="0" w:color="auto"/>
          </w:divBdr>
        </w:div>
        <w:div w:id="936641006">
          <w:marLeft w:val="240"/>
          <w:marRight w:val="0"/>
          <w:marTop w:val="0"/>
          <w:marBottom w:val="0"/>
          <w:divBdr>
            <w:top w:val="none" w:sz="0" w:space="0" w:color="auto"/>
            <w:left w:val="none" w:sz="0" w:space="0" w:color="auto"/>
            <w:bottom w:val="none" w:sz="0" w:space="0" w:color="auto"/>
            <w:right w:val="none" w:sz="0" w:space="0" w:color="auto"/>
          </w:divBdr>
        </w:div>
        <w:div w:id="1340741594">
          <w:marLeft w:val="240"/>
          <w:marRight w:val="0"/>
          <w:marTop w:val="0"/>
          <w:marBottom w:val="0"/>
          <w:divBdr>
            <w:top w:val="none" w:sz="0" w:space="0" w:color="auto"/>
            <w:left w:val="none" w:sz="0" w:space="0" w:color="auto"/>
            <w:bottom w:val="none" w:sz="0" w:space="0" w:color="auto"/>
            <w:right w:val="none" w:sz="0" w:space="0" w:color="auto"/>
          </w:divBdr>
        </w:div>
        <w:div w:id="1624262884">
          <w:marLeft w:val="240"/>
          <w:marRight w:val="0"/>
          <w:marTop w:val="0"/>
          <w:marBottom w:val="0"/>
          <w:divBdr>
            <w:top w:val="none" w:sz="0" w:space="0" w:color="auto"/>
            <w:left w:val="none" w:sz="0" w:space="0" w:color="auto"/>
            <w:bottom w:val="none" w:sz="0" w:space="0" w:color="auto"/>
            <w:right w:val="none" w:sz="0" w:space="0" w:color="auto"/>
          </w:divBdr>
        </w:div>
        <w:div w:id="204435463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47AD1-5370-4C2F-A08F-CEF40FA0B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1112</Words>
  <Characters>6344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7442</CharactersWithSpaces>
  <SharedDoc>false</SharedDoc>
  <HLinks>
    <vt:vector size="30" baseType="variant">
      <vt:variant>
        <vt:i4>6553700</vt:i4>
      </vt:variant>
      <vt:variant>
        <vt:i4>22</vt:i4>
      </vt:variant>
      <vt:variant>
        <vt:i4>0</vt:i4>
      </vt:variant>
      <vt:variant>
        <vt:i4>5</vt:i4>
      </vt:variant>
      <vt:variant>
        <vt:lpwstr>http://law.e-gov.go.jp/cgi-bin/idxrefer.cgi?H_FILE=%8f%ba%93%f1%8c%dc%90%ad%8e%4f%8e%4f%94%aa&amp;REF_NAME=%91%e6%8e%4f%8f%5c%8b%e3%8f%f0&amp;ANCHOR_F=1000000000000000000000000000000000000000000000003900000000000000000000000000000&amp;ANCHOR_T=1000000000000000000000000000000000000000000000003900000000000000000000000000000</vt:lpwstr>
      </vt:variant>
      <vt:variant>
        <vt:lpwstr>1000000000000000000000000000000000000000000000003900000000000000000000000000000</vt:lpwstr>
      </vt:variant>
      <vt:variant>
        <vt:i4>721018</vt:i4>
      </vt:variant>
      <vt:variant>
        <vt:i4>19</vt:i4>
      </vt:variant>
      <vt:variant>
        <vt:i4>0</vt:i4>
      </vt:variant>
      <vt:variant>
        <vt:i4>5</vt:i4>
      </vt:variant>
      <vt:variant>
        <vt:lpwstr>http://law.e-gov.go.jp/cgi-bin/idxrefer.cgi?H_FILE=%8f%ba%93%f1%8c%dc%90%ad%8e%4f%8e%4f%94%aa&amp;REF_NAME=%8c%9a%92%7a%8a%ee%8f%80%96%40%8e%7b%8d%73%97%df%91%e6%8e%4f%8f%5c%98%5a%8f%f0%82%cc%8e%4f&amp;ANCHOR_F=1000000000000000000000000000000000000000000000003600300000000000000000000000000&amp;ANCHOR_T=1000000000000000000000000000000000000000000000003600300000000000000000000000000</vt:lpwstr>
      </vt:variant>
      <vt:variant>
        <vt:lpwstr>1000000000000000000000000000000000000000000000003600300000000000000000000000000</vt:lpwstr>
      </vt:variant>
      <vt:variant>
        <vt:i4>6750261</vt:i4>
      </vt:variant>
      <vt:variant>
        <vt:i4>16</vt:i4>
      </vt:variant>
      <vt:variant>
        <vt:i4>0</vt:i4>
      </vt:variant>
      <vt:variant>
        <vt:i4>5</vt:i4>
      </vt:variant>
      <vt:variant>
        <vt:lpwstr>http://law.e-gov.go.jp/cgi-bin/idxrefer.cgi?H_FILE=%8f%ba%93%f1%8c%dc%90%ad%8e%4f%8e%4f%94%aa&amp;REF_NAME=%8c%9a%92%7a%8a%ee%8f%80%96%40%8e%7b%8d%73%97%df&amp;ANCHOR_F=&amp;ANCHOR_T=</vt:lpwstr>
      </vt:variant>
      <vt:variant>
        <vt:lpwstr/>
      </vt:variant>
      <vt:variant>
        <vt:i4>2293804</vt:i4>
      </vt:variant>
      <vt:variant>
        <vt:i4>13</vt:i4>
      </vt:variant>
      <vt:variant>
        <vt:i4>0</vt:i4>
      </vt:variant>
      <vt:variant>
        <vt:i4>5</vt:i4>
      </vt:variant>
      <vt:variant>
        <vt:lpwstr>http://law.e-gov.go.jp/cgi-bin/idxrefer.cgi?H_FILE=%8f%ba%93%f1%8c%dc%90%ad%8e%4f%8e%4f%94%aa&amp;REF_NAME=%91%e6%8b%e3%8f%5c%8f%f0&amp;ANCHOR_F=1000000000000000000000000000000000000000000000009000000000000000000000000000000&amp;ANCHOR_T=1000000000000000000000000000000000000000000000009000000000000000000000000000000</vt:lpwstr>
      </vt:variant>
      <vt:variant>
        <vt:lpwstr>1000000000000000000000000000000000000000000000009000000000000000000000000000000</vt:lpwstr>
      </vt:variant>
      <vt:variant>
        <vt:i4>6750261</vt:i4>
      </vt:variant>
      <vt:variant>
        <vt:i4>10</vt:i4>
      </vt:variant>
      <vt:variant>
        <vt:i4>0</vt:i4>
      </vt:variant>
      <vt:variant>
        <vt:i4>5</vt:i4>
      </vt:variant>
      <vt:variant>
        <vt:lpwstr>http://law.e-gov.go.jp/cgi-bin/idxrefer.cgi?H_FILE=%8f%ba%93%f1%8c%dc%90%ad%8e%4f%8e%4f%94%aa&amp;REF_NAME=%8c%9a%92%7a%8a%ee%8f%80%96%40%8e%7b%8d%73%97%df&amp;ANCHOR_F=&amp;ANCHOR_T=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小倉 正１１</dc:creator>
  <cp:lastModifiedBy>201810</cp:lastModifiedBy>
  <cp:revision>3</cp:revision>
  <cp:lastPrinted>2020-11-24T05:43:00Z</cp:lastPrinted>
  <dcterms:created xsi:type="dcterms:W3CDTF">2021-03-31T03:14:00Z</dcterms:created>
  <dcterms:modified xsi:type="dcterms:W3CDTF">2021-03-31T03:17:00Z</dcterms:modified>
</cp:coreProperties>
</file>